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AB" w:rsidRDefault="00FB64AB">
      <w:pPr>
        <w:pageBreakBefore/>
        <w:framePr w:w="7541" w:h="2257" w:hRule="exact" w:wrap="notBeside" w:vAnchor="page" w:hAnchor="page" w:x="2751" w:y="602" w:anchorLock="1"/>
        <w:tabs>
          <w:tab w:val="left" w:pos="426"/>
        </w:tabs>
        <w:spacing w:after="370"/>
        <w:outlineLvl w:val="0"/>
        <w:rPr>
          <w:rFonts w:ascii="BMWType V2 Bold" w:hAnsi="BMWType V2 Bold" w:cs="BMWType V2 Bold"/>
          <w:color w:val="999999"/>
          <w:sz w:val="36"/>
          <w:szCs w:val="36"/>
          <w:lang w:val="en-GB"/>
        </w:rPr>
      </w:pPr>
      <w:bookmarkStart w:id="0" w:name="_Toc97618831"/>
      <w:bookmarkStart w:id="1" w:name="_Toc97618832"/>
      <w:r>
        <w:rPr>
          <w:rFonts w:ascii="BMWType V2 Bold" w:hAnsi="BMWType V2 Bold" w:cs="BMWType V2 Bold"/>
          <w:color w:val="000000"/>
          <w:sz w:val="36"/>
          <w:szCs w:val="36"/>
          <w:lang w:val="en-GB"/>
        </w:rPr>
        <w:t>The new BMW 3 Series Gran Turismo.</w:t>
      </w:r>
      <w:r>
        <w:rPr>
          <w:rFonts w:ascii="BMWType V2 Bold" w:hAnsi="BMWType V2 Bold" w:cs="BMWType V2 Bold"/>
          <w:color w:val="000000"/>
          <w:sz w:val="36"/>
          <w:szCs w:val="36"/>
          <w:lang w:val="en-GB"/>
        </w:rPr>
        <w:br/>
      </w:r>
      <w:proofErr w:type="gramStart"/>
      <w:r>
        <w:rPr>
          <w:rFonts w:ascii="BMWType V2 Bold" w:hAnsi="BMWType V2 Bold" w:cs="BMWType V2 Bold"/>
          <w:color w:val="808080"/>
          <w:sz w:val="36"/>
          <w:szCs w:val="36"/>
          <w:lang w:val="en-GB"/>
        </w:rPr>
        <w:t>Contents</w:t>
      </w:r>
      <w:bookmarkEnd w:id="0"/>
      <w:r>
        <w:rPr>
          <w:rFonts w:ascii="BMWType V2 Bold" w:hAnsi="BMWType V2 Bold" w:cs="BMWType V2 Bold"/>
          <w:color w:val="808080"/>
          <w:sz w:val="36"/>
          <w:szCs w:val="36"/>
          <w:lang w:val="en-GB"/>
        </w:rPr>
        <w:t>.</w:t>
      </w:r>
      <w:proofErr w:type="gramEnd"/>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1.</w:t>
      </w:r>
      <w:r>
        <w:rPr>
          <w:rFonts w:ascii="BMWType V2 Bold" w:hAnsi="BMWType V2 Bold" w:cs="BMWType V2 Bold"/>
          <w:color w:val="000000"/>
          <w:lang w:val="en-GB"/>
        </w:rPr>
        <w:tab/>
      </w:r>
      <w:r w:rsidR="00726F84">
        <w:rPr>
          <w:noProof/>
          <w:lang w:val="en-ZA" w:eastAsia="en-ZA"/>
        </w:rPr>
        <w:drawing>
          <wp:anchor distT="0" distB="0" distL="114300" distR="114300" simplePos="0" relativeHeight="251650048" behindDoc="0" locked="0" layoutInCell="1" allowOverlap="1">
            <wp:simplePos x="0" y="0"/>
            <wp:positionH relativeFrom="colum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2"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11"/>
                    <a:srcRect/>
                    <a:stretch>
                      <a:fillRect/>
                    </a:stretch>
                  </pic:blipFill>
                  <pic:spPr bwMode="auto">
                    <a:xfrm>
                      <a:off x="0" y="0"/>
                      <a:ext cx="608965" cy="600710"/>
                    </a:xfrm>
                    <a:prstGeom prst="rect">
                      <a:avLst/>
                    </a:prstGeom>
                    <a:noFill/>
                  </pic:spPr>
                </pic:pic>
              </a:graphicData>
            </a:graphic>
          </wp:anchor>
        </w:drawing>
      </w:r>
      <w:r>
        <w:rPr>
          <w:rFonts w:ascii="BMWType V2 Bold" w:hAnsi="BMWType V2 Bold" w:cs="BMWType V2 Bold"/>
          <w:color w:val="000000"/>
          <w:lang w:val="en-GB"/>
        </w:rPr>
        <w:t>The new BMW 3 Series Gran Turismo.</w:t>
      </w:r>
      <w:r>
        <w:rPr>
          <w:rFonts w:ascii="BMWType V2 Bold" w:hAnsi="BMWType V2 Bold" w:cs="BMWType V2 Bold"/>
          <w:color w:val="000000"/>
          <w:lang w:val="en-GB"/>
        </w:rPr>
        <w:br/>
      </w:r>
      <w:proofErr w:type="gramStart"/>
      <w:r>
        <w:rPr>
          <w:rFonts w:ascii="BMWType V2 Light" w:hAnsi="BMWType V2 Light" w:cs="BMWType V2 Light"/>
          <w:color w:val="000000"/>
          <w:lang w:val="en-GB"/>
        </w:rPr>
        <w:t>Highlights.</w:t>
      </w:r>
      <w:proofErr w:type="gramEnd"/>
      <w:r>
        <w:rPr>
          <w:rFonts w:ascii="BMWType V2 Light" w:hAnsi="BMWType V2 Light" w:cs="BMWType V2 Light"/>
          <w:color w:val="000000"/>
          <w:lang w:val="en-GB"/>
        </w:rPr>
        <w:tab/>
        <w:t xml:space="preserve"> 2</w:t>
      </w:r>
    </w:p>
    <w:p w:rsidR="00FB64AB" w:rsidRDefault="00FB64AB">
      <w:pPr>
        <w:tabs>
          <w:tab w:val="right" w:leader="dot" w:pos="7938"/>
        </w:tabs>
        <w:spacing w:after="330" w:line="360" w:lineRule="auto"/>
        <w:ind w:left="425" w:hanging="425"/>
        <w:outlineLvl w:val="0"/>
        <w:rPr>
          <w:rFonts w:ascii="BMWType V2 Bold" w:hAnsi="BMWType V2 Bold" w:cs="BMWType V2 Bold"/>
          <w:color w:val="000000"/>
          <w:lang w:val="en-GB"/>
        </w:rPr>
      </w:pPr>
      <w:r>
        <w:rPr>
          <w:rFonts w:ascii="BMWType V2 Bold" w:hAnsi="BMWType V2 Bold" w:cs="BMWType V2 Bold"/>
          <w:color w:val="000000"/>
          <w:lang w:val="en-GB"/>
        </w:rPr>
        <w:t>2.</w:t>
      </w:r>
      <w:r>
        <w:rPr>
          <w:rFonts w:ascii="BMWType V2 Bold" w:hAnsi="BMWType V2 Bold" w:cs="BMWType V2 Bold"/>
          <w:color w:val="000000"/>
          <w:lang w:val="en-GB"/>
        </w:rPr>
        <w:tab/>
        <w:t>Concept</w:t>
      </w:r>
      <w:proofErr w:type="gramStart"/>
      <w:r>
        <w:rPr>
          <w:rFonts w:ascii="BMWType V2 Bold" w:hAnsi="BMWType V2 Bold" w:cs="BMWType V2 Bold"/>
          <w:color w:val="000000"/>
          <w:lang w:val="en-GB"/>
        </w:rPr>
        <w:t>:</w:t>
      </w:r>
      <w:proofErr w:type="gramEnd"/>
      <w:r>
        <w:rPr>
          <w:rFonts w:ascii="BMWType V2 Bold" w:hAnsi="BMWType V2 Bold" w:cs="BMWType V2 Bold"/>
          <w:color w:val="000000"/>
          <w:lang w:val="en-GB"/>
        </w:rPr>
        <w:br/>
      </w:r>
      <w:r>
        <w:rPr>
          <w:rFonts w:ascii="BMWType V2 Light" w:hAnsi="BMWType V2 Light" w:cs="BMWType V2 Light"/>
          <w:color w:val="000000"/>
          <w:lang w:val="en-GB"/>
        </w:rPr>
        <w:t xml:space="preserve">Aesthetic appeal, space and functionality. </w:t>
      </w:r>
      <w:r>
        <w:rPr>
          <w:rFonts w:ascii="BMWType V2 Light" w:hAnsi="BMWType V2 Light" w:cs="BMWType V2 Light"/>
          <w:color w:val="000000"/>
          <w:lang w:val="en-GB"/>
        </w:rPr>
        <w:tab/>
        <w:t>6</w:t>
      </w:r>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3.</w:t>
      </w:r>
      <w:r>
        <w:rPr>
          <w:rFonts w:ascii="BMWType V2 Bold" w:hAnsi="BMWType V2 Bold" w:cs="BMWType V2 Bold"/>
          <w:color w:val="000000"/>
          <w:lang w:val="en-GB"/>
        </w:rPr>
        <w:tab/>
        <w:t>Design</w:t>
      </w:r>
      <w:proofErr w:type="gramStart"/>
      <w:r>
        <w:rPr>
          <w:rFonts w:ascii="BMWType V2 Bold" w:hAnsi="BMWType V2 Bold" w:cs="BMWType V2 Bold"/>
          <w:color w:val="000000"/>
          <w:lang w:val="en-GB"/>
        </w:rPr>
        <w:t>:</w:t>
      </w:r>
      <w:proofErr w:type="gramEnd"/>
      <w:r>
        <w:rPr>
          <w:rFonts w:ascii="BMWType V2 Bold" w:hAnsi="BMWType V2 Bold" w:cs="BMWType V2 Bold"/>
          <w:color w:val="000000"/>
          <w:lang w:val="en-GB"/>
        </w:rPr>
        <w:br/>
      </w:r>
      <w:r>
        <w:rPr>
          <w:rFonts w:ascii="BMWType V2 Light" w:hAnsi="BMWType V2 Light" w:cs="BMWType V2 Light"/>
          <w:lang w:val="en-GB"/>
        </w:rPr>
        <w:t>Innovative, emotional and practical</w:t>
      </w:r>
      <w:r>
        <w:rPr>
          <w:rFonts w:ascii="BMWType V2 Light" w:hAnsi="BMWType V2 Light" w:cs="BMWType V2 Light"/>
          <w:color w:val="000000"/>
          <w:lang w:val="en-GB"/>
        </w:rPr>
        <w:t xml:space="preserve">. </w:t>
      </w:r>
      <w:r>
        <w:rPr>
          <w:rFonts w:ascii="BMWType V2 Light" w:hAnsi="BMWType V2 Light" w:cs="BMWType V2 Light"/>
          <w:color w:val="000000"/>
          <w:lang w:val="en-GB"/>
        </w:rPr>
        <w:tab/>
        <w:t>7</w:t>
      </w:r>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4.</w:t>
      </w:r>
      <w:r>
        <w:rPr>
          <w:rFonts w:ascii="BMWType V2 Bold" w:hAnsi="BMWType V2 Bold" w:cs="BMWType V2 Bold"/>
          <w:color w:val="000000"/>
          <w:lang w:val="en-GB"/>
        </w:rPr>
        <w:tab/>
      </w:r>
      <w:proofErr w:type="spellStart"/>
      <w:r>
        <w:rPr>
          <w:rFonts w:ascii="BMWType V2 Bold" w:hAnsi="BMWType V2 Bold" w:cs="BMWType V2 Bold"/>
          <w:color w:val="000000"/>
          <w:lang w:val="en-GB"/>
        </w:rPr>
        <w:t>Powertrain</w:t>
      </w:r>
      <w:proofErr w:type="spellEnd"/>
      <w:r>
        <w:rPr>
          <w:rFonts w:ascii="BMWType V2 Bold" w:hAnsi="BMWType V2 Bold" w:cs="BMWType V2 Bold"/>
          <w:color w:val="000000"/>
          <w:lang w:val="en-GB"/>
        </w:rPr>
        <w:t xml:space="preserve"> and chassis</w:t>
      </w:r>
      <w:proofErr w:type="gramStart"/>
      <w:r>
        <w:rPr>
          <w:rFonts w:ascii="BMWType V2 Bold" w:hAnsi="BMWType V2 Bold" w:cs="BMWType V2 Bold"/>
          <w:color w:val="000000"/>
          <w:lang w:val="en-GB"/>
        </w:rPr>
        <w:t>:</w:t>
      </w:r>
      <w:proofErr w:type="gramEnd"/>
      <w:r>
        <w:rPr>
          <w:rFonts w:ascii="BMWType V2 Bold" w:hAnsi="BMWType V2 Bold" w:cs="BMWType V2 Bold"/>
          <w:color w:val="000000"/>
          <w:lang w:val="en-GB"/>
        </w:rPr>
        <w:br/>
      </w:r>
      <w:r>
        <w:rPr>
          <w:rFonts w:ascii="BMWType V2 Light" w:hAnsi="BMWType V2 Light" w:cs="BMWType V2 Light"/>
          <w:lang w:val="en-GB"/>
        </w:rPr>
        <w:t xml:space="preserve">Driving pleasure, dynamic excellence and comfort over long and </w:t>
      </w:r>
      <w:r>
        <w:rPr>
          <w:rFonts w:ascii="BMWType V2 Light" w:hAnsi="BMWType V2 Light" w:cs="BMWType V2 Light"/>
          <w:lang w:val="en-GB"/>
        </w:rPr>
        <w:br/>
        <w:t>short distances</w:t>
      </w:r>
      <w:r>
        <w:rPr>
          <w:rFonts w:ascii="BMWType V2 Light" w:hAnsi="BMWType V2 Light" w:cs="BMWType V2 Light"/>
          <w:color w:val="000000"/>
          <w:lang w:val="en-GB"/>
        </w:rPr>
        <w:t xml:space="preserve">. </w:t>
      </w:r>
      <w:r>
        <w:rPr>
          <w:rFonts w:ascii="BMWType V2 Light" w:hAnsi="BMWType V2 Light" w:cs="BMWType V2 Light"/>
          <w:color w:val="000000"/>
          <w:lang w:val="en-GB"/>
        </w:rPr>
        <w:tab/>
        <w:t xml:space="preserve"> 15</w:t>
      </w:r>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5.</w:t>
      </w:r>
      <w:r>
        <w:rPr>
          <w:rFonts w:ascii="BMWType V2 Bold" w:hAnsi="BMWType V2 Bold" w:cs="BMWType V2 Bold"/>
          <w:color w:val="000000"/>
          <w:lang w:val="en-GB"/>
        </w:rPr>
        <w:tab/>
        <w:t xml:space="preserve">BMW </w:t>
      </w:r>
      <w:proofErr w:type="spellStart"/>
      <w:r>
        <w:rPr>
          <w:rFonts w:ascii="BMWType V2 Bold" w:hAnsi="BMWType V2 Bold" w:cs="BMWType V2 Bold"/>
          <w:color w:val="000000"/>
          <w:lang w:val="en-GB"/>
        </w:rPr>
        <w:t>EfficientDynamics</w:t>
      </w:r>
      <w:proofErr w:type="spellEnd"/>
      <w:proofErr w:type="gramStart"/>
      <w:r>
        <w:rPr>
          <w:rFonts w:ascii="BMWType V2 Bold" w:hAnsi="BMWType V2 Bold" w:cs="BMWType V2 Bold"/>
          <w:color w:val="000000"/>
          <w:lang w:val="en-GB"/>
        </w:rPr>
        <w:t>:</w:t>
      </w:r>
      <w:proofErr w:type="gramEnd"/>
      <w:r>
        <w:rPr>
          <w:rFonts w:ascii="BMWType V2 Bold" w:hAnsi="BMWType V2 Bold" w:cs="BMWType V2 Bold"/>
          <w:color w:val="000000"/>
          <w:lang w:val="en-GB"/>
        </w:rPr>
        <w:br/>
      </w:r>
      <w:r>
        <w:rPr>
          <w:rFonts w:ascii="BMWType V2 Light" w:hAnsi="BMWType V2 Light" w:cs="BMWType V2 Light"/>
          <w:color w:val="000000"/>
          <w:lang w:val="en-GB"/>
        </w:rPr>
        <w:t xml:space="preserve">More power, less fuel consumption. </w:t>
      </w:r>
      <w:r>
        <w:rPr>
          <w:rFonts w:ascii="BMWType V2 Light" w:hAnsi="BMWType V2 Light" w:cs="BMWType V2 Light"/>
          <w:color w:val="000000"/>
          <w:lang w:val="en-GB"/>
        </w:rPr>
        <w:tab/>
        <w:t xml:space="preserve"> 22</w:t>
      </w:r>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6.</w:t>
      </w:r>
      <w:r>
        <w:rPr>
          <w:rFonts w:ascii="BMWType V2 Bold" w:hAnsi="BMWType V2 Bold" w:cs="BMWType V2 Bold"/>
          <w:color w:val="000000"/>
          <w:lang w:val="en-GB"/>
        </w:rPr>
        <w:tab/>
        <w:t xml:space="preserve">BMW </w:t>
      </w:r>
      <w:proofErr w:type="spellStart"/>
      <w:r>
        <w:rPr>
          <w:rFonts w:ascii="BMWType V2 Bold" w:hAnsi="BMWType V2 Bold" w:cs="BMWType V2 Bold"/>
          <w:color w:val="000000"/>
          <w:lang w:val="en-GB"/>
        </w:rPr>
        <w:t>ConnectedDrive</w:t>
      </w:r>
      <w:proofErr w:type="spellEnd"/>
      <w:proofErr w:type="gramStart"/>
      <w:r>
        <w:rPr>
          <w:rFonts w:ascii="BMWType V2 Bold" w:hAnsi="BMWType V2 Bold" w:cs="BMWType V2 Bold"/>
          <w:color w:val="000000"/>
          <w:lang w:val="en-GB"/>
        </w:rPr>
        <w:t>:</w:t>
      </w:r>
      <w:proofErr w:type="gramEnd"/>
      <w:r>
        <w:rPr>
          <w:rFonts w:ascii="BMWType V2 Light" w:hAnsi="BMWType V2 Light" w:cs="BMWType V2 Light"/>
          <w:lang w:val="en-GB"/>
        </w:rPr>
        <w:br/>
        <w:t>Setting the pace for safety, convenience and infotainment</w:t>
      </w:r>
      <w:r>
        <w:rPr>
          <w:rFonts w:ascii="BMWType V2 Light" w:hAnsi="BMWType V2 Light" w:cs="BMWType V2 Light"/>
          <w:color w:val="000000"/>
          <w:lang w:val="en-GB"/>
        </w:rPr>
        <w:t xml:space="preserve">. </w:t>
      </w:r>
      <w:r>
        <w:rPr>
          <w:rFonts w:ascii="BMWType V2 Light" w:hAnsi="BMWType V2 Light" w:cs="BMWType V2 Light"/>
          <w:color w:val="000000"/>
          <w:lang w:val="en-GB"/>
        </w:rPr>
        <w:tab/>
        <w:t xml:space="preserve"> 2</w:t>
      </w:r>
      <w:r w:rsidR="006665A6">
        <w:rPr>
          <w:rFonts w:ascii="BMWType V2 Light" w:hAnsi="BMWType V2 Light" w:cs="BMWType V2 Light"/>
          <w:color w:val="000000"/>
          <w:lang w:val="en-GB"/>
        </w:rPr>
        <w:t>5</w:t>
      </w:r>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7.</w:t>
      </w:r>
      <w:r>
        <w:rPr>
          <w:rFonts w:ascii="BMWType V2 Bold" w:hAnsi="BMWType V2 Bold" w:cs="BMWType V2 Bold"/>
          <w:color w:val="000000"/>
          <w:lang w:val="en-GB"/>
        </w:rPr>
        <w:tab/>
        <w:t>Technical specifications.</w:t>
      </w:r>
      <w:r>
        <w:rPr>
          <w:rFonts w:ascii="BMWType V2 Light" w:hAnsi="BMWType V2 Light" w:cs="BMWType V2 Light"/>
          <w:color w:val="000000"/>
          <w:lang w:val="en-GB"/>
        </w:rPr>
        <w:tab/>
        <w:t>2</w:t>
      </w:r>
      <w:r w:rsidR="006665A6">
        <w:rPr>
          <w:rFonts w:ascii="BMWType V2 Light" w:hAnsi="BMWType V2 Light" w:cs="BMWType V2 Light"/>
          <w:color w:val="000000"/>
          <w:lang w:val="en-GB"/>
        </w:rPr>
        <w:t>8</w:t>
      </w:r>
    </w:p>
    <w:p w:rsidR="00FB64AB" w:rsidRDefault="00FB64AB">
      <w:pPr>
        <w:tabs>
          <w:tab w:val="right" w:leader="dot" w:pos="7938"/>
        </w:tabs>
        <w:spacing w:after="330" w:line="360" w:lineRule="auto"/>
        <w:ind w:left="425" w:hanging="425"/>
        <w:outlineLvl w:val="0"/>
        <w:rPr>
          <w:rFonts w:ascii="BMWType V2 Light" w:hAnsi="BMWType V2 Light" w:cs="BMWType V2 Light"/>
          <w:color w:val="000000"/>
          <w:lang w:val="en-GB"/>
        </w:rPr>
      </w:pPr>
      <w:r>
        <w:rPr>
          <w:rFonts w:ascii="BMWType V2 Bold" w:hAnsi="BMWType V2 Bold" w:cs="BMWType V2 Bold"/>
          <w:color w:val="000000"/>
          <w:lang w:val="en-GB"/>
        </w:rPr>
        <w:t>8.</w:t>
      </w:r>
      <w:r>
        <w:rPr>
          <w:rFonts w:ascii="BMWType V2 Bold" w:hAnsi="BMWType V2 Bold" w:cs="BMWType V2 Bold"/>
          <w:color w:val="000000"/>
          <w:lang w:val="en-GB"/>
        </w:rPr>
        <w:tab/>
        <w:t>Output and torque diagrams.</w:t>
      </w:r>
      <w:r w:rsidR="006665A6">
        <w:rPr>
          <w:rFonts w:ascii="BMWType V2 Light" w:hAnsi="BMWType V2 Light" w:cs="BMWType V2 Light"/>
          <w:color w:val="000000"/>
          <w:lang w:val="en-GB"/>
        </w:rPr>
        <w:tab/>
        <w:t>32</w:t>
      </w:r>
    </w:p>
    <w:p w:rsidR="00FB64AB" w:rsidRDefault="00FB64AB">
      <w:pPr>
        <w:tabs>
          <w:tab w:val="right" w:leader="dot" w:pos="7938"/>
        </w:tabs>
        <w:spacing w:after="330" w:line="360" w:lineRule="auto"/>
        <w:ind w:left="425" w:hanging="425"/>
        <w:outlineLvl w:val="0"/>
        <w:rPr>
          <w:rStyle w:val="StandardLateinBMWTypeLightZchn"/>
          <w:rFonts w:ascii="BMWType V2 Light" w:hAnsi="BMWType V2 Light" w:cs="BMWType V2 Light"/>
          <w:kern w:val="0"/>
          <w:lang w:val="en-GB"/>
        </w:rPr>
      </w:pPr>
      <w:r>
        <w:rPr>
          <w:rFonts w:ascii="BMWType V2 Bold" w:hAnsi="BMWType V2 Bold" w:cs="BMWType V2 Bold"/>
          <w:color w:val="000000"/>
          <w:lang w:val="en-GB"/>
        </w:rPr>
        <w:t>9.</w:t>
      </w:r>
      <w:r>
        <w:rPr>
          <w:rFonts w:ascii="BMWType V2 Bold" w:hAnsi="BMWType V2 Bold" w:cs="BMWType V2 Bold"/>
          <w:color w:val="000000"/>
          <w:lang w:val="en-GB"/>
        </w:rPr>
        <w:tab/>
        <w:t>Exterior and interior dimensions.</w:t>
      </w:r>
      <w:r>
        <w:rPr>
          <w:rFonts w:ascii="BMWType V2 Light" w:hAnsi="BMWType V2 Light" w:cs="BMWType V2 Light"/>
          <w:color w:val="000000"/>
          <w:lang w:val="en-GB"/>
        </w:rPr>
        <w:tab/>
      </w:r>
      <w:bookmarkEnd w:id="1"/>
      <w:r>
        <w:rPr>
          <w:rFonts w:ascii="BMWType V2 Light" w:hAnsi="BMWType V2 Light" w:cs="BMWType V2 Light"/>
          <w:color w:val="000000"/>
          <w:lang w:val="en-GB"/>
        </w:rPr>
        <w:t>3</w:t>
      </w:r>
      <w:r w:rsidR="006665A6">
        <w:rPr>
          <w:rFonts w:ascii="BMWType V2 Light" w:hAnsi="BMWType V2 Light" w:cs="BMWType V2 Light"/>
          <w:color w:val="000000"/>
          <w:lang w:val="en-GB"/>
        </w:rPr>
        <w:t>6</w:t>
      </w:r>
    </w:p>
    <w:p w:rsidR="00FB64AB" w:rsidRDefault="00FB64AB">
      <w:pPr>
        <w:pageBreakBefore/>
        <w:framePr w:w="7910" w:h="2279" w:hRule="exact" w:wrap="notBeside" w:vAnchor="page" w:hAnchor="page" w:x="2751" w:y="602" w:anchorLock="1"/>
        <w:tabs>
          <w:tab w:val="left" w:pos="709"/>
        </w:tabs>
        <w:spacing w:after="370"/>
        <w:ind w:left="709" w:hanging="709"/>
        <w:outlineLvl w:val="0"/>
        <w:rPr>
          <w:rFonts w:ascii="BMWType V2 Bold" w:hAnsi="BMWType V2 Bold" w:cs="BMWType V2 Bold"/>
          <w:color w:val="999999"/>
          <w:sz w:val="36"/>
          <w:szCs w:val="36"/>
          <w:lang w:val="en-GB"/>
        </w:rPr>
      </w:pPr>
      <w:r>
        <w:rPr>
          <w:rFonts w:ascii="BMWType V2 Bold" w:hAnsi="BMWType V2 Bold" w:cs="BMWType V2 Bold"/>
          <w:color w:val="000000"/>
          <w:sz w:val="36"/>
          <w:szCs w:val="36"/>
          <w:lang w:val="en-GB"/>
        </w:rPr>
        <w:lastRenderedPageBreak/>
        <w:t>1.</w:t>
      </w:r>
      <w:r>
        <w:rPr>
          <w:rFonts w:ascii="BMWType V2 Bold" w:hAnsi="BMWType V2 Bold" w:cs="BMWType V2 Bold"/>
          <w:color w:val="000000"/>
          <w:sz w:val="36"/>
          <w:szCs w:val="36"/>
          <w:lang w:val="en-GB"/>
        </w:rPr>
        <w:tab/>
        <w:t>The new BMW 3 Series Gran Turismo.</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(Highlights)</w:t>
      </w:r>
    </w:p>
    <w:p w:rsidR="00FB64AB" w:rsidRDefault="00726F84">
      <w:pPr>
        <w:spacing w:after="330" w:line="360" w:lineRule="auto"/>
        <w:rPr>
          <w:rFonts w:ascii="BMWType V2 Light" w:hAnsi="BMWType V2 Light" w:cs="BMWType V2 Light"/>
          <w:color w:val="000000"/>
          <w:lang w:val="en-GB"/>
        </w:rPr>
      </w:pPr>
      <w:r>
        <w:rPr>
          <w:noProof/>
          <w:lang w:val="en-ZA" w:eastAsia="en-ZA"/>
        </w:rPr>
        <w:drawing>
          <wp:anchor distT="0" distB="0" distL="114300" distR="114300" simplePos="0" relativeHeight="251651072" behindDoc="0" locked="0" layoutInCell="1" allowOverlap="1">
            <wp:simplePos x="0" y="0"/>
            <wp:positionH relativeFrom="column">
              <wp:posOffset>4824730</wp:posOffset>
            </wp:positionH>
            <wp:positionV relativeFrom="margin">
              <wp:posOffset>-629920</wp:posOffset>
            </wp:positionV>
            <wp:extent cx="609600" cy="609600"/>
            <wp:effectExtent l="19050" t="0" r="0" b="0"/>
            <wp:wrapNone/>
            <wp:docPr id="3"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2"/>
                    <a:srcRect/>
                    <a:stretch>
                      <a:fillRect/>
                    </a:stretch>
                  </pic:blipFill>
                  <pic:spPr bwMode="auto">
                    <a:xfrm>
                      <a:off x="0" y="0"/>
                      <a:ext cx="609600" cy="609600"/>
                    </a:xfrm>
                    <a:prstGeom prst="rect">
                      <a:avLst/>
                    </a:prstGeom>
                    <a:noFill/>
                  </pic:spPr>
                </pic:pic>
              </a:graphicData>
            </a:graphic>
          </wp:anchor>
        </w:drawing>
      </w:r>
      <w:r w:rsidR="00FB64AB">
        <w:rPr>
          <w:rFonts w:ascii="BMWType V2 Light" w:hAnsi="BMWType V2 Light" w:cs="BMWType V2 Light"/>
          <w:color w:val="000000"/>
          <w:lang w:val="en-GB"/>
        </w:rPr>
        <w:t xml:space="preserve">The new BMW 3 Series Gran Turismo adds an innovative new concept to the successful BMW 3 Series line-up. The third body variant in the current model family combines the Sedan’s dynamic, sporting genes with the practicality and versatility of the Touring, qualities which are backed up by a palpable increase in space and driving comfort. The Gran Turismo exudes aesthetic and emotional appeal, boasts a distinctive presence on the road and offers similarly pronounced driving pleasure. All of which allows the new </w:t>
      </w:r>
      <w:r w:rsidR="00FB64AB">
        <w:rPr>
          <w:rFonts w:ascii="BMWType V2 Light" w:hAnsi="BMWType V2 Light" w:cs="BMWType V2 Light"/>
          <w:color w:val="000000"/>
          <w:lang w:val="en-GB"/>
        </w:rPr>
        <w:br/>
        <w:t xml:space="preserve">Gran Turismo to make a compelling case for itself as both an elegant </w:t>
      </w:r>
      <w:r w:rsidR="00FB64AB">
        <w:rPr>
          <w:rFonts w:ascii="BMWType V2 Light" w:hAnsi="BMWType V2 Light" w:cs="BMWType V2 Light"/>
          <w:color w:val="000000"/>
          <w:lang w:val="en-GB"/>
        </w:rPr>
        <w:br/>
        <w:t xml:space="preserve">business carriage and a dynamic, comfortable </w:t>
      </w:r>
      <w:proofErr w:type="spellStart"/>
      <w:r w:rsidR="00FB64AB">
        <w:rPr>
          <w:rFonts w:ascii="BMWType V2 Light" w:hAnsi="BMWType V2 Light" w:cs="BMWType V2 Light"/>
          <w:color w:val="000000"/>
          <w:lang w:val="en-GB"/>
        </w:rPr>
        <w:t>tourer</w:t>
      </w:r>
      <w:proofErr w:type="spellEnd"/>
      <w:r w:rsidR="00FB64AB">
        <w:rPr>
          <w:rFonts w:ascii="BMWType V2 Light" w:hAnsi="BMWType V2 Light" w:cs="BMWType V2 Light"/>
          <w:color w:val="000000"/>
          <w:lang w:val="en-GB"/>
        </w:rPr>
        <w:t>.</w:t>
      </w:r>
    </w:p>
    <w:p w:rsidR="00FB64AB" w:rsidRDefault="00FB64AB">
      <w:pPr>
        <w:spacing w:after="330" w:line="360" w:lineRule="auto"/>
        <w:rPr>
          <w:rFonts w:ascii="BMWType V2 Light" w:hAnsi="BMWType V2 Light" w:cs="BMWType V2 Light"/>
          <w:color w:val="000000"/>
          <w:spacing w:val="-6"/>
          <w:lang w:val="en-GB"/>
        </w:rPr>
      </w:pPr>
      <w:r>
        <w:rPr>
          <w:rFonts w:ascii="BMWType V2 Light" w:hAnsi="BMWType V2 Light" w:cs="BMWType V2 Light"/>
          <w:color w:val="000000"/>
          <w:spacing w:val="-6"/>
          <w:lang w:val="en-GB"/>
        </w:rPr>
        <w:t xml:space="preserve">Typical BMW proportions, four doors with frameless windows, a coupe-style, gently downward-sloping roofline and a large, automatically opening and closing tailgate define the distinctive exterior character of the BMW 3 Series Gran Turismo. An active rear spoiler – the first of its type on a BMW – provides visual lightness </w:t>
      </w:r>
      <w:r>
        <w:rPr>
          <w:rFonts w:ascii="BMWType V2 Light" w:hAnsi="BMWType V2 Light" w:cs="BMWType V2 Light"/>
          <w:color w:val="000000"/>
          <w:spacing w:val="-6"/>
          <w:lang w:val="en-GB"/>
        </w:rPr>
        <w:br/>
        <w:t xml:space="preserve">and reduces lift at touring speeds. The new BMW 3 Series Gran Turismo is </w:t>
      </w:r>
      <w:r>
        <w:rPr>
          <w:rFonts w:ascii="BMWType V2 Light" w:hAnsi="BMWType V2 Light" w:cs="BMWType V2 Light"/>
          <w:color w:val="000000"/>
          <w:spacing w:val="-6"/>
          <w:lang w:val="en-GB"/>
        </w:rPr>
        <w:br/>
        <w:t xml:space="preserve">200 millimetres longer in total than the BMW 3 Series Touring, comes with a </w:t>
      </w:r>
      <w:r>
        <w:rPr>
          <w:rFonts w:ascii="BMWType V2 Light" w:hAnsi="BMWType V2 Light" w:cs="BMWType V2 Light"/>
          <w:color w:val="000000"/>
          <w:spacing w:val="-6"/>
          <w:lang w:val="en-GB"/>
        </w:rPr>
        <w:br/>
        <w:t xml:space="preserve">110-millimetre longer wheelbase and stands 81 millimetres taller. However, </w:t>
      </w:r>
      <w:r>
        <w:rPr>
          <w:rFonts w:ascii="BMWType V2 Light" w:hAnsi="BMWType V2 Light" w:cs="BMWType V2 Light"/>
          <w:color w:val="000000"/>
          <w:spacing w:val="-6"/>
          <w:lang w:val="en-GB"/>
        </w:rPr>
        <w:br/>
        <w:t xml:space="preserve">the clever use of proportions, surfaces and lines ensures that the </w:t>
      </w:r>
      <w:r>
        <w:rPr>
          <w:rFonts w:ascii="BMWType V2 Light" w:hAnsi="BMWType V2 Light" w:cs="BMWType V2 Light"/>
          <w:color w:val="000000"/>
          <w:spacing w:val="-6"/>
          <w:lang w:val="en-GB"/>
        </w:rPr>
        <w:br/>
        <w:t>BMW 3 Series Gran Turismo is immed</w:t>
      </w:r>
      <w:r w:rsidR="003B29BD">
        <w:rPr>
          <w:rFonts w:ascii="BMWType V2 Light" w:hAnsi="BMWType V2 Light" w:cs="BMWType V2 Light"/>
          <w:color w:val="000000"/>
          <w:spacing w:val="-6"/>
          <w:lang w:val="en-GB"/>
        </w:rPr>
        <w:t>iately recognisable as a member</w:t>
      </w:r>
      <w:r w:rsidR="003B29BD">
        <w:rPr>
          <w:rFonts w:ascii="BMWType V2 Light" w:hAnsi="BMWType V2 Light" w:cs="BMWType V2 Light"/>
          <w:color w:val="000000"/>
          <w:spacing w:val="-6"/>
          <w:lang w:val="en-GB"/>
        </w:rPr>
        <w:br/>
        <w:t xml:space="preserve">of the </w:t>
      </w:r>
      <w:r>
        <w:rPr>
          <w:rFonts w:ascii="BMWType V2 Light" w:hAnsi="BMWType V2 Light" w:cs="BMWType V2 Light"/>
          <w:color w:val="000000"/>
          <w:spacing w:val="-6"/>
          <w:lang w:val="en-GB"/>
        </w:rPr>
        <w:t>new BMW 3 Series range.</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Impressive long-distance comfort in a unique ambience.</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Generous interior dimensions allow the passengers in every seat of the </w:t>
      </w:r>
      <w:r>
        <w:rPr>
          <w:rFonts w:ascii="BMWType V2 Light" w:hAnsi="BMWType V2 Light" w:cs="BMWType V2 Light"/>
          <w:color w:val="000000"/>
          <w:lang w:val="en-GB"/>
        </w:rPr>
        <w:br/>
        <w:t xml:space="preserve">BMW 3 Series Gran Turismo to sit back and enjoy an impressive feeling of space and unbeatable freedom of movement. The front and rear passengers all benefit from a seating position </w:t>
      </w:r>
      <w:proofErr w:type="gramStart"/>
      <w:r>
        <w:rPr>
          <w:rFonts w:ascii="BMWType V2 Light" w:hAnsi="BMWType V2 Light" w:cs="BMWType V2 Light"/>
          <w:color w:val="000000"/>
          <w:lang w:val="en-GB"/>
        </w:rPr>
        <w:t>raised</w:t>
      </w:r>
      <w:proofErr w:type="gramEnd"/>
      <w:r>
        <w:rPr>
          <w:rFonts w:ascii="BMWType V2 Light" w:hAnsi="BMWType V2 Light" w:cs="BMWType V2 Light"/>
          <w:color w:val="000000"/>
          <w:lang w:val="en-GB"/>
        </w:rPr>
        <w:t xml:space="preserve"> by 59 millimetres, which provides an outstanding view out and makes entry and exit significantly more comfortable. Plus, the BMW 3 Series Gran Turismo also offers extra headroom. The increase in space will be particularly noticeable in the rear compartment, where a full 70 millimetres of additi</w:t>
      </w:r>
      <w:r w:rsidR="003B29BD">
        <w:rPr>
          <w:rFonts w:ascii="BMWType V2 Light" w:hAnsi="BMWType V2 Light" w:cs="BMWType V2 Light"/>
          <w:color w:val="000000"/>
          <w:lang w:val="en-GB"/>
        </w:rPr>
        <w:t>onal legroom over the Sedan and</w:t>
      </w:r>
      <w:r w:rsidR="003B29BD">
        <w:rPr>
          <w:rFonts w:ascii="BMWType V2 Light" w:hAnsi="BMWType V2 Light" w:cs="BMWType V2 Light"/>
          <w:color w:val="000000"/>
          <w:lang w:val="en-GB"/>
        </w:rPr>
        <w:br/>
      </w:r>
      <w:r>
        <w:rPr>
          <w:rFonts w:ascii="BMWType V2 Light" w:hAnsi="BMWType V2 Light" w:cs="BMWType V2 Light"/>
          <w:color w:val="000000"/>
          <w:lang w:val="en-GB"/>
        </w:rPr>
        <w:t xml:space="preserve">Touring – giving luxury-car levels of spaciousness – is there to be enjoyed. The cocooning nature of the interior, complemented by its design forms, </w:t>
      </w:r>
      <w:r>
        <w:rPr>
          <w:rFonts w:ascii="BMWType V2 Light" w:hAnsi="BMWType V2 Light" w:cs="BMWType V2 Light"/>
          <w:color w:val="000000"/>
          <w:lang w:val="en-GB"/>
        </w:rPr>
        <w:br/>
        <w:t>colour scheme and materials, creates a lounge-style ambience which allows passengers to enjoy short trips and long journeys alike in relaxed comfort.</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lastRenderedPageBreak/>
        <w:t>Intelligent load area management.</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load area also reflects the car’s increased dimensions, its 520 litres of boot capacity even outstripping that of the BMW 3 Series Touring by 25 litres. The large load aperture and high-opening tailgate make access easier. Practical standard features – such as </w:t>
      </w:r>
      <w:r w:rsidR="003B29BD">
        <w:rPr>
          <w:rFonts w:ascii="BMWType V2 Light" w:hAnsi="BMWType V2 Light" w:cs="BMWType V2 Light"/>
          <w:color w:val="000000"/>
          <w:lang w:val="en-GB"/>
        </w:rPr>
        <w:t>the 40:20:40 split/folding rear</w:t>
      </w:r>
      <w:r w:rsidR="003B29BD">
        <w:rPr>
          <w:rFonts w:ascii="BMWType V2 Light" w:hAnsi="BMWType V2 Light" w:cs="BMWType V2 Light"/>
          <w:color w:val="000000"/>
          <w:lang w:val="en-GB"/>
        </w:rPr>
        <w:br/>
      </w:r>
      <w:r>
        <w:rPr>
          <w:rFonts w:ascii="BMWType V2 Light" w:hAnsi="BMWType V2 Light" w:cs="BMWType V2 Light"/>
          <w:color w:val="000000"/>
          <w:lang w:val="en-GB"/>
        </w:rPr>
        <w:t xml:space="preserve">seat bench with folding head restraints and tilt-adjustable backrests </w:t>
      </w:r>
      <w:r>
        <w:rPr>
          <w:rFonts w:ascii="BMWType V2 Light" w:hAnsi="BMWType V2 Light" w:cs="BMWType V2 Light"/>
          <w:color w:val="000000"/>
          <w:lang w:val="en-GB"/>
        </w:rPr>
        <w:br/>
        <w:t>(cargo function), and the two-piece parcel shelf – underscore the impressive functionality of the BMW 3 Series Gran Turismo. The large load area</w:t>
      </w:r>
      <w:r w:rsidR="003B29BD">
        <w:rPr>
          <w:rFonts w:ascii="BMWType V2 Light" w:hAnsi="BMWType V2 Light" w:cs="BMWType V2 Light"/>
          <w:color w:val="000000"/>
          <w:lang w:val="en-GB"/>
        </w:rPr>
        <w:t xml:space="preserve"> can</w:t>
      </w:r>
      <w:r w:rsidR="003B29BD">
        <w:rPr>
          <w:rFonts w:ascii="BMWType V2 Light" w:hAnsi="BMWType V2 Light" w:cs="BMWType V2 Light"/>
          <w:color w:val="000000"/>
          <w:lang w:val="en-GB"/>
        </w:rPr>
        <w:br/>
      </w:r>
      <w:r>
        <w:rPr>
          <w:rFonts w:ascii="BMWType V2 Light" w:hAnsi="BMWType V2 Light" w:cs="BMWType V2 Light"/>
          <w:color w:val="000000"/>
          <w:lang w:val="en-GB"/>
        </w:rPr>
        <w:t xml:space="preserve">be utilised in many different ways, allowing intelligent space management. Practical features such as lashing points, multifunction hooks and an </w:t>
      </w:r>
      <w:proofErr w:type="spellStart"/>
      <w:r>
        <w:rPr>
          <w:rFonts w:ascii="BMWType V2 Light" w:hAnsi="BMWType V2 Light" w:cs="BMWType V2 Light"/>
          <w:color w:val="000000"/>
          <w:lang w:val="en-GB"/>
        </w:rPr>
        <w:t>underfloor</w:t>
      </w:r>
      <w:proofErr w:type="spellEnd"/>
      <w:r>
        <w:rPr>
          <w:rFonts w:ascii="BMWType V2 Light" w:hAnsi="BMWType V2 Light" w:cs="BMWType V2 Light"/>
          <w:color w:val="000000"/>
          <w:lang w:val="en-GB"/>
        </w:rPr>
        <w:t xml:space="preserve"> storage compartment make it even more convenient to use, while the LED strips that illuminate the cargo area emphasise the premium quality of the 3 Series Gran Turismo.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Quintessential BMW 3 Series: </w:t>
      </w:r>
      <w:r>
        <w:rPr>
          <w:rFonts w:ascii="BMWType V2 Bold" w:hAnsi="BMWType V2 Bold" w:cs="BMWType V2 Bold"/>
          <w:color w:val="000000"/>
          <w:lang w:val="en-GB"/>
        </w:rPr>
        <w:br/>
        <w:t>functional elegance, three equipment lines.</w:t>
      </w:r>
    </w:p>
    <w:p w:rsidR="00FB64AB" w:rsidRDefault="00FB64AB">
      <w:pPr>
        <w:spacing w:after="330" w:line="360" w:lineRule="auto"/>
        <w:rPr>
          <w:rFonts w:ascii="BMWType V2 Light" w:hAnsi="BMWType V2 Light" w:cs="BMWType V2 Light"/>
          <w:color w:val="000000"/>
          <w:spacing w:val="-4"/>
          <w:lang w:val="en-GB"/>
        </w:rPr>
      </w:pPr>
      <w:r>
        <w:rPr>
          <w:rFonts w:ascii="BMWType V2 Light" w:hAnsi="BMWType V2 Light" w:cs="BMWType V2 Light"/>
          <w:color w:val="000000"/>
          <w:spacing w:val="-4"/>
          <w:lang w:val="en-GB"/>
        </w:rPr>
        <w:t xml:space="preserve">High-end material combinations and fit and finish of the highest quality underline the premium ambience on board the new BMW 3 Series Gran Turismo. The latest addition to the 3 Series family can be ordered in an entry-level version, </w:t>
      </w:r>
      <w:r>
        <w:rPr>
          <w:rFonts w:ascii="BMWType V2 Light" w:hAnsi="BMWType V2 Light" w:cs="BMWType V2 Light"/>
          <w:color w:val="000000"/>
          <w:spacing w:val="-4"/>
          <w:lang w:val="en-GB"/>
        </w:rPr>
        <w:br/>
        <w:t xml:space="preserve">with the Sport Line, Luxury Line or Modern Line equipment packages, or with </w:t>
      </w:r>
      <w:r>
        <w:rPr>
          <w:rFonts w:ascii="BMWType V2 Light" w:hAnsi="BMWType V2 Light" w:cs="BMWType V2 Light"/>
          <w:color w:val="000000"/>
          <w:spacing w:val="-4"/>
          <w:lang w:val="en-GB"/>
        </w:rPr>
        <w:br/>
        <w:t>the optional M Sport package, which will already be available from July 2013</w:t>
      </w:r>
      <w:r w:rsidR="001A3E9D">
        <w:rPr>
          <w:rFonts w:ascii="BMWType V2 Light" w:hAnsi="BMWType V2 Light" w:cs="BMWType V2 Light"/>
          <w:color w:val="000000"/>
          <w:spacing w:val="-4"/>
          <w:lang w:val="en-GB"/>
        </w:rPr>
        <w:t xml:space="preserve"> production orders</w:t>
      </w:r>
      <w:r>
        <w:rPr>
          <w:rFonts w:ascii="BMWType V2 Light" w:hAnsi="BMWType V2 Light" w:cs="BMWType V2 Light"/>
          <w:color w:val="000000"/>
          <w:spacing w:val="-4"/>
          <w:lang w:val="en-GB"/>
        </w:rPr>
        <w:t>.</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Three petrol </w:t>
      </w:r>
      <w:r w:rsidR="00630C9E">
        <w:rPr>
          <w:rFonts w:ascii="BMWType V2 Bold" w:hAnsi="BMWType V2 Bold" w:cs="BMWType V2 Bold"/>
          <w:color w:val="000000"/>
          <w:lang w:val="en-GB"/>
        </w:rPr>
        <w:t xml:space="preserve">engines </w:t>
      </w:r>
      <w:r>
        <w:rPr>
          <w:rFonts w:ascii="BMWType V2 Bold" w:hAnsi="BMWType V2 Bold" w:cs="BMWType V2 Bold"/>
          <w:color w:val="000000"/>
          <w:lang w:val="en-GB"/>
        </w:rPr>
        <w:t xml:space="preserve">and </w:t>
      </w:r>
      <w:r w:rsidR="00630C9E">
        <w:rPr>
          <w:rFonts w:ascii="BMWType V2 Bold" w:hAnsi="BMWType V2 Bold" w:cs="BMWType V2 Bold"/>
          <w:color w:val="000000"/>
          <w:lang w:val="en-GB"/>
        </w:rPr>
        <w:t>one</w:t>
      </w:r>
      <w:r>
        <w:rPr>
          <w:rFonts w:ascii="BMWType V2 Bold" w:hAnsi="BMWType V2 Bold" w:cs="BMWType V2 Bold"/>
          <w:color w:val="000000"/>
          <w:lang w:val="en-GB"/>
        </w:rPr>
        <w:t xml:space="preserve"> diesel engine power the GT off the start line.</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Customers can choose from a selection of f</w:t>
      </w:r>
      <w:r w:rsidR="00244BD1">
        <w:rPr>
          <w:rFonts w:ascii="BMWType V2 Light" w:hAnsi="BMWType V2 Light" w:cs="BMWType V2 Light"/>
          <w:color w:val="000000"/>
          <w:lang w:val="en-GB"/>
        </w:rPr>
        <w:t xml:space="preserve">our </w:t>
      </w:r>
      <w:r>
        <w:rPr>
          <w:rFonts w:ascii="BMWType V2 Light" w:hAnsi="BMWType V2 Light" w:cs="BMWType V2 Light"/>
          <w:color w:val="000000"/>
          <w:lang w:val="en-GB"/>
        </w:rPr>
        <w:t xml:space="preserve">powerful, refined and economical engines – covering an </w:t>
      </w:r>
      <w:r w:rsidR="00244BD1">
        <w:rPr>
          <w:rFonts w:ascii="BMWType V2 Light" w:hAnsi="BMWType V2 Light" w:cs="BMWType V2 Light"/>
          <w:color w:val="000000"/>
          <w:lang w:val="en-GB"/>
        </w:rPr>
        <w:t>output range from 13</w:t>
      </w:r>
      <w:r w:rsidR="001A3E9D">
        <w:rPr>
          <w:rFonts w:ascii="BMWType V2 Light" w:hAnsi="BMWType V2 Light" w:cs="BMWType V2 Light"/>
          <w:color w:val="000000"/>
          <w:lang w:val="en-GB"/>
        </w:rPr>
        <w:t>5 kW</w:t>
      </w:r>
      <w:r w:rsidR="00244BD1">
        <w:rPr>
          <w:rFonts w:ascii="BMWType V2 Light" w:hAnsi="BMWType V2 Light" w:cs="BMWType V2 Light"/>
          <w:color w:val="000000"/>
          <w:lang w:val="en-GB"/>
        </w:rPr>
        <w:t xml:space="preserve"> to</w:t>
      </w:r>
      <w:r w:rsidR="00244BD1">
        <w:rPr>
          <w:rFonts w:ascii="BMWType V2 Light" w:hAnsi="BMWType V2 Light" w:cs="BMWType V2 Light"/>
          <w:color w:val="000000"/>
          <w:lang w:val="en-GB"/>
        </w:rPr>
        <w:br/>
        <w:t xml:space="preserve">225 kW </w:t>
      </w:r>
      <w:r>
        <w:rPr>
          <w:rFonts w:ascii="BMWType V2 Light" w:hAnsi="BMWType V2 Light" w:cs="BMWType V2 Light"/>
          <w:color w:val="000000"/>
          <w:lang w:val="en-GB"/>
        </w:rPr>
        <w:t>– from the launch of the new BMW 3 Series Gran Turismo.</w:t>
      </w:r>
      <w:r>
        <w:rPr>
          <w:rFonts w:ascii="BMWType V2 Light" w:hAnsi="BMWType V2 Light" w:cs="BMWType V2 Light"/>
          <w:color w:val="000000"/>
          <w:lang w:val="en-GB"/>
        </w:rPr>
        <w:br/>
      </w:r>
      <w:r>
        <w:rPr>
          <w:rFonts w:ascii="BMWType V2 Light" w:hAnsi="BMWType V2 Light" w:cs="BMWType V2 Light"/>
          <w:color w:val="000000"/>
          <w:spacing w:val="-4"/>
          <w:lang w:val="en-GB"/>
        </w:rPr>
        <w:t xml:space="preserve">All the </w:t>
      </w:r>
      <w:proofErr w:type="spellStart"/>
      <w:r>
        <w:rPr>
          <w:rFonts w:ascii="BMWType V2 Light" w:hAnsi="BMWType V2 Light" w:cs="BMWType V2 Light"/>
          <w:color w:val="000000"/>
          <w:spacing w:val="-4"/>
          <w:lang w:val="en-GB"/>
        </w:rPr>
        <w:t>powerplants</w:t>
      </w:r>
      <w:proofErr w:type="spellEnd"/>
      <w:r>
        <w:rPr>
          <w:rFonts w:ascii="BMWType V2 Light" w:hAnsi="BMWType V2 Light" w:cs="BMWType V2 Light"/>
          <w:color w:val="000000"/>
          <w:spacing w:val="-4"/>
          <w:lang w:val="en-GB"/>
        </w:rPr>
        <w:t xml:space="preserve"> use BMW </w:t>
      </w:r>
      <w:proofErr w:type="spellStart"/>
      <w:r>
        <w:rPr>
          <w:rFonts w:ascii="BMWType V2 Light" w:hAnsi="BMWType V2 Light" w:cs="BMWType V2 Light"/>
          <w:color w:val="000000"/>
          <w:spacing w:val="-4"/>
          <w:lang w:val="en-GB"/>
        </w:rPr>
        <w:t>TwinPower</w:t>
      </w:r>
      <w:proofErr w:type="spellEnd"/>
      <w:r>
        <w:rPr>
          <w:rFonts w:ascii="BMWType V2 Light" w:hAnsi="BMWType V2 Light" w:cs="BMWType V2 Light"/>
          <w:color w:val="000000"/>
          <w:spacing w:val="-4"/>
          <w:lang w:val="en-GB"/>
        </w:rPr>
        <w:t xml:space="preserve"> Turbo technology. The range-topping</w:t>
      </w:r>
      <w:r>
        <w:rPr>
          <w:rFonts w:ascii="BMWType V2 Light" w:hAnsi="BMWType V2 Light" w:cs="BMWType V2 Light"/>
          <w:color w:val="000000"/>
          <w:lang w:val="en-GB"/>
        </w:rPr>
        <w:t xml:space="preserve"> six-cylinder petrol engine under the bonnet of the BMW 335i Gran Turismo is joined by the four-cylinder petrol units in the BMW 328i Gran Turismo and BMW 320i Gran Turismo. The two 2.0-litre diesel engines powering the</w:t>
      </w:r>
      <w:r>
        <w:rPr>
          <w:rFonts w:ascii="BMWType V2 Light" w:hAnsi="BMWType V2 Light" w:cs="BMWType V2 Light"/>
          <w:color w:val="000000"/>
          <w:lang w:val="en-GB"/>
        </w:rPr>
        <w:br/>
        <w:t>BMW 320d Gran Turismo round off the line-up at launch.</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Power is sent to the rear wheels vi</w:t>
      </w:r>
      <w:r w:rsidR="003B29BD">
        <w:rPr>
          <w:rFonts w:ascii="BMWType V2 Light" w:hAnsi="BMWType V2 Light" w:cs="BMWType V2 Light"/>
          <w:color w:val="000000"/>
          <w:lang w:val="en-GB"/>
        </w:rPr>
        <w:t>a a six-speed manual gearbox as</w:t>
      </w:r>
      <w:r w:rsidR="003B29BD">
        <w:rPr>
          <w:rFonts w:ascii="BMWType V2 Light" w:hAnsi="BMWType V2 Light" w:cs="BMWType V2 Light"/>
          <w:color w:val="000000"/>
          <w:lang w:val="en-GB"/>
        </w:rPr>
        <w:br/>
      </w:r>
      <w:r>
        <w:rPr>
          <w:rFonts w:ascii="BMWType V2 Light" w:hAnsi="BMWType V2 Light" w:cs="BMWType V2 Light"/>
          <w:color w:val="000000"/>
          <w:lang w:val="en-GB"/>
        </w:rPr>
        <w:t>standard, although BMW also offers</w:t>
      </w:r>
      <w:r w:rsidR="0067747C">
        <w:rPr>
          <w:rFonts w:ascii="BMWType V2 Light" w:hAnsi="BMWType V2 Light" w:cs="BMWType V2 Light"/>
          <w:color w:val="000000"/>
          <w:lang w:val="en-GB"/>
        </w:rPr>
        <w:t xml:space="preserve"> an eight-speed automatic as an</w:t>
      </w:r>
      <w:r w:rsidR="0067747C">
        <w:rPr>
          <w:rFonts w:ascii="BMWType V2 Light" w:hAnsi="BMWType V2 Light" w:cs="BMWType V2 Light"/>
          <w:color w:val="000000"/>
          <w:lang w:val="en-GB"/>
        </w:rPr>
        <w:br/>
      </w:r>
      <w:r>
        <w:rPr>
          <w:rFonts w:ascii="BMWType V2 Light" w:hAnsi="BMWType V2 Light" w:cs="BMWType V2 Light"/>
          <w:color w:val="000000"/>
          <w:lang w:val="en-GB"/>
        </w:rPr>
        <w:lastRenderedPageBreak/>
        <w:t>option for all engine variants. Both gearboxes li</w:t>
      </w:r>
      <w:r w:rsidR="003B29BD">
        <w:rPr>
          <w:rFonts w:ascii="BMWType V2 Light" w:hAnsi="BMWType V2 Light" w:cs="BMWType V2 Light"/>
          <w:color w:val="000000"/>
          <w:lang w:val="en-GB"/>
        </w:rPr>
        <w:t>nk up with the fuel-saving</w:t>
      </w:r>
      <w:r w:rsidR="003B29BD">
        <w:rPr>
          <w:rFonts w:ascii="BMWType V2 Light" w:hAnsi="BMWType V2 Light" w:cs="BMWType V2 Light"/>
          <w:color w:val="000000"/>
          <w:lang w:val="en-GB"/>
        </w:rPr>
        <w:br/>
        <w:t xml:space="preserve">Auto </w:t>
      </w:r>
      <w:r>
        <w:rPr>
          <w:rFonts w:ascii="BMWType V2 Light" w:hAnsi="BMWType V2 Light" w:cs="BMWType V2 Light"/>
          <w:color w:val="000000"/>
          <w:lang w:val="en-GB"/>
        </w:rPr>
        <w:t>Start-Stop function.</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Advanced suspension technology, featuring a large number of light-alloy components, the torque steer-free Electric Power Steering, finely-balanced axle load distribution (50:50) and a </w:t>
      </w:r>
      <w:proofErr w:type="spellStart"/>
      <w:r>
        <w:rPr>
          <w:rFonts w:ascii="BMWType V2 Light" w:hAnsi="BMWType V2 Light" w:cs="BMWType V2 Light"/>
          <w:color w:val="000000"/>
          <w:lang w:val="en-GB"/>
        </w:rPr>
        <w:t>torsionally</w:t>
      </w:r>
      <w:proofErr w:type="spellEnd"/>
      <w:r>
        <w:rPr>
          <w:rFonts w:ascii="BMWType V2 Light" w:hAnsi="BMWType V2 Light" w:cs="BMWType V2 Light"/>
          <w:color w:val="000000"/>
          <w:lang w:val="en-GB"/>
        </w:rPr>
        <w:t xml:space="preserve"> stiff lightweight body ensure outstanding handling attributes and a high degree of agility and precision. </w:t>
      </w:r>
      <w:r>
        <w:rPr>
          <w:rFonts w:ascii="BMWType V2 Light" w:hAnsi="BMWType V2 Light" w:cs="BMWType V2 Light"/>
          <w:color w:val="000000"/>
          <w:lang w:val="en-GB"/>
        </w:rPr>
        <w:br/>
        <w:t xml:space="preserve">The longer wheelbase (+ 110 mm), greater wheel diameter and baseline specification of the new BMW 3 Series Gran Turismo– which includes </w:t>
      </w:r>
      <w:r>
        <w:rPr>
          <w:rFonts w:ascii="BMWType V2 Light" w:hAnsi="BMWType V2 Light" w:cs="BMWType V2 Light"/>
          <w:color w:val="000000"/>
          <w:lang w:val="en-GB"/>
        </w:rPr>
        <w:br/>
      </w:r>
      <w:r w:rsidRPr="00941E4D">
        <w:rPr>
          <w:rFonts w:ascii="BMWType V2 Light" w:hAnsi="BMWType V2 Light" w:cs="BMWType V2 Light"/>
          <w:color w:val="000000"/>
          <w:lang w:val="en-GB"/>
        </w:rPr>
        <w:t>17-inch</w:t>
      </w:r>
      <w:r>
        <w:rPr>
          <w:rFonts w:ascii="BMWType V2 Light" w:hAnsi="BMWType V2 Light" w:cs="BMWType V2 Light"/>
          <w:color w:val="000000"/>
          <w:lang w:val="en-GB"/>
        </w:rPr>
        <w:t xml:space="preserve"> wheels – result in a car offering excellent directional stability and </w:t>
      </w:r>
      <w:r>
        <w:rPr>
          <w:rFonts w:ascii="BMWType V2 Light" w:hAnsi="BMWType V2 Light" w:cs="BMWType V2 Light"/>
          <w:color w:val="000000"/>
          <w:lang w:val="en-GB"/>
        </w:rPr>
        <w:br/>
        <w:t>long-distance comfort.</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 xml:space="preserve">BMW </w:t>
      </w:r>
      <w:proofErr w:type="spellStart"/>
      <w:r>
        <w:rPr>
          <w:rFonts w:ascii="BMWType V2 Bold" w:hAnsi="BMWType V2 Bold" w:cs="BMWType V2 Bold"/>
          <w:color w:val="000000"/>
          <w:lang w:val="en-GB"/>
        </w:rPr>
        <w:t>EfficientDynamics</w:t>
      </w:r>
      <w:proofErr w:type="spellEnd"/>
      <w:r>
        <w:rPr>
          <w:rFonts w:ascii="BMWType V2 Bold" w:hAnsi="BMWType V2 Bold" w:cs="BMWType V2 Bold"/>
          <w:color w:val="000000"/>
          <w:lang w:val="en-GB"/>
        </w:rPr>
        <w:t>.</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In addition to its enviable practicality and sporting dynamics, the outstanding fuel economy of the new BMW 3 Series Gran Turismo also serves the cause of driving pleasure. The key here is the BMW </w:t>
      </w:r>
      <w:proofErr w:type="spellStart"/>
      <w:r>
        <w:rPr>
          <w:rFonts w:ascii="BMWType V2 Light" w:hAnsi="BMWType V2 Light" w:cs="BMWType V2 Light"/>
          <w:color w:val="000000"/>
          <w:lang w:val="en-GB"/>
        </w:rPr>
        <w:t>EfficientDynamics</w:t>
      </w:r>
      <w:proofErr w:type="spellEnd"/>
      <w:r>
        <w:rPr>
          <w:rFonts w:ascii="BMWType V2 Light" w:hAnsi="BMWType V2 Light" w:cs="BMWType V2 Light"/>
          <w:color w:val="000000"/>
          <w:lang w:val="en-GB"/>
        </w:rPr>
        <w:t xml:space="preserve"> development strategy, whose influence can be seen in virtually every area of the new model. Building on the good work of the ultra-frugal petrol and diesel </w:t>
      </w:r>
      <w:r>
        <w:rPr>
          <w:rFonts w:ascii="BMWType V2 Light" w:hAnsi="BMWType V2 Light" w:cs="BMWType V2 Light"/>
          <w:color w:val="000000"/>
          <w:lang w:val="en-GB"/>
        </w:rPr>
        <w:br/>
        <w:t xml:space="preserve">engines, the intelligent lightweight construction concept of the </w:t>
      </w:r>
      <w:r>
        <w:rPr>
          <w:rFonts w:ascii="BMWType V2 Light" w:hAnsi="BMWType V2 Light" w:cs="BMWType V2 Light"/>
          <w:color w:val="000000"/>
          <w:lang w:val="en-GB"/>
        </w:rPr>
        <w:br/>
        <w:t>BMW 3 Series Gran Turismo</w:t>
      </w:r>
      <w:r w:rsidR="00E90812">
        <w:rPr>
          <w:rFonts w:ascii="BMWType V2 Light" w:hAnsi="BMWType V2 Light" w:cs="BMWType V2 Light"/>
          <w:color w:val="000000"/>
          <w:lang w:val="en-GB"/>
        </w:rPr>
        <w:t xml:space="preserve"> </w:t>
      </w:r>
      <w:r>
        <w:rPr>
          <w:rFonts w:ascii="BMWType V2 Light" w:hAnsi="BMWType V2 Light" w:cs="BMWType V2 Light"/>
          <w:color w:val="000000"/>
          <w:lang w:val="en-GB"/>
        </w:rPr>
        <w:t xml:space="preserve">and its optimised aerodynamics (including </w:t>
      </w:r>
      <w:r>
        <w:rPr>
          <w:rFonts w:ascii="BMWType V2 Light" w:hAnsi="BMWType V2 Light" w:cs="BMWType V2 Light"/>
          <w:color w:val="000000"/>
          <w:lang w:val="en-GB"/>
        </w:rPr>
        <w:br/>
        <w:t xml:space="preserve">Air Curtains, Air Breathers and the active rear spoiler) do their bit to maximise efficiency and dynamics. And other measures, such as the Auto Start-Stop function, Brake Energy Regeneration, Optimum Shift Indicator and on-demand operation of ancillary components join the campaign to ensure </w:t>
      </w:r>
      <w:r>
        <w:rPr>
          <w:rFonts w:ascii="BMWType V2 Light" w:hAnsi="BMWType V2 Light" w:cs="BMWType V2 Light"/>
          <w:color w:val="000000"/>
          <w:lang w:val="en-GB"/>
        </w:rPr>
        <w:br/>
        <w:t xml:space="preserve">the powerful BMW 3 Series Gran </w:t>
      </w:r>
      <w:proofErr w:type="spellStart"/>
      <w:r>
        <w:rPr>
          <w:rFonts w:ascii="BMWType V2 Light" w:hAnsi="BMWType V2 Light" w:cs="BMWType V2 Light"/>
          <w:color w:val="000000"/>
          <w:lang w:val="en-GB"/>
        </w:rPr>
        <w:t>Turismoboasts</w:t>
      </w:r>
      <w:proofErr w:type="spellEnd"/>
      <w:r>
        <w:rPr>
          <w:rFonts w:ascii="BMWType V2 Light" w:hAnsi="BMWType V2 Light" w:cs="BMWType V2 Light"/>
          <w:color w:val="000000"/>
          <w:lang w:val="en-GB"/>
        </w:rPr>
        <w:t xml:space="preserve"> impressively low fuel consumption and emissions. The economy drive doesn’t stop there, either; the car still has the potential to cut fuel use by as much as another 20 per cent using ECO PRO mode and the new ECO PRO Route function.</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 xml:space="preserve">BMW </w:t>
      </w:r>
      <w:proofErr w:type="spellStart"/>
      <w:r>
        <w:rPr>
          <w:rFonts w:ascii="BMWType V2 Bold" w:hAnsi="BMWType V2 Bold" w:cs="BMWType V2 Bold"/>
          <w:color w:val="000000"/>
          <w:lang w:val="en-GB"/>
        </w:rPr>
        <w:t>ConnectedDrive</w:t>
      </w:r>
      <w:proofErr w:type="spellEnd"/>
      <w:r>
        <w:rPr>
          <w:rFonts w:ascii="BMWType V2 Bold" w:hAnsi="BMWType V2 Bold" w:cs="BMWType V2 Bold"/>
          <w:color w:val="000000"/>
          <w:lang w:val="en-GB"/>
        </w:rPr>
        <w:t>.</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An extensive selection of driver assistance systems and mobility solutions, offered under the BMW </w:t>
      </w:r>
      <w:proofErr w:type="spellStart"/>
      <w:r>
        <w:rPr>
          <w:rFonts w:ascii="BMWType V2 Light" w:hAnsi="BMWType V2 Light" w:cs="BMWType V2 Light"/>
          <w:color w:val="000000"/>
          <w:lang w:val="en-GB"/>
        </w:rPr>
        <w:t>Connected</w:t>
      </w:r>
      <w:r w:rsidR="003729ED">
        <w:rPr>
          <w:rFonts w:ascii="BMWType V2 Light" w:hAnsi="BMWType V2 Light" w:cs="BMWType V2 Light"/>
          <w:color w:val="000000"/>
          <w:lang w:val="en-GB"/>
        </w:rPr>
        <w:t>Drive</w:t>
      </w:r>
      <w:proofErr w:type="spellEnd"/>
      <w:r w:rsidR="003729ED">
        <w:rPr>
          <w:rFonts w:ascii="BMWType V2 Light" w:hAnsi="BMWType V2 Light" w:cs="BMWType V2 Light"/>
          <w:color w:val="000000"/>
          <w:lang w:val="en-GB"/>
        </w:rPr>
        <w:t xml:space="preserve"> programme, allows the new</w:t>
      </w:r>
      <w:r w:rsidR="003729ED">
        <w:rPr>
          <w:rFonts w:ascii="BMWType V2 Light" w:hAnsi="BMWType V2 Light" w:cs="BMWType V2 Light"/>
          <w:color w:val="000000"/>
          <w:lang w:val="en-GB"/>
        </w:rPr>
        <w:br/>
      </w:r>
      <w:r>
        <w:rPr>
          <w:rFonts w:ascii="BMWType V2 Light" w:hAnsi="BMWType V2 Light" w:cs="BMWType V2 Light"/>
          <w:color w:val="000000"/>
          <w:lang w:val="en-GB"/>
        </w:rPr>
        <w:t xml:space="preserve">BMW 3 Series Gran Turismo to set the benchmark in its segment in terms of safety, convenience and infotainment. One highlight of the range is the latest-generation full-colour Head-Up Display, </w:t>
      </w:r>
      <w:r>
        <w:rPr>
          <w:rFonts w:ascii="BMWType V2 Light" w:hAnsi="BMWType V2 Light" w:cs="BMWType V2 Light"/>
          <w:lang w:val="en-GB"/>
        </w:rPr>
        <w:t>which projects key information onto the windscreen in sharp resolution</w:t>
      </w:r>
      <w:r>
        <w:rPr>
          <w:rFonts w:ascii="BMWType V2 Light" w:hAnsi="BMWType V2 Light" w:cs="BMWType V2 Light"/>
          <w:color w:val="000000"/>
          <w:lang w:val="en-GB"/>
        </w:rPr>
        <w:t xml:space="preserve">. Included alongside an array of other convenience and safety-enhancing assistance systems is highly effective </w:t>
      </w:r>
      <w:r>
        <w:rPr>
          <w:rFonts w:ascii="BMWType V2 Light" w:hAnsi="BMWType V2 Light" w:cs="BMWType V2 Light"/>
          <w:color w:val="000000"/>
          <w:lang w:val="en-GB"/>
        </w:rPr>
        <w:lastRenderedPageBreak/>
        <w:t>interface technology that allows extensive use of external mobile phones and numerous Bluetooth office functions for internet-based services.</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Apps option and free BMW Connected application provide access to services such as social networks, web radio and </w:t>
      </w:r>
      <w:proofErr w:type="spellStart"/>
      <w:r>
        <w:rPr>
          <w:rFonts w:ascii="BMWType V2 Light" w:hAnsi="BMWType V2 Light" w:cs="BMWType V2 Light"/>
          <w:color w:val="000000"/>
          <w:lang w:val="en-GB"/>
        </w:rPr>
        <w:t>iPhone</w:t>
      </w:r>
      <w:proofErr w:type="spellEnd"/>
      <w:r>
        <w:rPr>
          <w:rFonts w:ascii="BMWType V2 Light" w:hAnsi="BMWType V2 Light" w:cs="BMWType V2 Light"/>
          <w:color w:val="000000"/>
          <w:lang w:val="en-GB"/>
        </w:rPr>
        <w:t xml:space="preserve"> calendar functions. Last but not least, </w:t>
      </w:r>
      <w:r>
        <w:rPr>
          <w:rFonts w:ascii="BMWType V2 Light" w:hAnsi="BMWType V2 Light" w:cs="BMWType V2 Light"/>
          <w:lang w:val="en-GB"/>
        </w:rPr>
        <w:t xml:space="preserve">information and office services, and travel and leisure planners using the Google Maps and </w:t>
      </w:r>
      <w:proofErr w:type="spellStart"/>
      <w:r>
        <w:rPr>
          <w:rFonts w:ascii="BMWType V2 Light" w:hAnsi="BMWType V2 Light" w:cs="BMWType V2 Light"/>
          <w:lang w:val="en-GB"/>
        </w:rPr>
        <w:t>Panoramio</w:t>
      </w:r>
      <w:proofErr w:type="spellEnd"/>
      <w:r>
        <w:rPr>
          <w:rFonts w:ascii="BMWType V2 Light" w:hAnsi="BMWType V2 Light" w:cs="BMWType V2 Light"/>
          <w:lang w:val="en-GB"/>
        </w:rPr>
        <w:t xml:space="preserve"> services, further increase levels of passenger comfort </w:t>
      </w:r>
      <w:r>
        <w:rPr>
          <w:rFonts w:ascii="BMWType V2 Light" w:hAnsi="BMWType V2 Light" w:cs="BMWType V2 Light"/>
          <w:color w:val="000000"/>
          <w:lang w:val="en-GB"/>
        </w:rPr>
        <w:t>in the new BMW 3 Series Gran Turismo.</w:t>
      </w:r>
    </w:p>
    <w:p w:rsidR="00FB64AB" w:rsidRDefault="00FB64AB">
      <w:pPr>
        <w:pageBreakBefore/>
        <w:framePr w:w="7910" w:h="2279" w:hRule="exact" w:wrap="notBeside" w:vAnchor="page" w:hAnchor="page" w:x="2751" w:y="602" w:anchorLock="1"/>
        <w:spacing w:after="370"/>
        <w:ind w:left="709" w:hanging="709"/>
        <w:outlineLvl w:val="0"/>
        <w:rPr>
          <w:rFonts w:ascii="BMWType V2 Bold" w:hAnsi="BMWType V2 Bold" w:cs="BMWType V2 Bold"/>
          <w:color w:val="999999"/>
          <w:sz w:val="36"/>
          <w:szCs w:val="36"/>
          <w:lang w:val="en-GB"/>
        </w:rPr>
      </w:pPr>
      <w:r>
        <w:rPr>
          <w:rFonts w:ascii="BMWType V2 Bold" w:hAnsi="BMWType V2 Bold" w:cs="BMWType V2 Bold"/>
          <w:color w:val="000000"/>
          <w:sz w:val="36"/>
          <w:szCs w:val="36"/>
          <w:lang w:val="en-GB"/>
        </w:rPr>
        <w:lastRenderedPageBreak/>
        <w:t>2.</w:t>
      </w:r>
      <w:r>
        <w:rPr>
          <w:rFonts w:ascii="BMWType V2 Bold" w:hAnsi="BMWType V2 Bold" w:cs="BMWType V2 Bold"/>
          <w:color w:val="000000"/>
          <w:sz w:val="36"/>
          <w:szCs w:val="36"/>
          <w:lang w:val="en-GB"/>
        </w:rPr>
        <w:tab/>
        <w:t xml:space="preserve">Concept: </w:t>
      </w:r>
      <w:r>
        <w:rPr>
          <w:rFonts w:ascii="BMWType V2 Bold" w:hAnsi="BMWType V2 Bold" w:cs="BMWType V2 Bold"/>
          <w:color w:val="000000"/>
          <w:sz w:val="36"/>
          <w:szCs w:val="36"/>
          <w:lang w:val="en-GB"/>
        </w:rPr>
        <w:br/>
        <w:t>Aesthetic appeal, space and functionality.</w:t>
      </w:r>
    </w:p>
    <w:p w:rsidR="00FB64AB" w:rsidRDefault="00726F84">
      <w:pPr>
        <w:spacing w:after="330" w:line="360" w:lineRule="auto"/>
        <w:rPr>
          <w:rFonts w:ascii="BMWType V2 Light" w:hAnsi="BMWType V2 Light" w:cs="BMWType V2 Light"/>
          <w:color w:val="000000"/>
          <w:lang w:val="en-GB"/>
        </w:rPr>
      </w:pPr>
      <w:r>
        <w:rPr>
          <w:noProof/>
          <w:lang w:val="en-ZA" w:eastAsia="en-ZA"/>
        </w:rPr>
        <w:drawing>
          <wp:anchor distT="0" distB="0" distL="114300" distR="114300" simplePos="0" relativeHeight="251652096" behindDoc="0" locked="0" layoutInCell="1" allowOverlap="1">
            <wp:simplePos x="0" y="0"/>
            <wp:positionH relativeFrom="column">
              <wp:posOffset>4824730</wp:posOffset>
            </wp:positionH>
            <wp:positionV relativeFrom="margin">
              <wp:posOffset>-629920</wp:posOffset>
            </wp:positionV>
            <wp:extent cx="609600" cy="609600"/>
            <wp:effectExtent l="1905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09600" cy="609600"/>
                    </a:xfrm>
                    <a:prstGeom prst="rect">
                      <a:avLst/>
                    </a:prstGeom>
                    <a:noFill/>
                  </pic:spPr>
                </pic:pic>
              </a:graphicData>
            </a:graphic>
          </wp:anchor>
        </w:drawing>
      </w:r>
      <w:r w:rsidR="00FB64AB">
        <w:rPr>
          <w:rFonts w:ascii="BMWType V2 Light" w:hAnsi="BMWType V2 Light" w:cs="BMWType V2 Light"/>
          <w:color w:val="000000"/>
          <w:lang w:val="en-GB"/>
        </w:rPr>
        <w:t xml:space="preserve">The new BMW 3 Series Gran Turismo represents a high-calibre addition to the premium reaches of the mid-size segment. This new concept performs a genuinely unique role within the successful BMW 3 Series range and provides a fresh and distinctive take on aesthetic appeal, space and functionality. The BMW 3 Series Gran Turismo fuses the dynamic sporting attributes of the </w:t>
      </w:r>
      <w:r w:rsidR="00FB64AB">
        <w:rPr>
          <w:rFonts w:ascii="BMWType V2 Light" w:hAnsi="BMWType V2 Light" w:cs="BMWType V2 Light"/>
          <w:color w:val="000000"/>
          <w:lang w:val="en-GB"/>
        </w:rPr>
        <w:br/>
        <w:t xml:space="preserve">3 Series Sedan with the practicality and versatility of the 3 Series Touring, </w:t>
      </w:r>
      <w:r w:rsidR="00FB64AB">
        <w:rPr>
          <w:rFonts w:ascii="BMWType V2 Light" w:hAnsi="BMWType V2 Light" w:cs="BMWType V2 Light"/>
          <w:color w:val="000000"/>
          <w:lang w:val="en-GB"/>
        </w:rPr>
        <w:br/>
        <w:t>and backs these qualities up with a palpable increase in space and long-distance comfort. The new addition to the range exudes aesthetic and emotional appeal, boasts a distinctive presence on the road and offers similarly pronounced driving pleasure.</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Among the eye-catching features of the new BMW 3 Series Gran Turismo are a powerfully formed front end, an elegantly stretched silhouette with coupe-style roofline, frameless side windows and a flowing rear end with large load aperture. Here, an extended rear spoiler – the first of its type on a BMW – provides visual lightness as well as reducing lift at touring speeds. The clear increase in length over the Sedan and Touring benefits not only the car’s elegant silhouette, but also the amount of space available on board.</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Ease of access, a raised seating position offering an outstanding view out to all sides and luxurious expanses of space around every passenger provide </w:t>
      </w:r>
      <w:r>
        <w:rPr>
          <w:rFonts w:ascii="BMWType V2 Light" w:hAnsi="BMWType V2 Light" w:cs="BMWType V2 Light"/>
          <w:color w:val="000000"/>
          <w:lang w:val="en-GB"/>
        </w:rPr>
        <w:br/>
        <w:t>an instant feel-good factor. The Gran Turismo offers more room in the rear compartment in particular. Indeed, passengers in the three full-size rear seats will encounter legroom normally only found in luxury-class cars.</w:t>
      </w:r>
    </w:p>
    <w:p w:rsidR="00FB64AB" w:rsidRDefault="00FB64AB">
      <w:pPr>
        <w:spacing w:after="330" w:line="360" w:lineRule="auto"/>
        <w:rPr>
          <w:rStyle w:val="StandardLateinBMWTypeLightZchn"/>
          <w:rFonts w:ascii="BMWType V2 Light" w:hAnsi="BMWType V2 Light" w:cs="BMWType V2 Light"/>
          <w:kern w:val="0"/>
          <w:lang w:val="en-GB"/>
        </w:rPr>
      </w:pPr>
      <w:r>
        <w:rPr>
          <w:rFonts w:ascii="BMWType V2 Light" w:hAnsi="BMWType V2 Light" w:cs="BMWType V2 Light"/>
          <w:color w:val="000000"/>
          <w:lang w:val="en-GB"/>
        </w:rPr>
        <w:t xml:space="preserve">This broad range of qualities – both functional and aesthetic – allows the </w:t>
      </w:r>
      <w:r>
        <w:rPr>
          <w:rFonts w:ascii="BMWType V2 Light" w:hAnsi="BMWType V2 Light" w:cs="BMWType V2 Light"/>
          <w:color w:val="000000"/>
          <w:lang w:val="en-GB"/>
        </w:rPr>
        <w:br/>
        <w:t xml:space="preserve">new BMW 3 Series Gran Turismo to tick all the right boxes for active and demanding drivers who use their car in a variety of ways but would also value the aesthetic appeal of a coupe. All of which allows the new Gran Turismo to make a compelling case for itself as both an elegant business carriage and a dynamic, comfortable </w:t>
      </w:r>
      <w:proofErr w:type="spellStart"/>
      <w:r>
        <w:rPr>
          <w:rFonts w:ascii="BMWType V2 Light" w:hAnsi="BMWType V2 Light" w:cs="BMWType V2 Light"/>
          <w:color w:val="000000"/>
          <w:lang w:val="en-GB"/>
        </w:rPr>
        <w:t>tourer</w:t>
      </w:r>
      <w:proofErr w:type="spellEnd"/>
      <w:r>
        <w:rPr>
          <w:rFonts w:ascii="BMWType V2 Light" w:hAnsi="BMWType V2 Light" w:cs="BMWType V2 Light"/>
          <w:color w:val="000000"/>
          <w:lang w:val="en-GB"/>
        </w:rPr>
        <w:t xml:space="preserve"> for family trips away and leisure activities.</w:t>
      </w:r>
    </w:p>
    <w:p w:rsidR="00FB64AB" w:rsidRDefault="00FB64AB">
      <w:pPr>
        <w:pageBreakBefore/>
        <w:framePr w:w="7910" w:h="2279" w:hRule="exact" w:wrap="notBeside" w:vAnchor="page" w:hAnchor="page" w:x="2751" w:y="602" w:anchorLock="1"/>
        <w:spacing w:after="370"/>
        <w:ind w:left="709" w:hanging="709"/>
        <w:outlineLvl w:val="0"/>
        <w:rPr>
          <w:rFonts w:ascii="BMWType V2 Bold" w:hAnsi="BMWType V2 Bold" w:cs="BMWType V2 Bold"/>
          <w:sz w:val="36"/>
          <w:szCs w:val="36"/>
          <w:lang w:val="en-GB"/>
        </w:rPr>
      </w:pPr>
      <w:r>
        <w:rPr>
          <w:rFonts w:ascii="BMWType V2 Bold" w:hAnsi="BMWType V2 Bold" w:cs="BMWType V2 Bold"/>
          <w:sz w:val="36"/>
          <w:szCs w:val="36"/>
          <w:lang w:val="en-GB"/>
        </w:rPr>
        <w:lastRenderedPageBreak/>
        <w:t>3.</w:t>
      </w:r>
      <w:r>
        <w:rPr>
          <w:rFonts w:ascii="BMWType V2 Bold" w:hAnsi="BMWType V2 Bold" w:cs="BMWType V2 Bold"/>
          <w:sz w:val="36"/>
          <w:szCs w:val="36"/>
          <w:lang w:val="en-GB"/>
        </w:rPr>
        <w:tab/>
        <w:t>Design</w:t>
      </w:r>
      <w:proofErr w:type="gramStart"/>
      <w:r>
        <w:rPr>
          <w:rFonts w:ascii="BMWType V2 Bold" w:hAnsi="BMWType V2 Bold" w:cs="BMWType V2 Bold"/>
          <w:sz w:val="36"/>
          <w:szCs w:val="36"/>
          <w:lang w:val="en-GB"/>
        </w:rPr>
        <w:t>:</w:t>
      </w:r>
      <w:proofErr w:type="gramEnd"/>
      <w:r>
        <w:rPr>
          <w:rFonts w:ascii="BMWType V2 Bold" w:hAnsi="BMWType V2 Bold" w:cs="BMWType V2 Bold"/>
          <w:sz w:val="36"/>
          <w:szCs w:val="36"/>
          <w:lang w:val="en-GB"/>
        </w:rPr>
        <w:br/>
        <w:t>Innovative, emotional and practical.</w:t>
      </w:r>
    </w:p>
    <w:p w:rsidR="00FB64AB" w:rsidRDefault="00726F84">
      <w:pPr>
        <w:spacing w:after="330" w:line="360" w:lineRule="auto"/>
        <w:ind w:left="284"/>
        <w:rPr>
          <w:rFonts w:ascii="BMWType V2 Light" w:hAnsi="BMWType V2 Light" w:cs="BMWType V2 Light"/>
          <w:color w:val="000000"/>
          <w:lang w:val="en-GB"/>
        </w:rPr>
      </w:pPr>
      <w:r>
        <w:rPr>
          <w:noProof/>
          <w:lang w:val="en-ZA" w:eastAsia="en-ZA"/>
        </w:rPr>
        <w:drawing>
          <wp:anchor distT="0" distB="0" distL="114300" distR="114300" simplePos="0" relativeHeight="251653120" behindDoc="0" locked="0" layoutInCell="1" allowOverlap="1">
            <wp:simplePos x="0" y="0"/>
            <wp:positionH relativeFrom="colum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5" name="Bild 5"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eibung: Beschreibung: Beschreibung: Beschreibung: Bmw2fa3ptest"/>
                    <pic:cNvPicPr>
                      <a:picLocks noChangeAspect="1" noChangeArrowheads="1"/>
                    </pic:cNvPicPr>
                  </pic:nvPicPr>
                  <pic:blipFill>
                    <a:blip r:embed="rId11"/>
                    <a:srcRect/>
                    <a:stretch>
                      <a:fillRect/>
                    </a:stretch>
                  </pic:blipFill>
                  <pic:spPr bwMode="auto">
                    <a:xfrm>
                      <a:off x="0" y="0"/>
                      <a:ext cx="608965" cy="600710"/>
                    </a:xfrm>
                    <a:prstGeom prst="rect">
                      <a:avLst/>
                    </a:prstGeom>
                    <a:noFill/>
                  </pic:spPr>
                </pic:pic>
              </a:graphicData>
            </a:graphic>
          </wp:anchor>
        </w:drawing>
      </w:r>
      <w:r w:rsidR="00FB64AB">
        <w:rPr>
          <w:rFonts w:ascii="BMWType V2 Light" w:hAnsi="BMWType V2 Light" w:cs="BMWType V2 Light"/>
          <w:color w:val="000000"/>
          <w:lang w:val="en-GB"/>
        </w:rPr>
        <w:t>“The BMW 3 Series Gran Turismo is a car that exudes the elegance of a coupe, but at the same time offers immense practicality and extra space that can be used in a variety of ways.”</w:t>
      </w:r>
      <w:r w:rsidR="00FB64AB">
        <w:rPr>
          <w:rFonts w:ascii="BMWType V2 Light" w:hAnsi="BMWType V2 Light" w:cs="BMWType V2 Light"/>
          <w:color w:val="000000"/>
          <w:lang w:val="en-GB"/>
        </w:rPr>
        <w:br/>
      </w:r>
      <w:proofErr w:type="gramStart"/>
      <w:r w:rsidR="00FB64AB">
        <w:rPr>
          <w:rFonts w:ascii="BMWType V2 Light" w:hAnsi="BMWType V2 Light" w:cs="BMWType V2 Light"/>
          <w:color w:val="000000"/>
          <w:spacing w:val="-2"/>
          <w:lang w:val="en-GB"/>
        </w:rPr>
        <w:t xml:space="preserve">Page </w:t>
      </w:r>
      <w:proofErr w:type="spellStart"/>
      <w:r w:rsidR="00FB64AB">
        <w:rPr>
          <w:rFonts w:ascii="BMWType V2 Light" w:hAnsi="BMWType V2 Light" w:cs="BMWType V2 Light"/>
          <w:color w:val="000000"/>
          <w:spacing w:val="-2"/>
          <w:lang w:val="en-GB"/>
        </w:rPr>
        <w:t>Beermann</w:t>
      </w:r>
      <w:proofErr w:type="spellEnd"/>
      <w:r w:rsidR="00FB64AB">
        <w:rPr>
          <w:rFonts w:ascii="BMWType V2 Light" w:hAnsi="BMWType V2 Light" w:cs="BMWType V2 Light"/>
          <w:color w:val="000000"/>
          <w:spacing w:val="-2"/>
          <w:lang w:val="en-GB"/>
        </w:rPr>
        <w:t>, exterior designer for the new BMW 3 Series Gran Turismo.</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The first impression delivered by the new BMW 3 Series Gran Turismo invariably centres on the striking combination of dynamic and aesthetic appeal. Attractive proportions, four doors with frameless windows, the coupe-style, gently falling roofline and large tailgate define the distinctive character it has chiselled for itself within the BMW 3 Series ranks. Powerful lines and taut surfaces sketch out an athletic body which lends the car an actively forward-surging purpose, as well as suggesting a high degree of functionality. Indeed, the new BMW 3 Series Gran Turismo sets new standards inside as well as out. A convincing sense of roominess, a high seating position, generous levels of space and intelligent load area management seal its status as a one-off in the premium mid-size segment.</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At 4,824 millimetres long, 1,489 millimetres tall, 1,828 millimetres wide and with a 2,920-millimetre wheelbase, the new BMW 3 Series Gran Turismo is notably larger all round than the Sedan and Touring variants of the </w:t>
      </w:r>
      <w:r>
        <w:rPr>
          <w:rFonts w:ascii="BMWType V2 Light" w:hAnsi="BMWType V2 Light" w:cs="BMWType V2 Light"/>
          <w:color w:val="000000"/>
          <w:lang w:val="en-GB"/>
        </w:rPr>
        <w:br/>
        <w:t xml:space="preserve">3 Series range. However, the designers’ clever use of proportions, surfaces and lines ensures that the Gran Turismo appears to cut a similarly low-slung and dynamic figure as its siblings. Its dimensions allow it to lay on impressive levels of space for passengers and their luggage, as a result of which it passes the “long-distance comfort” test with flying colours. At 520 litres, its boot capacity is up 25 litres on the BMW 3 Series Touring’s, while an extra </w:t>
      </w:r>
      <w:r>
        <w:rPr>
          <w:rFonts w:ascii="BMWType V2 Light" w:hAnsi="BMWType V2 Light" w:cs="BMWType V2 Light"/>
          <w:color w:val="000000"/>
          <w:lang w:val="en-GB"/>
        </w:rPr>
        <w:br/>
        <w:t xml:space="preserve">70 millimetres of rear legroom place it between the BMW 5 Series and </w:t>
      </w:r>
      <w:r>
        <w:rPr>
          <w:rFonts w:ascii="BMWType V2 Light" w:hAnsi="BMWType V2 Light" w:cs="BMWType V2 Light"/>
          <w:color w:val="000000"/>
          <w:lang w:val="en-GB"/>
        </w:rPr>
        <w:br/>
        <w:t xml:space="preserve">BMW 7 Series, i.e. firmly in luxury class territory.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Front view: powerful dynamics. </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eye-catching front end of the new BMW 3 Series Gran Turismo makes no secret of its BMW 3 Series family ties, but also brings its own individual flavour into the mix. The broad, powerful BMW kidney grille and modified front apron underline the car’s sporting character, while striking twin headlights with </w:t>
      </w:r>
      <w:r>
        <w:rPr>
          <w:rFonts w:ascii="BMWType V2 Light" w:hAnsi="BMWType V2 Light" w:cs="BMWType V2 Light"/>
          <w:color w:val="000000"/>
          <w:lang w:val="en-GB"/>
        </w:rPr>
        <w:lastRenderedPageBreak/>
        <w:t xml:space="preserve">corona rings (if xenon headlights are specified) and LED </w:t>
      </w:r>
      <w:r>
        <w:rPr>
          <w:rFonts w:ascii="BMWType V2 Light" w:hAnsi="BMWType V2 Light" w:cs="BMWType V2 Light"/>
          <w:lang w:val="en-GB"/>
        </w:rPr>
        <w:t xml:space="preserve">accent lights </w:t>
      </w:r>
      <w:r>
        <w:rPr>
          <w:rFonts w:ascii="BMWType V2 Light" w:hAnsi="BMWType V2 Light" w:cs="BMWType V2 Light"/>
          <w:color w:val="000000"/>
          <w:lang w:val="en-GB"/>
        </w:rPr>
        <w:t xml:space="preserve">form </w:t>
      </w:r>
      <w:r>
        <w:rPr>
          <w:rFonts w:ascii="BMWType V2 Light" w:hAnsi="BMWType V2 Light" w:cs="BMWType V2 Light"/>
          <w:color w:val="000000"/>
          <w:lang w:val="en-GB"/>
        </w:rPr>
        <w:br/>
        <w:t xml:space="preserve">a visual unit with the slightly forward-slanting kidneys and reinforce the sense of both width and presence. The silhouette of the headlights is larger than on the Sedan. Large air intakes below the headlights emphasise the sporting character of the car, as do the aerodynamically motivated apertures for the </w:t>
      </w:r>
      <w:r>
        <w:rPr>
          <w:rFonts w:ascii="BMWType V2 Light" w:hAnsi="BMWType V2 Light" w:cs="BMWType V2 Light"/>
          <w:color w:val="000000"/>
          <w:lang w:val="en-GB"/>
        </w:rPr>
        <w:br/>
        <w:t xml:space="preserve">Air Curtains. The bonnet, meanwhile, has smoother contours than the Sedan and Touring. The most prominent design cue remains the kidney grille, </w:t>
      </w:r>
      <w:r>
        <w:rPr>
          <w:rFonts w:ascii="BMWType V2 Light" w:hAnsi="BMWType V2 Light" w:cs="BMWType V2 Light"/>
          <w:color w:val="000000"/>
          <w:lang w:val="en-GB"/>
        </w:rPr>
        <w:br/>
        <w:t xml:space="preserve">which draws the visual focus of the front end further towards the road and gives the car a lower-slung and sportier feel. Another identifying feature of the BMW 3 Series Gran </w:t>
      </w:r>
      <w:proofErr w:type="spellStart"/>
      <w:r>
        <w:rPr>
          <w:rFonts w:ascii="BMWType V2 Light" w:hAnsi="BMWType V2 Light" w:cs="BMWType V2 Light"/>
          <w:color w:val="000000"/>
          <w:lang w:val="en-GB"/>
        </w:rPr>
        <w:t>Turismoare</w:t>
      </w:r>
      <w:proofErr w:type="spellEnd"/>
      <w:r>
        <w:rPr>
          <w:rFonts w:ascii="BMWType V2 Light" w:hAnsi="BMWType V2 Light" w:cs="BMWType V2 Light"/>
          <w:color w:val="000000"/>
          <w:lang w:val="en-GB"/>
        </w:rPr>
        <w:t xml:space="preserve"> the “blades” set into the outer air intakes of the front apron.</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Side view: elegance with a coupe-style roofline.</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link between the front and rear of the BMW 3 Series Gran Turismo is particularly seamless. </w:t>
      </w:r>
      <w:proofErr w:type="gramStart"/>
      <w:r>
        <w:rPr>
          <w:rFonts w:ascii="BMWType V2 Light" w:hAnsi="BMWType V2 Light" w:cs="BMWType V2 Light"/>
          <w:color w:val="000000"/>
          <w:lang w:val="en-GB"/>
        </w:rPr>
        <w:t>Hallmark BMW proportions and a coupe-style roofline sloping down towards the rear stretch the car’s silhouette, while powerfully taut surfaces and rising lines lend the flanks their inherent dynamic verve.</w:t>
      </w:r>
      <w:proofErr w:type="gramEnd"/>
      <w:r>
        <w:rPr>
          <w:rFonts w:ascii="BMWType V2 Light" w:hAnsi="BMWType V2 Light" w:cs="BMWType V2 Light"/>
          <w:color w:val="000000"/>
          <w:lang w:val="en-GB"/>
        </w:rPr>
        <w:t xml:space="preserve"> The smooth transition of the roofline into the rear creates extra interior space while showcasing the car’s enviable functionality. The BMW 3 Series Gran Turismo is the </w:t>
      </w:r>
      <w:proofErr w:type="gramStart"/>
      <w:r>
        <w:rPr>
          <w:rFonts w:ascii="BMWType V2 Light" w:hAnsi="BMWType V2 Light" w:cs="BMWType V2 Light"/>
          <w:color w:val="000000"/>
          <w:lang w:val="en-GB"/>
        </w:rPr>
        <w:t>brand’s</w:t>
      </w:r>
      <w:proofErr w:type="gramEnd"/>
      <w:r>
        <w:rPr>
          <w:rFonts w:ascii="BMWType V2 Light" w:hAnsi="BMWType V2 Light" w:cs="BMWType V2 Light"/>
          <w:color w:val="000000"/>
          <w:lang w:val="en-GB"/>
        </w:rPr>
        <w:t xml:space="preserve"> first-ever model to sport an active rear spoiler. At lower speeds it retracts virtually out of sight, leaving barely a ripple in the coupe-style roofline. One feature that is most definitely visible from the side </w:t>
      </w:r>
      <w:proofErr w:type="gramStart"/>
      <w:r>
        <w:rPr>
          <w:rFonts w:ascii="BMWType V2 Light" w:hAnsi="BMWType V2 Light" w:cs="BMWType V2 Light"/>
          <w:color w:val="000000"/>
          <w:lang w:val="en-GB"/>
        </w:rPr>
        <w:t>are</w:t>
      </w:r>
      <w:proofErr w:type="gramEnd"/>
      <w:r>
        <w:rPr>
          <w:rFonts w:ascii="BMWType V2 Light" w:hAnsi="BMWType V2 Light" w:cs="BMWType V2 Light"/>
          <w:color w:val="000000"/>
          <w:lang w:val="en-GB"/>
        </w:rPr>
        <w:t xml:space="preserve"> the forward-surging kidney slats, which dart up into the bonnet, underlining the agile character of the Gran Turismo. </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dominant theme of the car’s flanks is the double swage line, made up of two character lines running alongside each other, which is central to the appearance of the latest BMW 3 Series. Viewed in tandem with the pronounced door sill line it strengthens the body’s dynamic wedge shape. The high-set side window graphic, which rises slightly at the </w:t>
      </w:r>
      <w:proofErr w:type="spellStart"/>
      <w:r>
        <w:rPr>
          <w:rFonts w:ascii="BMWType V2 Light" w:hAnsi="BMWType V2 Light" w:cs="BMWType V2 Light"/>
          <w:color w:val="000000"/>
          <w:lang w:val="en-GB"/>
        </w:rPr>
        <w:t>Hofmeister</w:t>
      </w:r>
      <w:proofErr w:type="spellEnd"/>
      <w:r>
        <w:rPr>
          <w:rFonts w:ascii="BMWType V2 Light" w:hAnsi="BMWType V2 Light" w:cs="BMWType V2 Light"/>
          <w:color w:val="000000"/>
          <w:lang w:val="en-GB"/>
        </w:rPr>
        <w:t xml:space="preserve"> kink, lends pleasingly aesthetic emphasis to the clear forward orientation of the exterior design. A new element of the BMW 3 Series Gran Turismo comes in the form of the Air Breathers. Located just rearwards of the front wheels, they are designed to reduce drag around the wheel arches. The Air Breathers team up with the Air Curtains to underline the sporting character of the car’s design and provide tangible evidence of the innovative aerodynamic solutions devised by BMW as part of its BMW </w:t>
      </w:r>
      <w:proofErr w:type="spellStart"/>
      <w:r>
        <w:rPr>
          <w:rFonts w:ascii="BMWType V2 Light" w:hAnsi="BMWType V2 Light" w:cs="BMWType V2 Light"/>
          <w:color w:val="000000"/>
          <w:lang w:val="en-GB"/>
        </w:rPr>
        <w:t>EfficientDynamics</w:t>
      </w:r>
      <w:proofErr w:type="spellEnd"/>
      <w:r>
        <w:rPr>
          <w:rFonts w:ascii="BMWType V2 Light" w:hAnsi="BMWType V2 Light" w:cs="BMWType V2 Light"/>
          <w:color w:val="000000"/>
          <w:lang w:val="en-GB"/>
        </w:rPr>
        <w:t xml:space="preserve"> development strategy.</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lastRenderedPageBreak/>
        <w:t>Rear view: a powerful tail end with compelling functionality.</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rear of the new BMW 3 Series Gran Turismo is highlighted by horizontal surfaces and lines emphasising muscular width and unshakable </w:t>
      </w:r>
      <w:proofErr w:type="spellStart"/>
      <w:r>
        <w:rPr>
          <w:rFonts w:ascii="BMWType V2 Light" w:hAnsi="BMWType V2 Light" w:cs="BMWType V2 Light"/>
          <w:color w:val="000000"/>
          <w:lang w:val="en-GB"/>
        </w:rPr>
        <w:t>roadholding</w:t>
      </w:r>
      <w:proofErr w:type="spellEnd"/>
      <w:r>
        <w:rPr>
          <w:rFonts w:ascii="BMWType V2 Light" w:hAnsi="BMWType V2 Light" w:cs="BMWType V2 Light"/>
          <w:color w:val="000000"/>
          <w:lang w:val="en-GB"/>
        </w:rPr>
        <w:t xml:space="preserve">. The wraparound section below the spoiler has an extremely flat appearance and visually lowers the stance of the rear. The interplay between light and shadowed surfaces generates </w:t>
      </w:r>
      <w:proofErr w:type="gramStart"/>
      <w:r>
        <w:rPr>
          <w:rFonts w:ascii="BMWType V2 Light" w:hAnsi="BMWType V2 Light" w:cs="BMWType V2 Light"/>
          <w:color w:val="000000"/>
          <w:lang w:val="en-GB"/>
        </w:rPr>
        <w:t>a dynamism</w:t>
      </w:r>
      <w:proofErr w:type="gramEnd"/>
      <w:r>
        <w:rPr>
          <w:rFonts w:ascii="BMWType V2 Light" w:hAnsi="BMWType V2 Light" w:cs="BMWType V2 Light"/>
          <w:color w:val="000000"/>
          <w:lang w:val="en-GB"/>
        </w:rPr>
        <w:t xml:space="preserve"> even when the car is stationary.</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The extended rear lights, i</w:t>
      </w:r>
      <w:r>
        <w:rPr>
          <w:rFonts w:ascii="BMWType V2 Light" w:hAnsi="BMWType V2 Light" w:cs="BMWType V2 Light"/>
          <w:lang w:val="en-GB"/>
        </w:rPr>
        <w:t xml:space="preserve">n customary BMW L-shaped design, </w:t>
      </w:r>
      <w:r>
        <w:rPr>
          <w:rFonts w:ascii="BMWType V2 Light" w:hAnsi="BMWType V2 Light" w:cs="BMWType V2 Light"/>
          <w:lang w:val="en-GB"/>
        </w:rPr>
        <w:br/>
        <w:t xml:space="preserve">stretch far into the sides of the car, </w:t>
      </w:r>
      <w:r>
        <w:rPr>
          <w:rFonts w:ascii="BMWType V2 Light" w:hAnsi="BMWType V2 Light" w:cs="BMWType V2 Light"/>
          <w:color w:val="000000"/>
          <w:lang w:val="en-GB"/>
        </w:rPr>
        <w:t xml:space="preserve">add further presence to the new </w:t>
      </w:r>
      <w:r>
        <w:rPr>
          <w:rFonts w:ascii="BMWType V2 Light" w:hAnsi="BMWType V2 Light" w:cs="BMWType V2 Light"/>
          <w:color w:val="000000"/>
          <w:lang w:val="en-GB"/>
        </w:rPr>
        <w:br/>
        <w:t xml:space="preserve">BMW 3 Series Gran </w:t>
      </w:r>
      <w:proofErr w:type="spellStart"/>
      <w:r>
        <w:rPr>
          <w:rFonts w:ascii="BMWType V2 Light" w:hAnsi="BMWType V2 Light" w:cs="BMWType V2 Light"/>
          <w:color w:val="000000"/>
          <w:lang w:val="en-GB"/>
        </w:rPr>
        <w:t>Turismo’s</w:t>
      </w:r>
      <w:proofErr w:type="spellEnd"/>
      <w:r>
        <w:rPr>
          <w:rFonts w:ascii="BMWType V2 Light" w:hAnsi="BMWType V2 Light" w:cs="BMWType V2 Light"/>
          <w:color w:val="000000"/>
          <w:lang w:val="en-GB"/>
        </w:rPr>
        <w:t xml:space="preserve"> powerful breadth and make the car appear lower to the road. Two integrated bars of LEDs allow a slim light design </w:t>
      </w:r>
      <w:r>
        <w:rPr>
          <w:rFonts w:ascii="BMWType V2 Light" w:hAnsi="BMWType V2 Light" w:cs="BMWType V2 Light"/>
          <w:color w:val="000000"/>
          <w:lang w:val="en-GB"/>
        </w:rPr>
        <w:br/>
        <w:t xml:space="preserve">and ensure the BMW 3 Series Gran </w:t>
      </w:r>
      <w:proofErr w:type="spellStart"/>
      <w:r>
        <w:rPr>
          <w:rFonts w:ascii="BMWType V2 Light" w:hAnsi="BMWType V2 Light" w:cs="BMWType V2 Light"/>
          <w:color w:val="000000"/>
          <w:lang w:val="en-GB"/>
        </w:rPr>
        <w:t>Turismo’s</w:t>
      </w:r>
      <w:proofErr w:type="spellEnd"/>
      <w:r>
        <w:rPr>
          <w:rFonts w:ascii="BMWType V2 Light" w:hAnsi="BMWType V2 Light" w:cs="BMWType V2 Light"/>
          <w:color w:val="000000"/>
          <w:lang w:val="en-GB"/>
        </w:rPr>
        <w:t xml:space="preserve"> distinctive appearance is maintained both day and night. The large tailgate, meanwhile, showcases the versatility and functionality of the new BMW 3 Series Gran Turismo. It allows optimum access to the load area and, thanks to its wide, generously sized aperture, makes it easier to load and unload even bulky items.</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Interior: surprising spaciousness, generous freedom of movement.</w:t>
      </w:r>
    </w:p>
    <w:p w:rsidR="00FB64AB" w:rsidRDefault="00FB64AB">
      <w:pPr>
        <w:spacing w:after="330" w:line="360" w:lineRule="auto"/>
        <w:ind w:left="284"/>
        <w:rPr>
          <w:rFonts w:ascii="BMWType V2 Light" w:hAnsi="BMWType V2 Light" w:cs="BMWType V2 Light"/>
          <w:color w:val="000000"/>
          <w:lang w:val="en-GB"/>
        </w:rPr>
      </w:pPr>
      <w:r>
        <w:rPr>
          <w:rFonts w:ascii="BMWType V2 Light" w:hAnsi="BMWType V2 Light" w:cs="BMWType V2 Light"/>
          <w:color w:val="000000"/>
          <w:lang w:val="en-GB"/>
        </w:rPr>
        <w:t xml:space="preserve">“The focus of the BMW 3 Series Gran </w:t>
      </w:r>
      <w:proofErr w:type="spellStart"/>
      <w:r>
        <w:rPr>
          <w:rFonts w:ascii="BMWType V2 Light" w:hAnsi="BMWType V2 Light" w:cs="BMWType V2 Light"/>
          <w:color w:val="000000"/>
          <w:lang w:val="en-GB"/>
        </w:rPr>
        <w:t>Turismo’s</w:t>
      </w:r>
      <w:proofErr w:type="spellEnd"/>
      <w:r>
        <w:rPr>
          <w:rFonts w:ascii="BMWType V2 Light" w:hAnsi="BMWType V2 Light" w:cs="BMWType V2 Light"/>
          <w:color w:val="000000"/>
          <w:lang w:val="en-GB"/>
        </w:rPr>
        <w:t xml:space="preserve"> interior is clearly on the rear compartment – here we wanted to create a totally new, spacious yet also cocooning ambience.”</w:t>
      </w:r>
      <w:r>
        <w:rPr>
          <w:rFonts w:ascii="BMWType V2 Light" w:hAnsi="BMWType V2 Light" w:cs="BMWType V2 Light"/>
          <w:color w:val="000000"/>
          <w:lang w:val="en-GB"/>
        </w:rPr>
        <w:br/>
        <w:t xml:space="preserve">Georg </w:t>
      </w:r>
      <w:proofErr w:type="spellStart"/>
      <w:r>
        <w:rPr>
          <w:rFonts w:ascii="BMWType V2 Light" w:hAnsi="BMWType V2 Light" w:cs="BMWType V2 Light"/>
          <w:color w:val="000000"/>
          <w:lang w:val="en-GB"/>
        </w:rPr>
        <w:t>Allmendinger</w:t>
      </w:r>
      <w:proofErr w:type="spellEnd"/>
      <w:r>
        <w:rPr>
          <w:rFonts w:ascii="BMWType V2 Light" w:hAnsi="BMWType V2 Light" w:cs="BMWType V2 Light"/>
          <w:color w:val="000000"/>
          <w:lang w:val="en-GB"/>
        </w:rPr>
        <w:t>, interior designer for the BMW 3 Series Gran Turismo.</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new BMW 3 Series Gran Turismo adds 200 millimetres to the length </w:t>
      </w:r>
      <w:r>
        <w:rPr>
          <w:rFonts w:ascii="BMWType V2 Light" w:hAnsi="BMWType V2 Light" w:cs="BMWType V2 Light"/>
          <w:color w:val="000000"/>
          <w:lang w:val="en-GB"/>
        </w:rPr>
        <w:br/>
        <w:t xml:space="preserve">of the BMW 3 Series Touring and has a 110-millimetre longer wheelbase. The new model variant also stands 81 millimetres taller. These generous dimensions create a luxurious feeling of space for the passengers and </w:t>
      </w:r>
      <w:r>
        <w:rPr>
          <w:rFonts w:ascii="BMWType V2 Light" w:hAnsi="BMWType V2 Light" w:cs="BMWType V2 Light"/>
          <w:color w:val="000000"/>
          <w:lang w:val="en-GB"/>
        </w:rPr>
        <w:br/>
        <w:t xml:space="preserve">ensure unbeatable freedom of movement in every seat. The front and rear passengers all benefit from a seating position raised by 59 millimetres, which allows an outstanding view out and makes entry and exit significantly easier. The Gran Turismo also raises headroom another notch. </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Space-loving elegance with lounge-style character.</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Rear passengers enjoy a particularly impressive increase in space. Indeed, </w:t>
      </w:r>
      <w:r>
        <w:rPr>
          <w:rFonts w:ascii="BMWType V2 Light" w:hAnsi="BMWType V2 Light" w:cs="BMWType V2 Light"/>
          <w:color w:val="000000"/>
          <w:lang w:val="en-GB"/>
        </w:rPr>
        <w:br/>
        <w:t xml:space="preserve">the Gran Turismo offers a full 70 millimetres of extra legroom in the rear, providing a freedom of movement normally only found in luxury-class cars. Thanks to the car’s longer wheelbase – and a reduced overlap with the rear wheel arches as a result – the full breadth of the rear seat bench can be used </w:t>
      </w:r>
      <w:r>
        <w:rPr>
          <w:rFonts w:ascii="BMWType V2 Light" w:hAnsi="BMWType V2 Light" w:cs="BMWType V2 Light"/>
          <w:color w:val="000000"/>
          <w:lang w:val="en-GB"/>
        </w:rPr>
        <w:lastRenderedPageBreak/>
        <w:t>without restriction and three adults can be seated in comfort. This supreme feeling of space is complemented by the design forms, colour scheme and materials employed in the interior. The flowing lines of the door panels link the front and rear compartments into a single stylistic unit, while the interplay of the flat roofline and frameless windows with the cocooning character of the interior creates a spacious lounge-style ambience in the rear compartment, and thus the ideal environment for relaxed touring.</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Maximum long-distance comfort.</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An array of storage compartments and other practical details helps lay on a suitably sumptuous level of long-distance comfort. A pair of </w:t>
      </w:r>
      <w:proofErr w:type="spellStart"/>
      <w:r>
        <w:rPr>
          <w:rFonts w:ascii="BMWType V2 Light" w:hAnsi="BMWType V2 Light" w:cs="BMWType V2 Light"/>
          <w:color w:val="000000"/>
          <w:lang w:val="en-GB"/>
        </w:rPr>
        <w:t>cupholders</w:t>
      </w:r>
      <w:proofErr w:type="spellEnd"/>
      <w:r>
        <w:rPr>
          <w:rFonts w:ascii="BMWType V2 Light" w:hAnsi="BMWType V2 Light" w:cs="BMWType V2 Light"/>
          <w:color w:val="000000"/>
          <w:lang w:val="en-GB"/>
        </w:rPr>
        <w:t xml:space="preserve"> are integrated into the centre console, </w:t>
      </w:r>
      <w:r>
        <w:rPr>
          <w:rFonts w:ascii="BMWType V2 Light" w:hAnsi="BMWType V2 Light" w:cs="BMWType V2 Light"/>
          <w:lang w:val="en-GB"/>
        </w:rPr>
        <w:t>but can be swapped for an oddments tray if desired</w:t>
      </w:r>
      <w:r>
        <w:rPr>
          <w:rFonts w:ascii="BMWType V2 Light" w:hAnsi="BMWType V2 Light" w:cs="BMWType V2 Light"/>
          <w:color w:val="000000"/>
          <w:lang w:val="en-GB"/>
        </w:rPr>
        <w:t>. And large door pockets front and rear can accommodate up to one-litre drinks bottles (0.75 l in the rear). The BMW 3 Series Gran Turismo can be adapted precisely to meet changing requirements. To this end, the rear seat backrests are fitted with folding head restraints and can be split 40:20:40 as standard, allowing the load area to be increased in stages from 520 up to 1,600 litres. Folding down only the central segment creates a large through-loading aperture that enables four people to bring several pairs of skis or snowboards on board with them. Folding down all the backrests, meanwhile, creates a slightly rising, almost level and flush-fitting load compartment floor.</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Load area: large, practical and versatile.</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perceived value and functionality of the generously sized load area in the new BMW 3 Series Gran Turismo impress in equal measure. The gaping 1,120 x 618-millimetre (width x height) load aperture and high-opening electric tailgate make it easier to load up bulky items. Another extremely practical feature is the cargo function for the rear seat backrests. The tilt angle of the backrests can be adjusted through 15 stages and 19 degrees and even brought into a vertical position if required. This allows the space available in the load compartment to be adapted to changing requirements, a process aided by the smooth panel surfaces of the load area’s side walls. Another example of the new BMW 3 Series Gran </w:t>
      </w:r>
      <w:proofErr w:type="spellStart"/>
      <w:r>
        <w:rPr>
          <w:rFonts w:ascii="BMWType V2 Light" w:hAnsi="BMWType V2 Light" w:cs="BMWType V2 Light"/>
          <w:color w:val="000000"/>
          <w:lang w:val="en-GB"/>
        </w:rPr>
        <w:t>Turismo’s</w:t>
      </w:r>
      <w:proofErr w:type="spellEnd"/>
      <w:r>
        <w:rPr>
          <w:rFonts w:ascii="BMWType V2 Light" w:hAnsi="BMWType V2 Light" w:cs="BMWType V2 Light"/>
          <w:color w:val="000000"/>
          <w:lang w:val="en-GB"/>
        </w:rPr>
        <w:t xml:space="preserve"> practical qualities is the two-piece parcel shelf. The larger segment opens with the tailgate, facilitating access to the load area. The second segment remains on its railing, allowing smaller items to be left in place even when the tailgate is opened. When not in use the sections can be easily removed and stored away neatly under the load </w:t>
      </w:r>
      <w:r>
        <w:rPr>
          <w:rFonts w:ascii="BMWType V2 Light" w:hAnsi="BMWType V2 Light" w:cs="BMWType V2 Light"/>
          <w:color w:val="000000"/>
          <w:lang w:val="en-GB"/>
        </w:rPr>
        <w:lastRenderedPageBreak/>
        <w:t xml:space="preserve">compartment floor. The new BMW 3 Series Gran Turismo is fitted as standard with button-controlled electric tailgate activation, but the options list also includes the Smart Opener (part of the Comfort Access option), which allows the </w:t>
      </w:r>
      <w:r>
        <w:rPr>
          <w:rFonts w:ascii="BMWType V2 Light" w:hAnsi="BMWType V2 Light" w:cs="BMWType V2 Light"/>
          <w:lang w:val="en-GB"/>
        </w:rPr>
        <w:t>boot lid to be opened hands-free with a movement of the foot under the rear bumper</w:t>
      </w:r>
      <w:r>
        <w:rPr>
          <w:rFonts w:ascii="BMWType V2 Light" w:hAnsi="BMWType V2 Light" w:cs="BMWType V2 Light"/>
          <w:color w:val="000000"/>
          <w:lang w:val="en-GB"/>
        </w:rPr>
        <w:t>.</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Four lashing points in the load compartment floor and a multifunction hook in the left-hand side panel are on hand for securing loads, while a multifunction storage tray under the load compartment floor and a deep compartment in the left-hand side panel swallow up all kinds of small items. Also located here is a 12-volt power socket to plug in a cool box or charge electrically-powered devices. The optional storage package, meanwhile, ups the comfort rating another notch when it comes to transporting both people and loads. In addition to an array of interior features, it also comprises handy extras for the load compartment. These include a remote release function for the rear seat backrests, a gas pressure spring for the load compartment floor, a sliding retaining net on the right-hand side panel, an additional strap for holding loads in place and a variable attachment system using two rails integrated into the load compartment floor.</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Typical BMW 3 Series: functional elegance in the cockpit as well.</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cockpit of the new BMW 3 Series Gran Turismo fits the same template as the new 3 Series Sedan and new 3 Series Touring. In customary fashion, the driver-focused layout ensures optimum access to all driving functions. Crystal clear circular instruments with a black-panel display and a freestanding </w:t>
      </w:r>
      <w:proofErr w:type="spellStart"/>
      <w:r>
        <w:rPr>
          <w:rFonts w:ascii="BMWType V2 Light" w:hAnsi="BMWType V2 Light" w:cs="BMWType V2 Light"/>
          <w:color w:val="000000"/>
          <w:lang w:val="en-GB"/>
        </w:rPr>
        <w:t>iDrive</w:t>
      </w:r>
      <w:proofErr w:type="spellEnd"/>
      <w:r>
        <w:rPr>
          <w:rFonts w:ascii="BMWType V2 Light" w:hAnsi="BMWType V2 Light" w:cs="BMWType V2 Light"/>
          <w:color w:val="000000"/>
          <w:lang w:val="en-GB"/>
        </w:rPr>
        <w:t xml:space="preserve"> monitor in contemporary </w:t>
      </w:r>
      <w:proofErr w:type="spellStart"/>
      <w:r>
        <w:rPr>
          <w:rFonts w:ascii="BMWType V2 Light" w:hAnsi="BMWType V2 Light" w:cs="BMWType V2 Light"/>
          <w:color w:val="000000"/>
          <w:lang w:val="en-GB"/>
        </w:rPr>
        <w:t>flatscreen</w:t>
      </w:r>
      <w:proofErr w:type="spellEnd"/>
      <w:r>
        <w:rPr>
          <w:rFonts w:ascii="BMWType V2 Light" w:hAnsi="BMWType V2 Light" w:cs="BMWType V2 Light"/>
          <w:color w:val="000000"/>
          <w:lang w:val="en-GB"/>
        </w:rPr>
        <w:t xml:space="preserve"> design underline the sense of functional elegance. The </w:t>
      </w:r>
      <w:proofErr w:type="spellStart"/>
      <w:r>
        <w:rPr>
          <w:rFonts w:ascii="BMWType V2 Light" w:hAnsi="BMWType V2 Light" w:cs="BMWType V2 Light"/>
          <w:color w:val="000000"/>
          <w:lang w:val="en-GB"/>
        </w:rPr>
        <w:t>iDrive</w:t>
      </w:r>
      <w:proofErr w:type="spellEnd"/>
      <w:r>
        <w:rPr>
          <w:rFonts w:ascii="BMWType V2 Light" w:hAnsi="BMWType V2 Light" w:cs="BMWType V2 Light"/>
          <w:color w:val="000000"/>
          <w:lang w:val="en-GB"/>
        </w:rPr>
        <w:t xml:space="preserve"> Controller – within easy reach on the centre console – and the optionally fore-and-aft sliding/folding armrest between the front seats underscore the cabin’s exceptional usability and comfort. Descriptions of additional equipment features, such as th</w:t>
      </w:r>
      <w:r w:rsidR="00004E5D">
        <w:rPr>
          <w:rFonts w:ascii="BMWType V2 Light" w:hAnsi="BMWType V2 Light" w:cs="BMWType V2 Light"/>
          <w:color w:val="000000"/>
          <w:lang w:val="en-GB"/>
        </w:rPr>
        <w:t>e full-colour</w:t>
      </w:r>
      <w:r w:rsidR="00004E5D">
        <w:rPr>
          <w:rFonts w:ascii="BMWType V2 Light" w:hAnsi="BMWType V2 Light" w:cs="BMWType V2 Light"/>
          <w:color w:val="000000"/>
          <w:lang w:val="en-GB"/>
        </w:rPr>
        <w:br/>
      </w:r>
      <w:r>
        <w:rPr>
          <w:rFonts w:ascii="BMWType V2 Light" w:hAnsi="BMWType V2 Light" w:cs="BMWType V2 Light"/>
          <w:color w:val="000000"/>
          <w:lang w:val="en-GB"/>
        </w:rPr>
        <w:t xml:space="preserve">Head-Up Display and cutting-edge convenience-enhancing and driver assistance systems, can be found in the “BMW </w:t>
      </w:r>
      <w:proofErr w:type="spellStart"/>
      <w:r>
        <w:rPr>
          <w:rFonts w:ascii="BMWType V2 Light" w:hAnsi="BMWType V2 Light" w:cs="BMWType V2 Light"/>
          <w:color w:val="000000"/>
          <w:lang w:val="en-GB"/>
        </w:rPr>
        <w:t>ConnectedDrive</w:t>
      </w:r>
      <w:proofErr w:type="spellEnd"/>
      <w:r>
        <w:rPr>
          <w:rFonts w:ascii="BMWType V2 Light" w:hAnsi="BMWType V2 Light" w:cs="BMWType V2 Light"/>
          <w:color w:val="000000"/>
          <w:lang w:val="en-GB"/>
        </w:rPr>
        <w:t>” chapter.</w:t>
      </w:r>
    </w:p>
    <w:p w:rsidR="00FB64AB" w:rsidRDefault="00FB64AB">
      <w:pPr>
        <w:pageBreakBefore/>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lastRenderedPageBreak/>
        <w:t>Three equipment lines, each with their own individual character.</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High-quality material combinations coupled with supreme levels of workmanship reinforce the premium ambience on board the new</w:t>
      </w:r>
      <w:r>
        <w:rPr>
          <w:rFonts w:ascii="BMWType V2 Light" w:hAnsi="BMWType V2 Light" w:cs="BMWType V2 Light"/>
          <w:color w:val="000000"/>
          <w:lang w:val="en-GB"/>
        </w:rPr>
        <w:br/>
        <w:t>BMW 3 Series Gran Turismo. A large number of colour and upholstery variants offer scope for a multitude of combinations. In the entry-level version, for example, three different trim colours can be combined with a choice of one cloth or two leather shades. Customers can also choose from three additional equipment lines and an M Sport package, all of which add individual touches to the car’s looks inside and out. Indeed, even the ignition key shares the colour-coding of the equipment line specified.</w:t>
      </w:r>
    </w:p>
    <w:p w:rsidR="00FB64AB" w:rsidRDefault="00FB64AB">
      <w:pPr>
        <w:spacing w:after="330" w:line="360" w:lineRule="auto"/>
        <w:rPr>
          <w:rFonts w:ascii="BMWType V2 Light" w:hAnsi="BMWType V2 Light" w:cs="BMWType V2 Light"/>
          <w:color w:val="000000"/>
          <w:lang w:val="en-GB"/>
        </w:rPr>
      </w:pPr>
      <w:r>
        <w:rPr>
          <w:rFonts w:ascii="BMWType V2 Bold" w:hAnsi="BMWType V2 Bold" w:cs="BMWType V2 Bold"/>
          <w:color w:val="000000"/>
          <w:lang w:val="en-GB"/>
        </w:rPr>
        <w:t>Sport Line:</w:t>
      </w:r>
      <w:r>
        <w:rPr>
          <w:rFonts w:ascii="BMWType V2 Light" w:hAnsi="BMWType V2 Light" w:cs="BMWType V2 Light"/>
          <w:color w:val="000000"/>
          <w:lang w:val="en-GB"/>
        </w:rPr>
        <w:t xml:space="preserve"> The Sport Line adds extra depth to the dynamic repertoire of the BMW 3 Series Gran </w:t>
      </w:r>
      <w:proofErr w:type="spellStart"/>
      <w:r>
        <w:rPr>
          <w:rFonts w:ascii="BMWType V2 Light" w:hAnsi="BMWType V2 Light" w:cs="BMWType V2 Light"/>
          <w:color w:val="000000"/>
          <w:lang w:val="en-GB"/>
        </w:rPr>
        <w:t>Turismowith</w:t>
      </w:r>
      <w:proofErr w:type="spellEnd"/>
      <w:r>
        <w:rPr>
          <w:rFonts w:ascii="BMWType V2 Light" w:hAnsi="BMWType V2 Light" w:cs="BMWType V2 Light"/>
          <w:color w:val="000000"/>
          <w:lang w:val="en-GB"/>
        </w:rPr>
        <w:t xml:space="preserve"> a selection of </w:t>
      </w:r>
      <w:r>
        <w:rPr>
          <w:rFonts w:ascii="BMWType V2 Light" w:hAnsi="BMWType V2 Light" w:cs="BMWType V2 Light"/>
          <w:lang w:val="en-GB"/>
        </w:rPr>
        <w:t>eye-catching exterior features in high-gloss black</w:t>
      </w:r>
      <w:r>
        <w:rPr>
          <w:rFonts w:ascii="BMWType V2 Light" w:hAnsi="BMWType V2 Light" w:cs="BMWType V2 Light"/>
          <w:color w:val="000000"/>
          <w:lang w:val="en-GB"/>
        </w:rPr>
        <w:t xml:space="preserve">. Nine moulded black kidney grille slats </w:t>
      </w:r>
      <w:r>
        <w:rPr>
          <w:rFonts w:ascii="BMWType V2 Light" w:hAnsi="BMWType V2 Light" w:cs="BMWType V2 Light"/>
          <w:lang w:val="en-GB"/>
        </w:rPr>
        <w:t xml:space="preserve">in a chrome-coloured surround </w:t>
      </w:r>
      <w:r>
        <w:rPr>
          <w:rFonts w:ascii="BMWType V2 Light" w:hAnsi="BMWType V2 Light" w:cs="BMWType V2 Light"/>
          <w:color w:val="000000"/>
          <w:lang w:val="en-GB"/>
        </w:rPr>
        <w:t xml:space="preserve">lend the front end </w:t>
      </w:r>
      <w:r>
        <w:rPr>
          <w:rFonts w:ascii="BMWType V2 Light" w:hAnsi="BMWType V2 Light" w:cs="BMWType V2 Light"/>
          <w:lang w:val="en-GB"/>
        </w:rPr>
        <w:t>a particularly sporty and alert look</w:t>
      </w:r>
      <w:r>
        <w:rPr>
          <w:rFonts w:ascii="BMWType V2 Light" w:hAnsi="BMWType V2 Light" w:cs="BMWType V2 Light"/>
          <w:color w:val="000000"/>
          <w:lang w:val="en-GB"/>
        </w:rPr>
        <w:t xml:space="preserve">, and the forward-slanting angle of the BMW kidneys gains further visual impact. The black air intakes and likewise gleaming black Air Breathers, meanwhile, draw the eye to the car’s aerodynamics features. Optional 18-inch or 19-inch light-alloy wheels – depending on the model – in double-spoke design </w:t>
      </w:r>
      <w:r>
        <w:rPr>
          <w:rFonts w:ascii="BMWType V2 Light" w:hAnsi="BMWType V2 Light" w:cs="BMWType V2 Light"/>
          <w:lang w:val="en-GB"/>
        </w:rPr>
        <w:t>provide an additional dose of sportiness</w:t>
      </w:r>
      <w:r>
        <w:rPr>
          <w:rFonts w:ascii="BMWType V2 Light" w:hAnsi="BMWType V2 Light" w:cs="BMWType V2 Light"/>
          <w:color w:val="000000"/>
          <w:lang w:val="en-GB"/>
        </w:rPr>
        <w:t xml:space="preserve">, while exterior mirrors and a “wraparound” window strip (also available in high-gloss black as an option), B-pillars in matching paint finish and a trim strip at rear apron height add further flourishes. Inside the car, the contrast between black and red accents adds a sporty and exclusive allure that is heightened by the accent strips in the doors (also part of the Luxury and Modern Line as well as the M Sport package). The standard-fitted sports seats can be specified with a choice of three upholstery variants in four different colours. </w:t>
      </w:r>
    </w:p>
    <w:p w:rsidR="00FB64AB" w:rsidRDefault="00FB64AB">
      <w:pPr>
        <w:spacing w:after="330" w:line="360" w:lineRule="auto"/>
        <w:rPr>
          <w:rFonts w:ascii="BMWType V2 Light" w:hAnsi="BMWType V2 Light" w:cs="BMWType V2 Light"/>
          <w:color w:val="000000"/>
          <w:lang w:val="en-GB"/>
        </w:rPr>
      </w:pPr>
      <w:r>
        <w:rPr>
          <w:rFonts w:ascii="BMWType V2 Bold" w:hAnsi="BMWType V2 Bold" w:cs="BMWType V2 Bold"/>
          <w:color w:val="000000"/>
          <w:lang w:val="en-GB"/>
        </w:rPr>
        <w:t>Luxury Line:</w:t>
      </w:r>
      <w:r w:rsidR="00004E5D">
        <w:rPr>
          <w:rFonts w:ascii="BMWType V2 Bold" w:hAnsi="BMWType V2 Bold" w:cs="BMWType V2 Bold"/>
          <w:color w:val="000000"/>
          <w:lang w:val="en-GB"/>
        </w:rPr>
        <w:t xml:space="preserve"> </w:t>
      </w:r>
      <w:r>
        <w:rPr>
          <w:rFonts w:ascii="BMWType V2 Light" w:hAnsi="BMWType V2 Light" w:cs="BMWType V2 Light"/>
          <w:lang w:val="en-GB"/>
        </w:rPr>
        <w:t xml:space="preserve">Discreet high-gloss chrome touches lend the exterior of the </w:t>
      </w:r>
      <w:r>
        <w:rPr>
          <w:rFonts w:ascii="BMWType V2 Light" w:hAnsi="BMWType V2 Light" w:cs="BMWType V2 Light"/>
          <w:color w:val="000000"/>
          <w:lang w:val="en-GB"/>
        </w:rPr>
        <w:t xml:space="preserve">BMW 3 Series Gran </w:t>
      </w:r>
      <w:proofErr w:type="spellStart"/>
      <w:r>
        <w:rPr>
          <w:rFonts w:ascii="BMWType V2 Light" w:hAnsi="BMWType V2 Light" w:cs="BMWType V2 Light"/>
          <w:color w:val="000000"/>
          <w:lang w:val="en-GB"/>
        </w:rPr>
        <w:t>Turismo</w:t>
      </w:r>
      <w:r>
        <w:rPr>
          <w:rFonts w:ascii="BMWType V2 Light" w:hAnsi="BMWType V2 Light" w:cs="BMWType V2 Light"/>
          <w:lang w:val="en-GB"/>
        </w:rPr>
        <w:t>a</w:t>
      </w:r>
      <w:proofErr w:type="spellEnd"/>
      <w:r>
        <w:rPr>
          <w:rFonts w:ascii="BMWType V2 Light" w:hAnsi="BMWType V2 Light" w:cs="BMWType V2 Light"/>
          <w:lang w:val="en-GB"/>
        </w:rPr>
        <w:t xml:space="preserve"> particularly elegant and exclusive appeal</w:t>
      </w:r>
      <w:r>
        <w:rPr>
          <w:rFonts w:ascii="BMWType V2 Light" w:hAnsi="BMWType V2 Light" w:cs="BMWType V2 Light"/>
          <w:color w:val="000000"/>
          <w:lang w:val="en-GB"/>
        </w:rPr>
        <w:t xml:space="preserve">. </w:t>
      </w:r>
      <w:r>
        <w:rPr>
          <w:rFonts w:ascii="BMWType V2 Light" w:hAnsi="BMWType V2 Light" w:cs="BMWType V2 Light"/>
          <w:color w:val="000000"/>
          <w:lang w:val="en-GB"/>
        </w:rPr>
        <w:br/>
        <w:t xml:space="preserve">11 intricate kidney grille slats with chrome-coloured fronts and matt black sides, two chrome blades in the front apron air intakes and chrome </w:t>
      </w:r>
      <w:r>
        <w:rPr>
          <w:rFonts w:ascii="BMWType V2 Light" w:hAnsi="BMWType V2 Light" w:cs="BMWType V2 Light"/>
          <w:color w:val="000000"/>
          <w:lang w:val="en-GB"/>
        </w:rPr>
        <w:br/>
        <w:t>Air Breathers all furnish classy touches. Within the gleaming chrome window surround the black B-pillar provides a pa</w:t>
      </w:r>
      <w:r w:rsidR="00004E5D">
        <w:rPr>
          <w:rFonts w:ascii="BMWType V2 Light" w:hAnsi="BMWType V2 Light" w:cs="BMWType V2 Light"/>
          <w:color w:val="000000"/>
          <w:lang w:val="en-GB"/>
        </w:rPr>
        <w:t>rticular highlight, and special</w:t>
      </w:r>
      <w:r w:rsidR="00004E5D">
        <w:rPr>
          <w:rFonts w:ascii="BMWType V2 Light" w:hAnsi="BMWType V2 Light" w:cs="BMWType V2 Light"/>
          <w:color w:val="000000"/>
          <w:lang w:val="en-GB"/>
        </w:rPr>
        <w:br/>
      </w:r>
      <w:r>
        <w:rPr>
          <w:rFonts w:ascii="BMWType V2 Light" w:hAnsi="BMWType V2 Light" w:cs="BMWType V2 Light"/>
          <w:color w:val="000000"/>
          <w:lang w:val="en-GB"/>
        </w:rPr>
        <w:t xml:space="preserve">18 and 19-inch light-alloy wheels in a multi-spoke design accentuate the extravagance of the Luxury Line. The Gran Turismo Luxury Line can be identified from the rear by a stylish, high-gloss chrome strip above the rear </w:t>
      </w:r>
      <w:r>
        <w:rPr>
          <w:rFonts w:ascii="BMWType V2 Light" w:hAnsi="BMWType V2 Light" w:cs="BMWType V2 Light"/>
          <w:color w:val="000000"/>
          <w:lang w:val="en-GB"/>
        </w:rPr>
        <w:lastRenderedPageBreak/>
        <w:t xml:space="preserve">apron and a chrome exhaust tailpipe embellisher. The interior also stands out with various chrome elements, such as the surround for the audio and air conditioning system. </w:t>
      </w:r>
      <w:r>
        <w:rPr>
          <w:rFonts w:ascii="BMWType V2 Light" w:hAnsi="BMWType V2 Light" w:cs="BMWType V2 Light"/>
          <w:lang w:val="en-GB"/>
        </w:rPr>
        <w:t>High-gloss wood strips, seats with distinctive stitching and a choice of two upholstery materials in four classically elegant colours highlight the e</w:t>
      </w:r>
      <w:r>
        <w:rPr>
          <w:rFonts w:ascii="BMWType V2 Light" w:hAnsi="BMWType V2 Light" w:cs="BMWType V2 Light"/>
          <w:color w:val="000000"/>
          <w:lang w:val="en-GB"/>
        </w:rPr>
        <w:t xml:space="preserve">xclusivity of the Luxury Line. </w:t>
      </w:r>
    </w:p>
    <w:p w:rsidR="00FB64AB" w:rsidRDefault="00FB64AB">
      <w:pPr>
        <w:spacing w:after="330" w:line="360" w:lineRule="auto"/>
        <w:rPr>
          <w:rFonts w:ascii="BMWType V2 Light" w:hAnsi="BMWType V2 Light" w:cs="BMWType V2 Light"/>
          <w:color w:val="000000"/>
          <w:lang w:val="en-GB"/>
        </w:rPr>
      </w:pPr>
      <w:r>
        <w:rPr>
          <w:rFonts w:ascii="BMWType V2 Bold" w:hAnsi="BMWType V2 Bold" w:cs="BMWType V2 Bold"/>
          <w:color w:val="000000"/>
          <w:lang w:val="en-GB"/>
        </w:rPr>
        <w:t>Modern Line:</w:t>
      </w:r>
      <w:r w:rsidR="00004E5D">
        <w:rPr>
          <w:rFonts w:ascii="BMWType V2 Bold" w:hAnsi="BMWType V2 Bold" w:cs="BMWType V2 Bold"/>
          <w:color w:val="000000"/>
          <w:lang w:val="en-GB"/>
        </w:rPr>
        <w:t xml:space="preserve"> </w:t>
      </w:r>
      <w:r>
        <w:rPr>
          <w:rFonts w:ascii="BMWType V2 Light" w:hAnsi="BMWType V2 Light" w:cs="BMWType V2 Light"/>
          <w:color w:val="000000"/>
          <w:spacing w:val="-2"/>
          <w:lang w:val="en-GB"/>
        </w:rPr>
        <w:t xml:space="preserve">High-quality chrome exterior trim elements </w:t>
      </w:r>
      <w:r>
        <w:rPr>
          <w:rFonts w:ascii="BMWType V2 Light" w:hAnsi="BMWType V2 Light" w:cs="BMWType V2 Light"/>
          <w:spacing w:val="-2"/>
          <w:lang w:val="en-GB"/>
        </w:rPr>
        <w:t xml:space="preserve">define the cool aesthetic of the </w:t>
      </w:r>
      <w:r>
        <w:rPr>
          <w:rFonts w:ascii="BMWType V2 Light" w:hAnsi="BMWType V2 Light" w:cs="BMWType V2 Light"/>
          <w:color w:val="000000"/>
          <w:spacing w:val="-2"/>
          <w:lang w:val="en-GB"/>
        </w:rPr>
        <w:t>Modern Line, while t</w:t>
      </w:r>
      <w:r>
        <w:rPr>
          <w:rFonts w:ascii="BMWType V2 Light" w:hAnsi="BMWType V2 Light" w:cs="BMWType V2 Light"/>
          <w:spacing w:val="-2"/>
          <w:lang w:val="en-GB"/>
        </w:rPr>
        <w:t xml:space="preserve">he BMW kidney grille with 11 slats, </w:t>
      </w:r>
      <w:r>
        <w:rPr>
          <w:rFonts w:ascii="BMWType V2 Light" w:hAnsi="BMWType V2 Light" w:cs="BMWType V2 Light"/>
          <w:spacing w:val="-2"/>
          <w:lang w:val="en-GB"/>
        </w:rPr>
        <w:br/>
        <w:t xml:space="preserve">the </w:t>
      </w:r>
      <w:r>
        <w:rPr>
          <w:rFonts w:ascii="BMWType V2 Light" w:hAnsi="BMWType V2 Light" w:cs="BMWType V2 Light"/>
          <w:color w:val="000000"/>
          <w:spacing w:val="-2"/>
          <w:lang w:val="en-GB"/>
        </w:rPr>
        <w:t>Air Breathers</w:t>
      </w:r>
      <w:r>
        <w:rPr>
          <w:rFonts w:ascii="BMWType V2 Light" w:hAnsi="BMWType V2 Light" w:cs="BMWType V2 Light"/>
          <w:spacing w:val="-2"/>
          <w:lang w:val="en-GB"/>
        </w:rPr>
        <w:t xml:space="preserve"> and the double trim strips for the air intakes continue the theme</w:t>
      </w:r>
      <w:r>
        <w:rPr>
          <w:rFonts w:ascii="BMWType V2 Light" w:hAnsi="BMWType V2 Light" w:cs="BMWType V2 Light"/>
          <w:color w:val="000000"/>
          <w:spacing w:val="-2"/>
          <w:lang w:val="en-GB"/>
        </w:rPr>
        <w:t xml:space="preserve">. The optional window surround in </w:t>
      </w:r>
      <w:proofErr w:type="spellStart"/>
      <w:r>
        <w:rPr>
          <w:rFonts w:ascii="BMWType V2 Light" w:hAnsi="BMWType V2 Light" w:cs="BMWType V2 Light"/>
          <w:spacing w:val="-2"/>
          <w:lang w:val="en-GB"/>
        </w:rPr>
        <w:t>satinated</w:t>
      </w:r>
      <w:proofErr w:type="spellEnd"/>
      <w:r>
        <w:rPr>
          <w:rFonts w:ascii="BMWType V2 Light" w:hAnsi="BMWType V2 Light" w:cs="BMWType V2 Light"/>
          <w:spacing w:val="-2"/>
          <w:lang w:val="en-GB"/>
        </w:rPr>
        <w:t xml:space="preserve"> aluminium</w:t>
      </w:r>
      <w:r>
        <w:rPr>
          <w:rFonts w:ascii="BMWType V2 Light" w:hAnsi="BMWType V2 Light" w:cs="BMWType V2 Light"/>
          <w:color w:val="000000"/>
          <w:spacing w:val="-2"/>
          <w:lang w:val="en-GB"/>
        </w:rPr>
        <w:t xml:space="preserve"> draws attention to the window graphic and blends in seamlessly with the trim elements at the front and rear. </w:t>
      </w:r>
      <w:r>
        <w:rPr>
          <w:rFonts w:ascii="BMWType V2 Light" w:hAnsi="BMWType V2 Light" w:cs="BMWType V2 Light"/>
          <w:spacing w:val="-2"/>
          <w:lang w:val="en-GB"/>
        </w:rPr>
        <w:t xml:space="preserve">18 or 19-inch turbine-style light-alloy wheels lend a fresh angle to the exterior design of the </w:t>
      </w:r>
      <w:r>
        <w:rPr>
          <w:rFonts w:ascii="BMWType V2 Light" w:hAnsi="BMWType V2 Light" w:cs="BMWType V2 Light"/>
          <w:color w:val="000000"/>
          <w:spacing w:val="-2"/>
          <w:lang w:val="en-GB"/>
        </w:rPr>
        <w:t xml:space="preserve">BMW 3 Series Gran </w:t>
      </w:r>
      <w:proofErr w:type="gramStart"/>
      <w:r>
        <w:rPr>
          <w:rFonts w:ascii="BMWType V2 Light" w:hAnsi="BMWType V2 Light" w:cs="BMWType V2 Light"/>
          <w:color w:val="000000"/>
          <w:spacing w:val="-2"/>
          <w:lang w:val="en-GB"/>
        </w:rPr>
        <w:t>Turismo</w:t>
      </w:r>
      <w:r>
        <w:rPr>
          <w:rFonts w:ascii="BMWType V2 Light" w:hAnsi="BMWType V2 Light" w:cs="BMWType V2 Light"/>
          <w:spacing w:val="-2"/>
          <w:lang w:val="en-GB"/>
        </w:rPr>
        <w:t>,</w:t>
      </w:r>
      <w:proofErr w:type="gramEnd"/>
      <w:r>
        <w:rPr>
          <w:rFonts w:ascii="BMWType V2 Light" w:hAnsi="BMWType V2 Light" w:cs="BMWType V2 Light"/>
          <w:spacing w:val="-2"/>
          <w:lang w:val="en-GB"/>
        </w:rPr>
        <w:t xml:space="preserve"> while the light-coloured dashboard coupled with a steering wheel in dark oyster create a very special ambience in the cockpit. Leather upholstery or cloth-leather combinations in anthracite, oyster or black, and a choice of three trim surfaces with accent strips in pearl-effect chrome, ensure an appealing interplay between materials</w:t>
      </w:r>
      <w:r>
        <w:rPr>
          <w:rFonts w:ascii="BMWType V2 Light" w:hAnsi="BMWType V2 Light" w:cs="BMWType V2 Light"/>
          <w:color w:val="000000"/>
          <w:spacing w:val="-2"/>
          <w:lang w:val="en-GB"/>
        </w:rPr>
        <w:t xml:space="preserve">. </w:t>
      </w:r>
    </w:p>
    <w:p w:rsidR="00FB64AB" w:rsidRDefault="00FB64AB">
      <w:pPr>
        <w:spacing w:after="330" w:line="360" w:lineRule="auto"/>
        <w:rPr>
          <w:rFonts w:ascii="BMWType V2 Light" w:hAnsi="BMWType V2 Light" w:cs="BMWType V2 Light"/>
          <w:color w:val="000000"/>
          <w:lang w:val="en-GB"/>
        </w:rPr>
      </w:pPr>
      <w:r>
        <w:rPr>
          <w:rFonts w:ascii="BMWType V2 Bold" w:hAnsi="BMWType V2 Bold" w:cs="BMWType V2 Bold"/>
          <w:color w:val="000000"/>
          <w:lang w:val="en-GB"/>
        </w:rPr>
        <w:t>M Sport package:</w:t>
      </w:r>
      <w:r w:rsidR="00004E5D">
        <w:rPr>
          <w:rFonts w:ascii="BMWType V2 Bold" w:hAnsi="BMWType V2 Bold" w:cs="BMWType V2 Bold"/>
          <w:color w:val="000000"/>
          <w:lang w:val="en-GB"/>
        </w:rPr>
        <w:t xml:space="preserve"> </w:t>
      </w:r>
      <w:r>
        <w:rPr>
          <w:rFonts w:ascii="BMWType V2 Light" w:hAnsi="BMWType V2 Light" w:cs="BMWType V2 Light"/>
          <w:color w:val="000000"/>
          <w:spacing w:val="-4"/>
          <w:lang w:val="en-GB"/>
        </w:rPr>
        <w:t xml:space="preserve">The optional M Sport package gives the new </w:t>
      </w:r>
      <w:r>
        <w:rPr>
          <w:rFonts w:ascii="BMWType V2 Light" w:hAnsi="BMWType V2 Light" w:cs="BMWType V2 Light"/>
          <w:color w:val="000000"/>
          <w:spacing w:val="-4"/>
          <w:lang w:val="en-GB"/>
        </w:rPr>
        <w:br/>
        <w:t>BMW 3 Series Gran Turismo a shot of adrenaline that spreads beyond its exterior and interior design.</w:t>
      </w:r>
      <w:r>
        <w:rPr>
          <w:rFonts w:ascii="BMWType V2 Light" w:hAnsi="BMWType V2 Light" w:cs="BMWType V2 Light"/>
          <w:spacing w:val="-4"/>
          <w:lang w:val="en-GB"/>
        </w:rPr>
        <w:t xml:space="preserve"> As well as the all-new aerodynamic package, including numerous body components </w:t>
      </w:r>
      <w:r>
        <w:rPr>
          <w:rFonts w:ascii="BMWType V2 Light" w:hAnsi="BMWType V2 Light" w:cs="BMWType V2 Light"/>
          <w:color w:val="000000"/>
          <w:spacing w:val="-4"/>
          <w:lang w:val="en-GB"/>
        </w:rPr>
        <w:t>(front apron with large air intake, rear bumper with diffuser, side skirts),</w:t>
      </w:r>
      <w:r>
        <w:rPr>
          <w:rFonts w:ascii="BMWType V2 Light" w:hAnsi="BMWType V2 Light" w:cs="BMWType V2 Light"/>
          <w:spacing w:val="-4"/>
          <w:lang w:val="en-GB"/>
        </w:rPr>
        <w:t xml:space="preserve"> and the BMW Individual High-gloss Shadow Line trim</w:t>
      </w:r>
      <w:proofErr w:type="gramStart"/>
      <w:r>
        <w:rPr>
          <w:rFonts w:ascii="BMWType V2 Light" w:hAnsi="BMWType V2 Light" w:cs="BMWType V2 Light"/>
          <w:spacing w:val="-4"/>
          <w:lang w:val="en-GB"/>
        </w:rPr>
        <w:t>,</w:t>
      </w:r>
      <w:proofErr w:type="gramEnd"/>
      <w:r>
        <w:rPr>
          <w:rFonts w:ascii="BMWType V2 Light" w:hAnsi="BMWType V2 Light" w:cs="BMWType V2 Light"/>
          <w:spacing w:val="-4"/>
          <w:lang w:val="en-GB"/>
        </w:rPr>
        <w:br/>
        <w:t xml:space="preserve">the exclusive optional exterior paint shade </w:t>
      </w:r>
      <w:proofErr w:type="spellStart"/>
      <w:r>
        <w:rPr>
          <w:rFonts w:ascii="BMWType V2 Light" w:hAnsi="BMWType V2 Light" w:cs="BMWType V2 Light"/>
          <w:color w:val="000000"/>
          <w:spacing w:val="-4"/>
          <w:lang w:val="en-GB"/>
        </w:rPr>
        <w:t>Estoril</w:t>
      </w:r>
      <w:proofErr w:type="spellEnd"/>
      <w:r>
        <w:rPr>
          <w:rFonts w:ascii="BMWType V2 Light" w:hAnsi="BMWType V2 Light" w:cs="BMWType V2 Light"/>
          <w:color w:val="000000"/>
          <w:spacing w:val="-4"/>
          <w:lang w:val="en-GB"/>
        </w:rPr>
        <w:t xml:space="preserve"> Blue metallic </w:t>
      </w:r>
      <w:r>
        <w:rPr>
          <w:rFonts w:ascii="BMWType V2 Light" w:hAnsi="BMWType V2 Light" w:cs="BMWType V2 Light"/>
          <w:spacing w:val="-4"/>
          <w:lang w:val="en-GB"/>
        </w:rPr>
        <w:t xml:space="preserve">ensures an unmistakably sporty appearance </w:t>
      </w:r>
      <w:r>
        <w:rPr>
          <w:rFonts w:ascii="BMWType V2 Light" w:hAnsi="BMWType V2 Light" w:cs="BMWType V2 Light"/>
          <w:color w:val="000000"/>
          <w:spacing w:val="-4"/>
          <w:lang w:val="en-GB"/>
        </w:rPr>
        <w:t>and unbeatable road presence</w:t>
      </w:r>
      <w:r>
        <w:rPr>
          <w:rFonts w:ascii="BMWType V2 Light" w:hAnsi="BMWType V2 Light" w:cs="BMWType V2 Light"/>
          <w:spacing w:val="-4"/>
          <w:lang w:val="en-GB"/>
        </w:rPr>
        <w:t>– an effect underpinned by 18 or 19-inch light-alloy wheels in hallmark M design. Inside the car, features such as M door sill finishers, an M leather steering wheel and an</w:t>
      </w:r>
      <w:r>
        <w:rPr>
          <w:rFonts w:ascii="BMWType V2 Light" w:hAnsi="BMWType V2 Light" w:cs="BMWType V2 Light"/>
          <w:spacing w:val="-4"/>
          <w:lang w:val="en-GB"/>
        </w:rPr>
        <w:br/>
        <w:t xml:space="preserve">M driver’s footrest shape the sporty yet elegance ambience. </w:t>
      </w:r>
      <w:r>
        <w:rPr>
          <w:rFonts w:ascii="BMWType V2 Light" w:hAnsi="BMWType V2 Light" w:cs="BMWType V2 Light"/>
          <w:color w:val="000000"/>
          <w:spacing w:val="-4"/>
          <w:lang w:val="en-GB"/>
        </w:rPr>
        <w:t>The driver and front passenger can settle into Hexagon Anthracite cloth/</w:t>
      </w:r>
      <w:proofErr w:type="spellStart"/>
      <w:r>
        <w:rPr>
          <w:rFonts w:ascii="BMWType V2 Light" w:hAnsi="BMWType V2 Light" w:cs="BMWType V2 Light"/>
          <w:color w:val="000000"/>
          <w:spacing w:val="-4"/>
          <w:lang w:val="en-GB"/>
        </w:rPr>
        <w:t>Alcantara</w:t>
      </w:r>
      <w:proofErr w:type="spellEnd"/>
      <w:r>
        <w:rPr>
          <w:rFonts w:ascii="BMWType V2 Light" w:hAnsi="BMWType V2 Light" w:cs="BMWType V2 Light"/>
          <w:color w:val="000000"/>
          <w:spacing w:val="-4"/>
          <w:lang w:val="en-GB"/>
        </w:rPr>
        <w:t xml:space="preserve"> sports seats with royal blue contrast stitching offered exclusively as part of the M Sport package. </w:t>
      </w:r>
      <w:r>
        <w:rPr>
          <w:rFonts w:ascii="BMWType V2 Light" w:hAnsi="BMWType V2 Light" w:cs="BMWType V2 Light"/>
          <w:spacing w:val="-4"/>
          <w:lang w:val="en-GB"/>
        </w:rPr>
        <w:t xml:space="preserve">Technical features of this </w:t>
      </w:r>
      <w:r>
        <w:rPr>
          <w:rFonts w:ascii="BMWType V2 Light" w:hAnsi="BMWType V2 Light" w:cs="BMWType V2 Light"/>
          <w:color w:val="000000"/>
          <w:spacing w:val="-4"/>
          <w:lang w:val="en-GB"/>
        </w:rPr>
        <w:t xml:space="preserve">package </w:t>
      </w:r>
      <w:r>
        <w:rPr>
          <w:rFonts w:ascii="BMWType V2 Light" w:hAnsi="BMWType V2 Light" w:cs="BMWType V2 Light"/>
          <w:spacing w:val="-4"/>
          <w:lang w:val="en-GB"/>
        </w:rPr>
        <w:t xml:space="preserve">include lowered </w:t>
      </w:r>
      <w:r>
        <w:rPr>
          <w:rFonts w:ascii="BMWType V2 Light" w:hAnsi="BMWType V2 Light" w:cs="BMWType V2 Light"/>
          <w:color w:val="000000"/>
          <w:spacing w:val="-4"/>
          <w:lang w:val="en-GB"/>
        </w:rPr>
        <w:t xml:space="preserve">M Sport suspension </w:t>
      </w:r>
      <w:r>
        <w:rPr>
          <w:rFonts w:ascii="BMWType V2 Light" w:hAnsi="BMWType V2 Light" w:cs="BMWType V2 Light"/>
          <w:spacing w:val="-4"/>
          <w:lang w:val="en-GB"/>
        </w:rPr>
        <w:t xml:space="preserve">and the optional M Sport brakes with callipers in contrasting blue paint </w:t>
      </w:r>
      <w:proofErr w:type="gramStart"/>
      <w:r>
        <w:rPr>
          <w:rFonts w:ascii="BMWType V2 Light" w:hAnsi="BMWType V2 Light" w:cs="BMWType V2 Light"/>
          <w:spacing w:val="-4"/>
          <w:lang w:val="en-GB"/>
        </w:rPr>
        <w:t>finish</w:t>
      </w:r>
      <w:proofErr w:type="gramEnd"/>
      <w:r>
        <w:rPr>
          <w:rFonts w:ascii="BMWType V2 Light" w:hAnsi="BMWType V2 Light" w:cs="BMWType V2 Light"/>
          <w:color w:val="000000"/>
          <w:spacing w:val="-4"/>
          <w:lang w:val="en-GB"/>
        </w:rPr>
        <w:br/>
        <w:t>(see “</w:t>
      </w:r>
      <w:proofErr w:type="spellStart"/>
      <w:r>
        <w:rPr>
          <w:rFonts w:ascii="BMWType V2 Light" w:hAnsi="BMWType V2 Light" w:cs="BMWType V2 Light"/>
          <w:color w:val="000000"/>
          <w:spacing w:val="-4"/>
          <w:lang w:val="en-GB"/>
        </w:rPr>
        <w:t>Powertrain</w:t>
      </w:r>
      <w:proofErr w:type="spellEnd"/>
      <w:r>
        <w:rPr>
          <w:rFonts w:ascii="BMWType V2 Light" w:hAnsi="BMWType V2 Light" w:cs="BMWType V2 Light"/>
          <w:color w:val="000000"/>
          <w:spacing w:val="-4"/>
          <w:lang w:val="en-GB"/>
        </w:rPr>
        <w:t xml:space="preserve"> and chassis” chapter).</w:t>
      </w:r>
    </w:p>
    <w:p w:rsidR="00FB64AB" w:rsidRDefault="00FB64AB">
      <w:pPr>
        <w:pageBreakBefore/>
        <w:spacing w:after="330" w:line="360" w:lineRule="auto"/>
        <w:rPr>
          <w:rFonts w:ascii="BMWType V2 Light" w:hAnsi="BMWType V2 Light" w:cs="BMWType V2 Light"/>
          <w:color w:val="000000"/>
          <w:spacing w:val="-2"/>
          <w:lang w:val="en-GB"/>
        </w:rPr>
      </w:pPr>
      <w:r>
        <w:rPr>
          <w:rFonts w:ascii="BMWType V2 Bold" w:hAnsi="BMWType V2 Bold" w:cs="BMWType V2 Bold"/>
          <w:color w:val="000000"/>
          <w:spacing w:val="-2"/>
          <w:lang w:val="en-GB"/>
        </w:rPr>
        <w:lastRenderedPageBreak/>
        <w:t>Exterior colours and wheels:</w:t>
      </w:r>
      <w:r>
        <w:rPr>
          <w:rFonts w:ascii="BMWType V2 Light" w:hAnsi="BMWType V2 Light" w:cs="BMWType V2 Light"/>
          <w:color w:val="000000"/>
          <w:spacing w:val="-2"/>
          <w:lang w:val="en-GB"/>
        </w:rPr>
        <w:t xml:space="preserve"> The spectrum of colours available for the </w:t>
      </w:r>
      <w:r>
        <w:rPr>
          <w:rFonts w:ascii="BMWType V2 Light" w:hAnsi="BMWType V2 Light" w:cs="BMWType V2 Light"/>
          <w:color w:val="000000"/>
          <w:spacing w:val="-2"/>
          <w:lang w:val="en-GB"/>
        </w:rPr>
        <w:br/>
        <w:t>new BMW 3 Series Gran Turismo takes its cues from the BMW 3 Series Sedan and ranges from elegant and classic to modern and expressive. Customers can choose from a total of 12 paint finishes, irrespective of the equipment line specified, including intense colour shades, an array of metallic options and a broad spread of classic tones. The Kalahari Beige metallic, Midnight Blue metallic and Sparkling Brown metallic shades are reserved exclusively for the new BMW 3 Series Gran Turismo. An impressively extensive selection of light-alloy wheels is also available.</w:t>
      </w:r>
    </w:p>
    <w:p w:rsidR="00FB64AB" w:rsidRDefault="00726F84">
      <w:pPr>
        <w:pageBreakBefore/>
        <w:framePr w:w="7910" w:h="2279" w:hRule="exact" w:wrap="notBeside" w:vAnchor="page" w:hAnchor="page" w:x="2751" w:y="602" w:anchorLock="1"/>
        <w:spacing w:after="370"/>
        <w:ind w:left="709" w:hanging="709"/>
        <w:rPr>
          <w:rFonts w:ascii="BMWType V2 Bold" w:hAnsi="BMWType V2 Bold" w:cs="BMWType V2 Bold"/>
          <w:sz w:val="36"/>
          <w:szCs w:val="36"/>
          <w:lang w:val="en-US"/>
        </w:rPr>
      </w:pPr>
      <w:r>
        <w:rPr>
          <w:noProof/>
          <w:lang w:val="en-ZA" w:eastAsia="en-ZA"/>
        </w:rPr>
        <w:lastRenderedPageBreak/>
        <w:drawing>
          <wp:anchor distT="0" distB="0" distL="114300" distR="114300" simplePos="0" relativeHeight="251655168"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6" name="Bild 6"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mw2fa3ptest"/>
                    <pic:cNvPicPr>
                      <a:picLocks noChangeAspect="1" noChangeArrowheads="1"/>
                    </pic:cNvPicPr>
                  </pic:nvPicPr>
                  <pic:blipFill>
                    <a:blip r:embed="rId11"/>
                    <a:srcRect/>
                    <a:stretch>
                      <a:fillRect/>
                    </a:stretch>
                  </pic:blipFill>
                  <pic:spPr bwMode="auto">
                    <a:xfrm>
                      <a:off x="0" y="0"/>
                      <a:ext cx="609600" cy="609600"/>
                    </a:xfrm>
                    <a:prstGeom prst="rect">
                      <a:avLst/>
                    </a:prstGeom>
                    <a:noFill/>
                  </pic:spPr>
                </pic:pic>
              </a:graphicData>
            </a:graphic>
          </wp:anchor>
        </w:drawing>
      </w:r>
      <w:r w:rsidR="00FB64AB">
        <w:rPr>
          <w:rFonts w:ascii="BMWType V2 Bold" w:hAnsi="BMWType V2 Bold" w:cs="BMWType V2 Bold"/>
          <w:sz w:val="36"/>
          <w:szCs w:val="36"/>
          <w:lang w:val="en-US"/>
        </w:rPr>
        <w:t>4.</w:t>
      </w:r>
      <w:r w:rsidR="00FB64AB">
        <w:rPr>
          <w:rFonts w:ascii="BMWType V2 Bold" w:hAnsi="BMWType V2 Bold" w:cs="BMWType V2 Bold"/>
          <w:sz w:val="36"/>
          <w:szCs w:val="36"/>
          <w:lang w:val="en-US"/>
        </w:rPr>
        <w:tab/>
      </w:r>
      <w:proofErr w:type="spellStart"/>
      <w:r w:rsidR="00FB64AB">
        <w:rPr>
          <w:rFonts w:ascii="BMWType V2 Bold" w:hAnsi="BMWType V2 Bold" w:cs="BMWType V2 Bold"/>
          <w:sz w:val="36"/>
          <w:szCs w:val="36"/>
          <w:lang w:val="en-GB"/>
        </w:rPr>
        <w:t>Powertrain</w:t>
      </w:r>
      <w:proofErr w:type="spellEnd"/>
      <w:r w:rsidR="00FB64AB">
        <w:rPr>
          <w:rFonts w:ascii="BMWType V2 Bold" w:hAnsi="BMWType V2 Bold" w:cs="BMWType V2 Bold"/>
          <w:sz w:val="36"/>
          <w:szCs w:val="36"/>
          <w:lang w:val="en-GB"/>
        </w:rPr>
        <w:t xml:space="preserve"> and chassis</w:t>
      </w:r>
      <w:proofErr w:type="gramStart"/>
      <w:r w:rsidR="00FB64AB">
        <w:rPr>
          <w:rFonts w:ascii="BMWType V2 Bold" w:hAnsi="BMWType V2 Bold" w:cs="BMWType V2 Bold"/>
          <w:sz w:val="36"/>
          <w:szCs w:val="36"/>
          <w:lang w:val="en-GB"/>
        </w:rPr>
        <w:t>:</w:t>
      </w:r>
      <w:proofErr w:type="gramEnd"/>
      <w:r w:rsidR="00FB64AB">
        <w:rPr>
          <w:rFonts w:ascii="BMWType V2 Bold" w:hAnsi="BMWType V2 Bold" w:cs="BMWType V2 Bold"/>
          <w:sz w:val="36"/>
          <w:szCs w:val="36"/>
          <w:lang w:val="en-GB"/>
        </w:rPr>
        <w:br/>
        <w:t>Driving pleasure, dynamic excellence and comfort over long and short distances</w:t>
      </w:r>
      <w:r w:rsidR="00FB64AB">
        <w:rPr>
          <w:rFonts w:ascii="BMWType V2 Bold" w:hAnsi="BMWType V2 Bold" w:cs="BMWType V2 Bold"/>
          <w:sz w:val="36"/>
          <w:szCs w:val="36"/>
          <w:lang w:val="en-US"/>
        </w:rPr>
        <w:t>.</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Customers can</w:t>
      </w:r>
      <w:r w:rsidR="00F21351">
        <w:rPr>
          <w:rFonts w:ascii="BMWType V2 Light" w:hAnsi="BMWType V2 Light" w:cs="BMWType V2 Light"/>
          <w:color w:val="000000"/>
          <w:lang w:val="en-GB"/>
        </w:rPr>
        <w:t xml:space="preserve"> choose from a selection of four</w:t>
      </w:r>
      <w:r>
        <w:rPr>
          <w:rFonts w:ascii="BMWType V2 Light" w:hAnsi="BMWType V2 Light" w:cs="BMWType V2 Light"/>
          <w:color w:val="000000"/>
          <w:lang w:val="en-GB"/>
        </w:rPr>
        <w:t xml:space="preserve"> </w:t>
      </w:r>
      <w:proofErr w:type="spellStart"/>
      <w:r>
        <w:rPr>
          <w:rFonts w:ascii="BMWType V2 Light" w:hAnsi="BMWType V2 Light" w:cs="BMWType V2 Light"/>
          <w:color w:val="000000"/>
          <w:lang w:val="en-GB"/>
        </w:rPr>
        <w:t>torquey</w:t>
      </w:r>
      <w:proofErr w:type="spellEnd"/>
      <w:r>
        <w:rPr>
          <w:rFonts w:ascii="BMWType V2 Light" w:hAnsi="BMWType V2 Light" w:cs="BMWType V2 Light"/>
          <w:color w:val="000000"/>
          <w:lang w:val="en-GB"/>
        </w:rPr>
        <w:t xml:space="preserve">, refined and economical engines from the launch of the new BMW 3 Series Gran Turismo, all of which work with the latest BMW </w:t>
      </w:r>
      <w:proofErr w:type="spellStart"/>
      <w:r>
        <w:rPr>
          <w:rFonts w:ascii="BMWType V2 Light" w:hAnsi="BMWType V2 Light" w:cs="BMWType V2 Light"/>
          <w:color w:val="000000"/>
          <w:lang w:val="en-GB"/>
        </w:rPr>
        <w:t>TwinPower</w:t>
      </w:r>
      <w:proofErr w:type="spellEnd"/>
      <w:r>
        <w:rPr>
          <w:rFonts w:ascii="BMWType V2 Light" w:hAnsi="BMWType V2 Light" w:cs="BMWType V2 Light"/>
          <w:color w:val="000000"/>
          <w:lang w:val="en-GB"/>
        </w:rPr>
        <w:t xml:space="preserve"> Turbo technology </w:t>
      </w:r>
      <w:r>
        <w:rPr>
          <w:rFonts w:ascii="BMWType V2 Light" w:hAnsi="BMWType V2 Light" w:cs="BMWType V2 Light"/>
          <w:color w:val="000000"/>
          <w:lang w:val="en-GB"/>
        </w:rPr>
        <w:br/>
        <w:t xml:space="preserve">(see “BMW </w:t>
      </w:r>
      <w:proofErr w:type="spellStart"/>
      <w:r>
        <w:rPr>
          <w:rFonts w:ascii="BMWType V2 Light" w:hAnsi="BMWType V2 Light" w:cs="BMWType V2 Light"/>
          <w:color w:val="000000"/>
          <w:lang w:val="en-GB"/>
        </w:rPr>
        <w:t>EfficientDynamics</w:t>
      </w:r>
      <w:proofErr w:type="spellEnd"/>
      <w:r>
        <w:rPr>
          <w:rFonts w:ascii="BMWType V2 Light" w:hAnsi="BMWType V2 Light" w:cs="BMWType V2 Light"/>
          <w:color w:val="000000"/>
          <w:lang w:val="en-GB"/>
        </w:rPr>
        <w:t xml:space="preserve">” chapter). The range-topping six-cylinder </w:t>
      </w:r>
      <w:r>
        <w:rPr>
          <w:rFonts w:ascii="BMWType V2 Light" w:hAnsi="BMWType V2 Light" w:cs="BMWType V2 Light"/>
          <w:color w:val="000000"/>
          <w:lang w:val="en-GB"/>
        </w:rPr>
        <w:br/>
        <w:t xml:space="preserve">petrol engine under the bonnet of the BMW 335i Gran Turismo is joined by the state-of-the-art four-cylinder petrol units in the BMW 328i Gran Turismo and BMW 320i Gran Turismo. The two 2.0-litre diesel engine powering the </w:t>
      </w:r>
      <w:r>
        <w:rPr>
          <w:rFonts w:ascii="BMWType V2 Light" w:hAnsi="BMWType V2 Light" w:cs="BMWType V2 Light"/>
          <w:color w:val="000000"/>
          <w:lang w:val="en-GB"/>
        </w:rPr>
        <w:br/>
        <w:t>BMW 320d Gran Turismo round</w:t>
      </w:r>
      <w:r w:rsidR="00F21351">
        <w:rPr>
          <w:rFonts w:ascii="BMWType V2 Light" w:hAnsi="BMWType V2 Light" w:cs="BMWType V2 Light"/>
          <w:color w:val="000000"/>
          <w:lang w:val="en-GB"/>
        </w:rPr>
        <w:t>s</w:t>
      </w:r>
      <w:r>
        <w:rPr>
          <w:rFonts w:ascii="BMWType V2 Light" w:hAnsi="BMWType V2 Light" w:cs="BMWType V2 Light"/>
          <w:color w:val="000000"/>
          <w:lang w:val="en-GB"/>
        </w:rPr>
        <w:t xml:space="preserve"> off the line-up at launch.</w:t>
      </w:r>
      <w:r w:rsidR="00C035C5">
        <w:rPr>
          <w:rFonts w:ascii="BMWType V2 Light" w:hAnsi="BMWType V2 Light" w:cs="BMWType V2 Light"/>
          <w:color w:val="000000"/>
          <w:lang w:val="en-GB"/>
        </w:rPr>
        <w:t xml:space="preserve"> </w:t>
      </w:r>
      <w:r w:rsidR="00B27391">
        <w:rPr>
          <w:rFonts w:ascii="BMWType V2 Light" w:hAnsi="BMWType V2 Light" w:cs="BMWType V2 Light"/>
          <w:color w:val="000000"/>
          <w:lang w:val="en-GB"/>
        </w:rPr>
        <w:t xml:space="preserve">The </w:t>
      </w:r>
      <w:r>
        <w:rPr>
          <w:rFonts w:ascii="BMWType V2 Light" w:hAnsi="BMWType V2 Light" w:cs="BMWType V2 Light"/>
          <w:color w:val="000000"/>
          <w:lang w:val="en-GB"/>
        </w:rPr>
        <w:t>power is sent to the rear wheels via a six-speed manual gearbox as standard, although BMW also offers an eight-speed automatic as an</w:t>
      </w:r>
      <w:r w:rsidR="00C035C5">
        <w:rPr>
          <w:rFonts w:ascii="BMWType V2 Light" w:hAnsi="BMWType V2 Light" w:cs="BMWType V2 Light"/>
          <w:color w:val="000000"/>
          <w:lang w:val="en-GB"/>
        </w:rPr>
        <w:t xml:space="preserve"> option for all engine variants</w:t>
      </w:r>
      <w:r>
        <w:rPr>
          <w:rFonts w:ascii="BMWType V2 Light" w:hAnsi="BMWType V2 Light" w:cs="BMWType V2 Light"/>
          <w:color w:val="000000"/>
          <w:lang w:val="en-GB"/>
        </w:rPr>
        <w:t>. Both gearboxes link up with the fuel-saving Auto Start-Stop function.</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BMW 335i Gran Turismo: six-cylinder petrol version with muscular power development, imposing torque and outstanding refinement.</w:t>
      </w:r>
    </w:p>
    <w:p w:rsidR="00FB64AB" w:rsidRDefault="00FB64AB">
      <w:pPr>
        <w:spacing w:after="330" w:line="360" w:lineRule="auto"/>
        <w:rPr>
          <w:rFonts w:ascii="BMWType V2 Light" w:hAnsi="BMWType V2 Light" w:cs="BMWType V2 Light"/>
          <w:color w:val="000000"/>
          <w:spacing w:val="-2"/>
          <w:lang w:val="en-GB"/>
        </w:rPr>
      </w:pPr>
      <w:r>
        <w:rPr>
          <w:rFonts w:ascii="BMWType V2 Light" w:hAnsi="BMWType V2 Light" w:cs="BMWType V2 Light"/>
          <w:color w:val="000000"/>
          <w:spacing w:val="-2"/>
          <w:lang w:val="en-GB"/>
        </w:rPr>
        <w:t xml:space="preserve">Aficionados of large six-cylinder engines are in for a treat with the new </w:t>
      </w:r>
      <w:r>
        <w:rPr>
          <w:rFonts w:ascii="BMWType V2 Light" w:hAnsi="BMWType V2 Light" w:cs="BMWType V2 Light"/>
          <w:color w:val="000000"/>
          <w:spacing w:val="-2"/>
          <w:lang w:val="en-GB"/>
        </w:rPr>
        <w:br/>
        <w:t>BMW 335i Gran Turismo. The 3.0-litre in-line engine will win the hearts of sporty drivers with its supreme power delivery, ravenous appetite for revs and exceptional refineme</w:t>
      </w:r>
      <w:r w:rsidR="00F21351">
        <w:rPr>
          <w:rFonts w:ascii="BMWType V2 Light" w:hAnsi="BMWType V2 Light" w:cs="BMWType V2 Light"/>
          <w:color w:val="000000"/>
          <w:spacing w:val="-2"/>
          <w:lang w:val="en-GB"/>
        </w:rPr>
        <w:t>nt. Developing output of 225 kW</w:t>
      </w:r>
      <w:r>
        <w:rPr>
          <w:rFonts w:ascii="BMWType V2 Light" w:hAnsi="BMWType V2 Light" w:cs="BMWType V2 Light"/>
          <w:color w:val="000000"/>
          <w:spacing w:val="-2"/>
          <w:lang w:val="en-GB"/>
        </w:rPr>
        <w:t xml:space="preserve"> at 5,800 rpm, </w:t>
      </w:r>
      <w:r>
        <w:rPr>
          <w:rFonts w:ascii="BMWType V2 Light" w:hAnsi="BMWType V2 Light" w:cs="BMWType V2 Light"/>
          <w:color w:val="000000"/>
          <w:spacing w:val="-2"/>
          <w:lang w:val="en-GB"/>
        </w:rPr>
        <w:br/>
        <w:t xml:space="preserve">the six-cylinder </w:t>
      </w:r>
      <w:proofErr w:type="spellStart"/>
      <w:r>
        <w:rPr>
          <w:rFonts w:ascii="BMWType V2 Light" w:hAnsi="BMWType V2 Light" w:cs="BMWType V2 Light"/>
          <w:color w:val="000000"/>
          <w:spacing w:val="-2"/>
          <w:lang w:val="en-GB"/>
        </w:rPr>
        <w:t>powerplant</w:t>
      </w:r>
      <w:proofErr w:type="spellEnd"/>
      <w:r>
        <w:rPr>
          <w:rFonts w:ascii="BMWType V2 Light" w:hAnsi="BMWType V2 Light" w:cs="BMWType V2 Light"/>
          <w:color w:val="000000"/>
          <w:spacing w:val="-2"/>
          <w:lang w:val="en-GB"/>
        </w:rPr>
        <w:t xml:space="preserve"> helps the Gran Turismo to put forward a compelling dynamic case. Torque of 400 Nm is available as low down the engine speed range as 1,200 rpm and remains on tap up to 5,000 rpm. With such impressive firepower on board, the new BMW 335i Gran Turismo </w:t>
      </w:r>
      <w:r w:rsidR="00F21351">
        <w:rPr>
          <w:rFonts w:ascii="BMWType V2 Light" w:hAnsi="BMWType V2 Light" w:cs="BMWType V2 Light"/>
          <w:color w:val="000000"/>
          <w:spacing w:val="-2"/>
          <w:lang w:val="en-GB"/>
        </w:rPr>
        <w:t xml:space="preserve">accelerates from 0 to 100 km/h </w:t>
      </w:r>
      <w:r>
        <w:rPr>
          <w:rFonts w:ascii="BMWType V2 Light" w:hAnsi="BMWType V2 Light" w:cs="BMWType V2 Light"/>
          <w:color w:val="000000"/>
          <w:spacing w:val="-2"/>
          <w:lang w:val="en-GB"/>
        </w:rPr>
        <w:t>in just 5.</w:t>
      </w:r>
      <w:r w:rsidR="00B27391">
        <w:rPr>
          <w:rFonts w:ascii="BMWType V2 Light" w:hAnsi="BMWType V2 Light" w:cs="BMWType V2 Light"/>
          <w:color w:val="000000"/>
          <w:spacing w:val="-2"/>
          <w:lang w:val="en-GB"/>
        </w:rPr>
        <w:t>7</w:t>
      </w:r>
      <w:r>
        <w:rPr>
          <w:rFonts w:ascii="BMWType V2 Light" w:hAnsi="BMWType V2 Light" w:cs="BMWType V2 Light"/>
          <w:color w:val="000000"/>
          <w:spacing w:val="-2"/>
          <w:lang w:val="en-GB"/>
        </w:rPr>
        <w:t xml:space="preserve"> seconds on the way to an electronically limited top speed of 250 km/h. And yet, despite this eye-catching performance, the six-cylinder is also extremely economical and low-polluting. Its fuel consumption in the EU test cycle stands at </w:t>
      </w:r>
      <w:r w:rsidR="00B27391">
        <w:rPr>
          <w:rFonts w:ascii="BMWType V2 Light" w:hAnsi="BMWType V2 Light" w:cs="BMWType V2 Light"/>
          <w:color w:val="000000"/>
          <w:spacing w:val="-2"/>
          <w:lang w:val="en-GB"/>
        </w:rPr>
        <w:t>8.1</w:t>
      </w:r>
      <w:r w:rsidR="00F21351">
        <w:rPr>
          <w:rFonts w:ascii="BMWType V2 Light" w:hAnsi="BMWType V2 Light" w:cs="BMWType V2 Light"/>
          <w:color w:val="000000"/>
          <w:spacing w:val="-2"/>
          <w:lang w:val="en-GB"/>
        </w:rPr>
        <w:t xml:space="preserve"> litres per 100 kilometres </w:t>
      </w:r>
      <w:r>
        <w:rPr>
          <w:rFonts w:ascii="BMWType V2 Light" w:hAnsi="BMWType V2 Light" w:cs="BMWType V2 Light"/>
          <w:color w:val="000000"/>
          <w:spacing w:val="-2"/>
          <w:lang w:val="en-GB"/>
        </w:rPr>
        <w:t>and CO</w:t>
      </w:r>
      <w:r>
        <w:rPr>
          <w:rFonts w:ascii="BMWType V2 Light" w:hAnsi="BMWType V2 Light" w:cs="BMWType V2 Light"/>
          <w:color w:val="000000"/>
          <w:spacing w:val="-2"/>
          <w:vertAlign w:val="subscript"/>
          <w:lang w:val="en-GB"/>
        </w:rPr>
        <w:t>2</w:t>
      </w:r>
      <w:r>
        <w:rPr>
          <w:rFonts w:ascii="BMWType V2 Light" w:hAnsi="BMWType V2 Light" w:cs="BMWType V2 Light"/>
          <w:color w:val="000000"/>
          <w:spacing w:val="-2"/>
          <w:lang w:val="en-GB"/>
        </w:rPr>
        <w:t xml:space="preserve"> emissions come in at 1</w:t>
      </w:r>
      <w:r w:rsidR="00B27391">
        <w:rPr>
          <w:rFonts w:ascii="BMWType V2 Light" w:hAnsi="BMWType V2 Light" w:cs="BMWType V2 Light"/>
          <w:color w:val="000000"/>
          <w:spacing w:val="-2"/>
          <w:lang w:val="en-GB"/>
        </w:rPr>
        <w:t>8</w:t>
      </w:r>
      <w:r>
        <w:rPr>
          <w:rFonts w:ascii="BMWType V2 Light" w:hAnsi="BMWType V2 Light" w:cs="BMWType V2 Light"/>
          <w:color w:val="000000"/>
          <w:spacing w:val="-2"/>
          <w:lang w:val="en-GB"/>
        </w:rPr>
        <w:t>8 grams per kilometre.</w:t>
      </w:r>
    </w:p>
    <w:p w:rsidR="00FB64AB" w:rsidRDefault="00FB64AB">
      <w:pPr>
        <w:pageBreakBefore/>
        <w:spacing w:line="360" w:lineRule="auto"/>
        <w:rPr>
          <w:rFonts w:ascii="BMWType V2 Bold" w:hAnsi="BMWType V2 Bold" w:cs="BMWType V2 Bold"/>
          <w:color w:val="000000"/>
          <w:lang w:val="en-GB"/>
        </w:rPr>
      </w:pPr>
      <w:r>
        <w:rPr>
          <w:rFonts w:ascii="BMWType V2 Bold" w:hAnsi="BMWType V2 Bold" w:cs="BMWType V2 Bold"/>
          <w:color w:val="000000"/>
          <w:lang w:val="en-GB"/>
        </w:rPr>
        <w:lastRenderedPageBreak/>
        <w:t>BMW 328i Gran Turismo: four-cylinder petrol engine sets the benchmark for dynamics and efficiency.</w:t>
      </w:r>
    </w:p>
    <w:p w:rsidR="00FB64AB" w:rsidRDefault="00FB64AB">
      <w:pPr>
        <w:spacing w:after="330" w:line="360" w:lineRule="auto"/>
        <w:rPr>
          <w:rFonts w:ascii="BMWType V2 Light" w:hAnsi="BMWType V2 Light" w:cs="BMWType V2 Light"/>
          <w:color w:val="000000"/>
          <w:spacing w:val="-4"/>
          <w:lang w:val="en-GB"/>
        </w:rPr>
      </w:pPr>
      <w:r>
        <w:rPr>
          <w:rFonts w:ascii="BMWType V2 Light" w:hAnsi="BMWType V2 Light" w:cs="BMWType V2 Light"/>
          <w:spacing w:val="-4"/>
          <w:lang w:val="en-GB"/>
        </w:rPr>
        <w:t xml:space="preserve">The power and performance, responsive acceleration, impressive torque, </w:t>
      </w:r>
      <w:r>
        <w:rPr>
          <w:rFonts w:ascii="BMWType V2 Light" w:hAnsi="BMWType V2 Light" w:cs="BMWType V2 Light"/>
          <w:spacing w:val="-4"/>
          <w:lang w:val="en-GB"/>
        </w:rPr>
        <w:br/>
        <w:t xml:space="preserve">high rpm ceiling and low weight of this innovative turbocharged engine </w:t>
      </w:r>
      <w:r>
        <w:rPr>
          <w:rFonts w:ascii="BMWType V2 Light" w:hAnsi="BMWType V2 Light" w:cs="BMWType V2 Light"/>
          <w:spacing w:val="-4"/>
          <w:lang w:val="en-GB"/>
        </w:rPr>
        <w:br/>
        <w:t xml:space="preserve">makes it the perfect fit for the dynamic overall theme of the new </w:t>
      </w:r>
      <w:r>
        <w:rPr>
          <w:rFonts w:ascii="BMWType V2 Light" w:hAnsi="BMWType V2 Light" w:cs="BMWType V2 Light"/>
          <w:spacing w:val="-4"/>
          <w:lang w:val="en-GB"/>
        </w:rPr>
        <w:br/>
      </w:r>
      <w:r>
        <w:rPr>
          <w:rFonts w:ascii="BMWType V2 Light" w:hAnsi="BMWType V2 Light" w:cs="BMWType V2 Light"/>
          <w:color w:val="000000"/>
          <w:spacing w:val="-4"/>
          <w:lang w:val="en-GB"/>
        </w:rPr>
        <w:t>BMW 3 Series Gran Turismo</w:t>
      </w:r>
      <w:r>
        <w:rPr>
          <w:rFonts w:ascii="BMWType V2 Light" w:hAnsi="BMWType V2 Light" w:cs="BMWType V2 Light"/>
          <w:spacing w:val="-4"/>
          <w:lang w:val="en-GB"/>
        </w:rPr>
        <w:t>.</w:t>
      </w:r>
      <w:r>
        <w:rPr>
          <w:rFonts w:ascii="BMWType V2 Light" w:hAnsi="BMWType V2 Light" w:cs="BMWType V2 Light"/>
          <w:color w:val="000000"/>
          <w:spacing w:val="-4"/>
          <w:lang w:val="en-GB"/>
        </w:rPr>
        <w:t xml:space="preserve"> At the same time, though, the four-cylinder unit is remarkably economical and low in pollutants. The advanced BMW </w:t>
      </w:r>
      <w:proofErr w:type="spellStart"/>
      <w:r>
        <w:rPr>
          <w:rFonts w:ascii="BMWType V2 Light" w:hAnsi="BMWType V2 Light" w:cs="BMWType V2 Light"/>
          <w:color w:val="000000"/>
          <w:spacing w:val="-4"/>
          <w:lang w:val="en-GB"/>
        </w:rPr>
        <w:t>power</w:t>
      </w:r>
      <w:r w:rsidR="00F21351">
        <w:rPr>
          <w:rFonts w:ascii="BMWType V2 Light" w:hAnsi="BMWType V2 Light" w:cs="BMWType V2 Light"/>
          <w:color w:val="000000"/>
          <w:spacing w:val="-4"/>
          <w:lang w:val="en-GB"/>
        </w:rPr>
        <w:t>plant</w:t>
      </w:r>
      <w:proofErr w:type="spellEnd"/>
      <w:r w:rsidR="00F21351">
        <w:rPr>
          <w:rFonts w:ascii="BMWType V2 Light" w:hAnsi="BMWType V2 Light" w:cs="BMWType V2 Light"/>
          <w:color w:val="000000"/>
          <w:spacing w:val="-4"/>
          <w:lang w:val="en-GB"/>
        </w:rPr>
        <w:t xml:space="preserve"> produces a maximum 180 kW</w:t>
      </w:r>
      <w:r>
        <w:rPr>
          <w:rFonts w:ascii="BMWType V2 Light" w:hAnsi="BMWType V2 Light" w:cs="BMWType V2 Light"/>
          <w:color w:val="000000"/>
          <w:spacing w:val="-4"/>
          <w:lang w:val="en-GB"/>
        </w:rPr>
        <w:t xml:space="preserve"> from its 1,997 cc capacity at 5,000 rpm. The petrol unit drums up peak torque of 350 Nm</w:t>
      </w:r>
      <w:r w:rsidR="00F21351">
        <w:rPr>
          <w:rFonts w:ascii="BMWType V2 Light" w:hAnsi="BMWType V2 Light" w:cs="BMWType V2 Light"/>
          <w:color w:val="000000"/>
          <w:spacing w:val="-4"/>
          <w:lang w:val="en-GB"/>
        </w:rPr>
        <w:t xml:space="preserve"> </w:t>
      </w:r>
      <w:r>
        <w:rPr>
          <w:rFonts w:ascii="BMWType V2 Light" w:hAnsi="BMWType V2 Light" w:cs="BMWType V2 Light"/>
          <w:color w:val="000000"/>
          <w:spacing w:val="-4"/>
          <w:lang w:val="en-GB"/>
        </w:rPr>
        <w:t xml:space="preserve">at just 1,250 rpm and maintains it all the way to 4,800 rpm. The new BMW 328i Gran Turismo sprints from 0 to 100 km/h in a mere 6.1 seconds and posts an electronically </w:t>
      </w:r>
      <w:r w:rsidR="00F21351">
        <w:rPr>
          <w:rFonts w:ascii="BMWType V2 Light" w:hAnsi="BMWType V2 Light" w:cs="BMWType V2 Light"/>
          <w:color w:val="000000"/>
          <w:spacing w:val="-4"/>
          <w:lang w:val="en-GB"/>
        </w:rPr>
        <w:t xml:space="preserve">governed top speed of 250 km/h </w:t>
      </w:r>
      <w:r>
        <w:rPr>
          <w:rFonts w:ascii="BMWType V2 Light" w:hAnsi="BMWType V2 Light" w:cs="BMWType V2 Light"/>
          <w:color w:val="000000"/>
          <w:spacing w:val="-4"/>
          <w:lang w:val="en-GB"/>
        </w:rPr>
        <w:t xml:space="preserve"> while recording average fuel consumption of just 6.</w:t>
      </w:r>
      <w:r w:rsidR="00F21351">
        <w:rPr>
          <w:rFonts w:ascii="BMWType V2 Light" w:hAnsi="BMWType V2 Light" w:cs="BMWType V2 Light"/>
          <w:color w:val="000000"/>
          <w:spacing w:val="-4"/>
          <w:lang w:val="en-GB"/>
        </w:rPr>
        <w:t xml:space="preserve">7 litres per 100 kilometres </w:t>
      </w:r>
      <w:r>
        <w:rPr>
          <w:rFonts w:ascii="BMWType V2 Light" w:hAnsi="BMWType V2 Light" w:cs="BMWType V2 Light"/>
          <w:color w:val="000000"/>
          <w:spacing w:val="-4"/>
          <w:lang w:val="en-GB"/>
        </w:rPr>
        <w:t>in the EU test cycle. CO</w:t>
      </w:r>
      <w:r>
        <w:rPr>
          <w:rFonts w:ascii="BMWType V2 Light" w:hAnsi="BMWType V2 Light" w:cs="BMWType V2 Light"/>
          <w:color w:val="000000"/>
          <w:spacing w:val="-4"/>
          <w:vertAlign w:val="subscript"/>
          <w:lang w:val="en-GB"/>
        </w:rPr>
        <w:t>2</w:t>
      </w:r>
      <w:r>
        <w:rPr>
          <w:rFonts w:ascii="BMWType V2 Light" w:hAnsi="BMWType V2 Light" w:cs="BMWType V2 Light"/>
          <w:color w:val="000000"/>
          <w:spacing w:val="-4"/>
          <w:lang w:val="en-GB"/>
        </w:rPr>
        <w:t xml:space="preserve"> emissions are also suitably restrained, at 156 grams per kilometre. The pace of technical progress is even more evident if the eight-speed automatic is fitted, with fuel consumption and emissions figures of 6.4 litres per 100 kilometres and 149 g/km.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BMW 320i Gran Turismo: entry-level petrol engine packs a punch.</w:t>
      </w:r>
    </w:p>
    <w:p w:rsidR="00F21351" w:rsidRDefault="00FB64AB" w:rsidP="00F21351">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BMW 320i Gran Turismo comes with a </w:t>
      </w:r>
      <w:proofErr w:type="spellStart"/>
      <w:r>
        <w:rPr>
          <w:rFonts w:ascii="BMWType V2 Light" w:hAnsi="BMWType V2 Light" w:cs="BMWType V2 Light"/>
          <w:color w:val="000000"/>
          <w:lang w:val="en-GB"/>
        </w:rPr>
        <w:t>powerplant</w:t>
      </w:r>
      <w:proofErr w:type="spellEnd"/>
      <w:r>
        <w:rPr>
          <w:rFonts w:ascii="BMWType V2 Light" w:hAnsi="BMWType V2 Light" w:cs="BMWType V2 Light"/>
          <w:color w:val="000000"/>
          <w:lang w:val="en-GB"/>
        </w:rPr>
        <w:t xml:space="preserve"> based on the same ultra-low-friction 1,997 cc core </w:t>
      </w:r>
      <w:proofErr w:type="gramStart"/>
      <w:r>
        <w:rPr>
          <w:rFonts w:ascii="BMWType V2 Light" w:hAnsi="BMWType V2 Light" w:cs="BMWType V2 Light"/>
          <w:color w:val="000000"/>
          <w:lang w:val="en-GB"/>
        </w:rPr>
        <w:t>engine</w:t>
      </w:r>
      <w:proofErr w:type="gramEnd"/>
      <w:r>
        <w:rPr>
          <w:rFonts w:ascii="BMWType V2 Light" w:hAnsi="BMWType V2 Light" w:cs="BMWType V2 Light"/>
          <w:color w:val="000000"/>
          <w:lang w:val="en-GB"/>
        </w:rPr>
        <w:t xml:space="preserve"> as the BMW 328i, </w:t>
      </w:r>
      <w:r>
        <w:rPr>
          <w:rFonts w:ascii="BMWType V2 Light" w:hAnsi="BMWType V2 Light" w:cs="BMWType V2 Light"/>
          <w:lang w:val="en-GB"/>
        </w:rPr>
        <w:t xml:space="preserve">their differing output ratings achieved principally through modifications to the injection and </w:t>
      </w:r>
      <w:proofErr w:type="spellStart"/>
      <w:r>
        <w:rPr>
          <w:rFonts w:ascii="BMWType V2 Light" w:hAnsi="BMWType V2 Light" w:cs="BMWType V2 Light"/>
          <w:lang w:val="en-GB"/>
        </w:rPr>
        <w:t>turbocharging</w:t>
      </w:r>
      <w:proofErr w:type="spellEnd"/>
      <w:r>
        <w:rPr>
          <w:rFonts w:ascii="BMWType V2 Light" w:hAnsi="BMWType V2 Light" w:cs="BMWType V2 Light"/>
          <w:lang w:val="en-GB"/>
        </w:rPr>
        <w:t xml:space="preserve"> technology</w:t>
      </w:r>
      <w:r>
        <w:rPr>
          <w:rFonts w:ascii="BMWType V2 Light" w:hAnsi="BMWType V2 Light" w:cs="BMWType V2 Light"/>
          <w:color w:val="000000"/>
          <w:lang w:val="en-GB"/>
        </w:rPr>
        <w:t>. In the new BMW 320i Gran Turismo, the four-cylin</w:t>
      </w:r>
      <w:r w:rsidR="00F21351">
        <w:rPr>
          <w:rFonts w:ascii="BMWType V2 Light" w:hAnsi="BMWType V2 Light" w:cs="BMWType V2 Light"/>
          <w:color w:val="000000"/>
          <w:lang w:val="en-GB"/>
        </w:rPr>
        <w:t>der petrol unit develops 135 kW</w:t>
      </w:r>
      <w:r>
        <w:rPr>
          <w:rFonts w:ascii="BMWType V2 Light" w:hAnsi="BMWType V2 Light" w:cs="BMWType V2 Light"/>
          <w:color w:val="000000"/>
          <w:lang w:val="en-GB"/>
        </w:rPr>
        <w:t xml:space="preserve"> at 5,000 rpm and serves up peak t</w:t>
      </w:r>
      <w:r w:rsidR="00F21351">
        <w:rPr>
          <w:rFonts w:ascii="BMWType V2 Light" w:hAnsi="BMWType V2 Light" w:cs="BMWType V2 Light"/>
          <w:color w:val="000000"/>
          <w:lang w:val="en-GB"/>
        </w:rPr>
        <w:t xml:space="preserve">orque of 270 Nm </w:t>
      </w:r>
      <w:r>
        <w:rPr>
          <w:rFonts w:ascii="BMWType V2 Light" w:hAnsi="BMWType V2 Light" w:cs="BMWType V2 Light"/>
          <w:color w:val="000000"/>
          <w:lang w:val="en-GB"/>
        </w:rPr>
        <w:t xml:space="preserve">at a meagre 1,250 rpm. Fitted with the six-speed manual gearbox, the 320i needs only </w:t>
      </w:r>
      <w:r w:rsidR="00F21351">
        <w:rPr>
          <w:rFonts w:ascii="BMWType V2 Light" w:hAnsi="BMWType V2 Light" w:cs="BMWType V2 Light"/>
          <w:color w:val="000000"/>
          <w:lang w:val="en-GB"/>
        </w:rPr>
        <w:t>7.9 seconds to reach 100 km/h</w:t>
      </w:r>
      <w:r>
        <w:rPr>
          <w:rFonts w:ascii="BMWType V2 Light" w:hAnsi="BMWType V2 Light" w:cs="BMWType V2 Light"/>
          <w:color w:val="000000"/>
          <w:lang w:val="en-GB"/>
        </w:rPr>
        <w:t xml:space="preserve"> from rest, but has a </w:t>
      </w:r>
      <w:proofErr w:type="gramStart"/>
      <w:r>
        <w:rPr>
          <w:rFonts w:ascii="BMWType V2 Light" w:hAnsi="BMWType V2 Light" w:cs="BMWType V2 Light"/>
          <w:color w:val="000000"/>
          <w:lang w:val="en-GB"/>
        </w:rPr>
        <w:t>very</w:t>
      </w:r>
      <w:proofErr w:type="gramEnd"/>
      <w:r>
        <w:rPr>
          <w:rFonts w:ascii="BMWType V2 Light" w:hAnsi="BMWType V2 Light" w:cs="BMWType V2 Light"/>
          <w:color w:val="000000"/>
          <w:lang w:val="en-GB"/>
        </w:rPr>
        <w:t xml:space="preserve"> understated thirst for petrol. Impressive average fuel economy in the EU test cycle of 6.6 litres per 100 kilometres and CO</w:t>
      </w:r>
      <w:r>
        <w:rPr>
          <w:rFonts w:ascii="BMWType V2 Light" w:hAnsi="BMWType V2 Light" w:cs="BMWType V2 Light"/>
          <w:color w:val="000000"/>
          <w:vertAlign w:val="subscript"/>
          <w:lang w:val="en-GB"/>
        </w:rPr>
        <w:t>2</w:t>
      </w:r>
      <w:r>
        <w:rPr>
          <w:rFonts w:ascii="BMWType V2 Light" w:hAnsi="BMWType V2 Light" w:cs="BMWType V2 Light"/>
          <w:color w:val="000000"/>
          <w:lang w:val="en-GB"/>
        </w:rPr>
        <w:t xml:space="preserve"> emissions of 153 grams per kilometre are improved still further when the eight-speed automatic gearbox is specified; then, consumption falls to 6.2 litres per 100 km with CO</w:t>
      </w:r>
      <w:r>
        <w:rPr>
          <w:rFonts w:ascii="BMWType V2 Light" w:hAnsi="BMWType V2 Light" w:cs="BMWType V2 Light"/>
          <w:color w:val="000000"/>
          <w:vertAlign w:val="subscript"/>
          <w:lang w:val="en-GB"/>
        </w:rPr>
        <w:t>2</w:t>
      </w:r>
      <w:r>
        <w:rPr>
          <w:rFonts w:ascii="BMWType V2 Light" w:hAnsi="BMWType V2 Light" w:cs="BMWType V2 Light"/>
          <w:color w:val="000000"/>
          <w:lang w:val="en-GB"/>
        </w:rPr>
        <w:t>emissions dropping to 145 g/km.</w:t>
      </w:r>
    </w:p>
    <w:p w:rsidR="00FB64AB" w:rsidRDefault="00FB64AB" w:rsidP="00F21351">
      <w:pPr>
        <w:spacing w:line="360" w:lineRule="auto"/>
        <w:rPr>
          <w:rFonts w:ascii="BMWType V2 Bold" w:hAnsi="BMWType V2 Bold" w:cs="BMWType V2 Bold"/>
          <w:color w:val="000000"/>
          <w:lang w:val="en-GB"/>
        </w:rPr>
      </w:pPr>
      <w:r>
        <w:rPr>
          <w:rFonts w:ascii="BMWType V2 Bold" w:hAnsi="BMWType V2 Bold" w:cs="BMWType V2 Bold"/>
          <w:color w:val="000000"/>
          <w:lang w:val="en-GB"/>
        </w:rPr>
        <w:t>BMW 320d Gran Turismo: strong-pulling diesel is also big on refinement and economy.</w:t>
      </w:r>
    </w:p>
    <w:p w:rsidR="00F21351" w:rsidRDefault="00FB64AB" w:rsidP="00F21351">
      <w:pPr>
        <w:spacing w:line="360" w:lineRule="auto"/>
        <w:rPr>
          <w:rFonts w:ascii="BMWType V2 Light" w:hAnsi="BMWType V2 Light" w:cs="BMWType V2 Light"/>
          <w:color w:val="000000"/>
          <w:spacing w:val="-2"/>
          <w:lang w:val="en-GB"/>
        </w:rPr>
      </w:pPr>
      <w:r>
        <w:rPr>
          <w:rFonts w:ascii="BMWType V2 Light" w:hAnsi="BMWType V2 Light" w:cs="BMWType V2 Light"/>
          <w:color w:val="000000"/>
          <w:spacing w:val="-2"/>
          <w:lang w:val="en-GB"/>
        </w:rPr>
        <w:t>The new BMW 320d Gran Turismo is powered by a four-cylinder diesel engine whose enviable power output belies an extremely frugal and low-polluting n</w:t>
      </w:r>
      <w:r w:rsidR="00F21351">
        <w:rPr>
          <w:rFonts w:ascii="BMWType V2 Light" w:hAnsi="BMWType V2 Light" w:cs="BMWType V2 Light"/>
          <w:color w:val="000000"/>
          <w:spacing w:val="-2"/>
          <w:lang w:val="en-GB"/>
        </w:rPr>
        <w:t>ature. Maximum output of 135 kW</w:t>
      </w:r>
      <w:r>
        <w:rPr>
          <w:rFonts w:ascii="BMWType V2 Light" w:hAnsi="BMWType V2 Light" w:cs="BMWType V2 Light"/>
          <w:color w:val="000000"/>
          <w:spacing w:val="-2"/>
          <w:lang w:val="en-GB"/>
        </w:rPr>
        <w:t xml:space="preserve"> at 4,000 rpm and torque of 380 </w:t>
      </w:r>
      <w:proofErr w:type="gramStart"/>
      <w:r>
        <w:rPr>
          <w:rFonts w:ascii="BMWType V2 Light" w:hAnsi="BMWType V2 Light" w:cs="BMWType V2 Light"/>
          <w:color w:val="000000"/>
          <w:spacing w:val="-2"/>
          <w:lang w:val="en-GB"/>
        </w:rPr>
        <w:t>Nm  –</w:t>
      </w:r>
      <w:proofErr w:type="gramEnd"/>
      <w:r>
        <w:rPr>
          <w:rFonts w:ascii="BMWType V2 Light" w:hAnsi="BMWType V2 Light" w:cs="BMWType V2 Light"/>
          <w:color w:val="000000"/>
          <w:spacing w:val="-2"/>
          <w:lang w:val="en-GB"/>
        </w:rPr>
        <w:t xml:space="preserve"> available between 1,750 </w:t>
      </w:r>
      <w:r w:rsidR="00F21351">
        <w:rPr>
          <w:rFonts w:ascii="BMWType V2 Light" w:hAnsi="BMWType V2 Light" w:cs="BMWType V2 Light"/>
          <w:color w:val="000000"/>
          <w:spacing w:val="-2"/>
          <w:lang w:val="en-GB"/>
        </w:rPr>
        <w:t xml:space="preserve">and 2,750 rpm – ensure the new </w:t>
      </w:r>
      <w:r>
        <w:rPr>
          <w:rFonts w:ascii="BMWType V2 Light" w:hAnsi="BMWType V2 Light" w:cs="BMWType V2 Light"/>
          <w:color w:val="000000"/>
          <w:spacing w:val="-2"/>
          <w:lang w:val="en-GB"/>
        </w:rPr>
        <w:t xml:space="preserve">BMW 320d Gran </w:t>
      </w:r>
      <w:r>
        <w:rPr>
          <w:rFonts w:ascii="BMWType V2 Light" w:hAnsi="BMWType V2 Light" w:cs="BMWType V2 Light"/>
          <w:color w:val="000000"/>
          <w:spacing w:val="-2"/>
          <w:lang w:val="en-GB"/>
        </w:rPr>
        <w:lastRenderedPageBreak/>
        <w:t>Turismo is a stand-out dynamic performer and fits the profile of a sporty GT even on diesel power. Its performance figures bear this out.</w:t>
      </w:r>
      <w:r w:rsidR="00F21351">
        <w:rPr>
          <w:rFonts w:ascii="BMWType V2 Light" w:hAnsi="BMWType V2 Light" w:cs="BMWType V2 Light"/>
          <w:color w:val="000000"/>
          <w:spacing w:val="-2"/>
          <w:lang w:val="en-GB"/>
        </w:rPr>
        <w:t xml:space="preserve"> </w:t>
      </w:r>
      <w:r>
        <w:rPr>
          <w:rFonts w:ascii="BMWType V2 Light" w:hAnsi="BMWType V2 Light" w:cs="BMWType V2 Light"/>
          <w:color w:val="000000"/>
          <w:spacing w:val="-2"/>
          <w:lang w:val="en-GB"/>
        </w:rPr>
        <w:t xml:space="preserve">The agile diesel asks a mere 8.0 seconds for the sprint from 0 to 100 km/h, and a top speed of 230 km/h is available should the need arise. Average fuel consumption in the EU test cycle of 4.9 litres per </w:t>
      </w:r>
      <w:r w:rsidR="00F21351">
        <w:rPr>
          <w:rFonts w:ascii="BMWType V2 Light" w:hAnsi="BMWType V2 Light" w:cs="BMWType V2 Light"/>
          <w:color w:val="000000"/>
          <w:spacing w:val="-2"/>
          <w:lang w:val="en-GB"/>
        </w:rPr>
        <w:t xml:space="preserve">100 kilometres </w:t>
      </w:r>
      <w:r>
        <w:rPr>
          <w:rFonts w:ascii="BMWType V2 Light" w:hAnsi="BMWType V2 Light" w:cs="BMWType V2 Light"/>
          <w:color w:val="000000"/>
          <w:spacing w:val="-2"/>
          <w:lang w:val="en-GB"/>
        </w:rPr>
        <w:t>and CO</w:t>
      </w:r>
      <w:r>
        <w:rPr>
          <w:rFonts w:ascii="BMWType V2 Light" w:hAnsi="BMWType V2 Light" w:cs="BMWType V2 Light"/>
          <w:color w:val="000000"/>
          <w:spacing w:val="-2"/>
          <w:vertAlign w:val="subscript"/>
          <w:lang w:val="en-GB"/>
        </w:rPr>
        <w:t>2</w:t>
      </w:r>
      <w:r>
        <w:rPr>
          <w:rFonts w:ascii="BMWType V2 Light" w:hAnsi="BMWType V2 Light" w:cs="BMWType V2 Light"/>
          <w:color w:val="000000"/>
          <w:spacing w:val="-2"/>
          <w:lang w:val="en-GB"/>
        </w:rPr>
        <w:t xml:space="preserve"> emissions of 129 grams per kilometre already put the new BMW 320d Gran Turismo in low-pollutant territory.</w:t>
      </w:r>
    </w:p>
    <w:p w:rsidR="00F21351" w:rsidRDefault="00F21351" w:rsidP="00F21351">
      <w:pPr>
        <w:spacing w:line="360" w:lineRule="auto"/>
        <w:rPr>
          <w:rFonts w:ascii="BMWType V2 Light" w:hAnsi="BMWType V2 Light" w:cs="BMWType V2 Light"/>
          <w:color w:val="000000"/>
          <w:spacing w:val="-2"/>
          <w:lang w:val="en-GB"/>
        </w:rPr>
      </w:pPr>
    </w:p>
    <w:p w:rsidR="00F21351" w:rsidRDefault="00FB64AB" w:rsidP="00F21351">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Six-speed manual gearbox as standard.</w:t>
      </w:r>
      <w:proofErr w:type="gramEnd"/>
    </w:p>
    <w:p w:rsidR="00FB64AB" w:rsidRDefault="00FB64AB" w:rsidP="00F21351">
      <w:pPr>
        <w:spacing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Easy gear changes, precise shift travel and optimum gear spacing are the stand-out features of the six-speed manual gearboxes in the new </w:t>
      </w:r>
      <w:r>
        <w:rPr>
          <w:rFonts w:ascii="BMWType V2 Light" w:hAnsi="BMWType V2 Light" w:cs="BMWType V2 Light"/>
          <w:color w:val="000000"/>
          <w:lang w:val="en-GB"/>
        </w:rPr>
        <w:br/>
        <w:t xml:space="preserve">BMW 3 Series Gran Turismo. Their lightweight, compact construction and innovative, low-friction design allow them to make a pivotal contribution to </w:t>
      </w:r>
      <w:r>
        <w:rPr>
          <w:rFonts w:ascii="BMWType V2 Light" w:hAnsi="BMWType V2 Light" w:cs="BMWType V2 Light"/>
          <w:color w:val="000000"/>
          <w:lang w:val="en-GB"/>
        </w:rPr>
        <w:br/>
        <w:t xml:space="preserve">the driving pleasure available on board. </w:t>
      </w:r>
      <w:r>
        <w:rPr>
          <w:rFonts w:ascii="BMWType V2 Light" w:hAnsi="BMWType V2 Light" w:cs="BMWType V2 Light"/>
          <w:lang w:val="en-GB"/>
        </w:rPr>
        <w:t xml:space="preserve">For drivers with sporty ambitions, the interface where the power from the engine is relayed to the </w:t>
      </w:r>
      <w:proofErr w:type="spellStart"/>
      <w:r>
        <w:rPr>
          <w:rFonts w:ascii="BMWType V2 Light" w:hAnsi="BMWType V2 Light" w:cs="BMWType V2 Light"/>
          <w:lang w:val="en-GB"/>
        </w:rPr>
        <w:t>drivetrain</w:t>
      </w:r>
      <w:proofErr w:type="spellEnd"/>
      <w:r>
        <w:rPr>
          <w:rFonts w:ascii="BMWType V2 Light" w:hAnsi="BMWType V2 Light" w:cs="BMWType V2 Light"/>
          <w:lang w:val="en-GB"/>
        </w:rPr>
        <w:t xml:space="preserve"> is </w:t>
      </w:r>
      <w:proofErr w:type="gramStart"/>
      <w:r>
        <w:rPr>
          <w:rFonts w:ascii="BMWType V2 Light" w:hAnsi="BMWType V2 Light" w:cs="BMWType V2 Light"/>
          <w:lang w:val="en-GB"/>
        </w:rPr>
        <w:t>key</w:t>
      </w:r>
      <w:proofErr w:type="gramEnd"/>
      <w:r>
        <w:rPr>
          <w:rFonts w:ascii="BMWType V2 Light" w:hAnsi="BMWType V2 Light" w:cs="BMWType V2 Light"/>
          <w:lang w:val="en-GB"/>
        </w:rPr>
        <w:t xml:space="preserve"> to maximising the car’s dynamic performance</w:t>
      </w:r>
      <w:r>
        <w:rPr>
          <w:rFonts w:ascii="BMWType V2 Light" w:hAnsi="BMWType V2 Light" w:cs="BMWType V2 Light"/>
          <w:color w:val="000000"/>
          <w:lang w:val="en-GB"/>
        </w:rPr>
        <w:t xml:space="preserve">. </w:t>
      </w:r>
    </w:p>
    <w:p w:rsidR="00F21351" w:rsidRPr="00F21351" w:rsidRDefault="00F21351" w:rsidP="00F21351">
      <w:pPr>
        <w:spacing w:line="360" w:lineRule="auto"/>
        <w:rPr>
          <w:rFonts w:ascii="BMWType V2 Bold" w:hAnsi="BMWType V2 Bold" w:cs="BMWType V2 Bold"/>
          <w:color w:val="000000"/>
          <w:lang w:val="en-GB"/>
        </w:rPr>
      </w:pPr>
    </w:p>
    <w:p w:rsidR="00FB64AB" w:rsidRPr="003B29BD" w:rsidRDefault="00B27391">
      <w:pPr>
        <w:spacing w:line="360" w:lineRule="auto"/>
        <w:rPr>
          <w:rFonts w:ascii="BMWType V2 Bold" w:hAnsi="BMWType V2 Bold" w:cs="BMWType V2 Bold"/>
          <w:color w:val="000000"/>
          <w:lang w:val="en-US"/>
        </w:rPr>
      </w:pPr>
      <w:proofErr w:type="gramStart"/>
      <w:r>
        <w:rPr>
          <w:rFonts w:ascii="BMWType V2 Bold" w:hAnsi="BMWType V2 Bold" w:cs="BMWType V2 Bold"/>
          <w:color w:val="000000"/>
          <w:lang w:val="en-GB"/>
        </w:rPr>
        <w:t>E</w:t>
      </w:r>
      <w:r w:rsidR="00FB64AB">
        <w:rPr>
          <w:rFonts w:ascii="BMWType V2 Bold" w:hAnsi="BMWType V2 Bold" w:cs="BMWType V2 Bold"/>
          <w:color w:val="000000"/>
          <w:lang w:val="en-GB"/>
        </w:rPr>
        <w:t>ight-speed automatic gearbox available as an option</w:t>
      </w:r>
      <w:r w:rsidR="00FB64AB" w:rsidRPr="003B29BD">
        <w:rPr>
          <w:rFonts w:ascii="BMWType V2 Bold" w:hAnsi="BMWType V2 Bold" w:cs="BMWType V2 Bold"/>
          <w:color w:val="000000"/>
          <w:lang w:val="en-US"/>
        </w:rPr>
        <w:t>.</w:t>
      </w:r>
      <w:proofErr w:type="gramEnd"/>
    </w:p>
    <w:p w:rsidR="00FB64AB" w:rsidRDefault="00FB64AB">
      <w:pPr>
        <w:spacing w:after="330" w:line="360" w:lineRule="auto"/>
        <w:rPr>
          <w:rFonts w:ascii="BMWType V2 Light" w:hAnsi="BMWType V2 Light" w:cs="BMWType V2 Light"/>
          <w:color w:val="000000"/>
          <w:spacing w:val="-4"/>
          <w:lang w:val="en-GB"/>
        </w:rPr>
      </w:pPr>
      <w:r>
        <w:rPr>
          <w:rFonts w:ascii="BMWType V2 Light" w:hAnsi="BMWType V2 Light" w:cs="BMWType V2 Light"/>
          <w:color w:val="000000"/>
          <w:spacing w:val="-4"/>
          <w:lang w:val="en-GB"/>
        </w:rPr>
        <w:t>With its additional ratios, the slick eight-speed automatic gearbox is able to provide shift comfort, sports performance and efficiency of the highest order – and offer customers in the compact premium segment an option never previously available to them. The automatic fits like a glove into the dynamic overall concept of the new BMW 3 Series Gran Turismo. A raft of technical innovations and the unusually high internal efficiency of the eight-speed automatic ensure that powerful acceleration and sharp mid-range sprints can be enjoyed without any notable increase in fuel consumption. Performance-minded drivers will therefore be in for a treat, especially since they can also choose to change gear manually and so take on a significantly more active role in the driving experience. All in all, then, the potential of the new BMW 3 Series Gran Turismo can be explored in relaxed or seriously focused fashion. With its harmonious gear ratio spacing, the BMW 3 Series Gran Turismo offers refined and powerful acceleration, but can also be driven at a laid-back cruise and with an eye on fuel economy at low engine speeds.</w:t>
      </w:r>
    </w:p>
    <w:p w:rsidR="00F21351" w:rsidRDefault="00FB64AB" w:rsidP="00F21351">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A sports automatic variant of the new eight-speed gearbox is available as </w:t>
      </w:r>
      <w:r>
        <w:rPr>
          <w:rFonts w:ascii="BMWType V2 Light" w:hAnsi="BMWType V2 Light" w:cs="BMWType V2 Light"/>
          <w:color w:val="000000"/>
          <w:lang w:val="en-GB"/>
        </w:rPr>
        <w:br/>
        <w:t xml:space="preserve">an additional option for the new BMW 3 Series Gran Turismo, offering even </w:t>
      </w:r>
      <w:r>
        <w:rPr>
          <w:rFonts w:ascii="BMWType V2 Light" w:hAnsi="BMWType V2 Light" w:cs="BMWType V2 Light"/>
          <w:color w:val="000000"/>
          <w:lang w:val="en-GB"/>
        </w:rPr>
        <w:lastRenderedPageBreak/>
        <w:t xml:space="preserve">sharper shift dynamics and manual gear changes using steering wheel-mounted shift paddles. </w:t>
      </w:r>
    </w:p>
    <w:p w:rsidR="00FB64AB" w:rsidRDefault="00FB64AB" w:rsidP="00F21351">
      <w:pPr>
        <w:spacing w:line="360" w:lineRule="auto"/>
        <w:rPr>
          <w:rFonts w:ascii="BMWType V2 Bold" w:hAnsi="BMWType V2 Bold" w:cs="BMWType V2 Bold"/>
          <w:color w:val="000000"/>
          <w:lang w:val="en-GB"/>
        </w:rPr>
      </w:pPr>
      <w:r>
        <w:rPr>
          <w:rFonts w:ascii="BMWType V2 Bold" w:hAnsi="BMWType V2 Bold" w:cs="BMWType V2 Bold"/>
          <w:color w:val="000000"/>
          <w:lang w:val="en-GB"/>
        </w:rPr>
        <w:t>Sophisticated suspension technology: hallmark BMW 3 Series handling, impressive directional stability and increased long-distance comfort.</w:t>
      </w:r>
    </w:p>
    <w:p w:rsidR="00FB64AB" w:rsidRDefault="00FB64AB" w:rsidP="00F21351">
      <w:pPr>
        <w:spacing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Driving dynamics have always been one of the stand-out qualities of the </w:t>
      </w:r>
      <w:r>
        <w:rPr>
          <w:rFonts w:ascii="BMWType V2 Light" w:hAnsi="BMWType V2 Light" w:cs="BMWType V2 Light"/>
          <w:color w:val="000000"/>
          <w:lang w:val="en-GB"/>
        </w:rPr>
        <w:br/>
        <w:t xml:space="preserve">BMW 3 Series range. Playing a key role here is carefully honed suspension technology that </w:t>
      </w:r>
      <w:r>
        <w:rPr>
          <w:rFonts w:ascii="BMWType V2 Light" w:hAnsi="BMWType V2 Light" w:cs="BMWType V2 Light"/>
          <w:lang w:val="en-GB"/>
        </w:rPr>
        <w:t>features a large number of light-alloy components</w:t>
      </w:r>
      <w:r>
        <w:rPr>
          <w:rFonts w:ascii="BMWType V2 Light" w:hAnsi="BMWType V2 Light" w:cs="BMWType V2 Light"/>
          <w:color w:val="000000"/>
          <w:lang w:val="en-GB"/>
        </w:rPr>
        <w:t xml:space="preserve"> and perfectly complements the winning formula of a longitudinally mounted engine, rear-wheel drive, t</w:t>
      </w:r>
      <w:r>
        <w:rPr>
          <w:rFonts w:ascii="BMWType V2 Light" w:hAnsi="BMWType V2 Light" w:cs="BMWType V2 Light"/>
          <w:lang w:val="en-GB"/>
        </w:rPr>
        <w:t>orque steer-free</w:t>
      </w:r>
      <w:r>
        <w:rPr>
          <w:rFonts w:ascii="BMWType V2 Light" w:hAnsi="BMWType V2 Light" w:cs="BMWType V2 Light"/>
          <w:color w:val="000000"/>
          <w:lang w:val="en-GB"/>
        </w:rPr>
        <w:t xml:space="preserve"> Electric Power Steering</w:t>
      </w:r>
      <w:r>
        <w:rPr>
          <w:rFonts w:ascii="BMWType V2 Light" w:hAnsi="BMWType V2 Light" w:cs="BMWType V2 Light"/>
          <w:lang w:val="en-GB"/>
        </w:rPr>
        <w:t xml:space="preserve">, finely-balanced axle load distribution </w:t>
      </w:r>
      <w:r>
        <w:rPr>
          <w:rFonts w:ascii="BMWType V2 Light" w:hAnsi="BMWType V2 Light" w:cs="BMWType V2 Light"/>
          <w:color w:val="000000"/>
          <w:lang w:val="en-GB"/>
        </w:rPr>
        <w:t xml:space="preserve">(50:50) and a </w:t>
      </w:r>
      <w:proofErr w:type="spellStart"/>
      <w:r>
        <w:rPr>
          <w:rFonts w:ascii="BMWType V2 Light" w:hAnsi="BMWType V2 Light" w:cs="BMWType V2 Light"/>
          <w:color w:val="000000"/>
          <w:lang w:val="en-GB"/>
        </w:rPr>
        <w:t>torsionally</w:t>
      </w:r>
      <w:proofErr w:type="spellEnd"/>
      <w:r>
        <w:rPr>
          <w:rFonts w:ascii="BMWType V2 Light" w:hAnsi="BMWType V2 Light" w:cs="BMWType V2 Light"/>
          <w:color w:val="000000"/>
          <w:lang w:val="en-GB"/>
        </w:rPr>
        <w:t xml:space="preserve"> stiff lightweight body. With the new BMW 3 Series Gran Turismo the engineers have succeeded in achieving both outstanding handling properties and a high degree of agility and precision. The overall character of the suspension has been shifted slightly towards directional stability and long-distance comfort. The key factors here are its longer 2,920-millimetre wheelbase (+ 110 mm over the </w:t>
      </w:r>
      <w:r>
        <w:rPr>
          <w:rFonts w:ascii="BMWType V2 Light" w:hAnsi="BMWType V2 Light" w:cs="BMWType V2 Light"/>
          <w:color w:val="000000"/>
          <w:lang w:val="en-GB"/>
        </w:rPr>
        <w:br/>
        <w:t xml:space="preserve">3 Series </w:t>
      </w:r>
      <w:proofErr w:type="gramStart"/>
      <w:r>
        <w:rPr>
          <w:rFonts w:ascii="BMWType V2 Light" w:hAnsi="BMWType V2 Light" w:cs="BMWType V2 Light"/>
          <w:color w:val="000000"/>
          <w:lang w:val="en-GB"/>
        </w:rPr>
        <w:t>Touring</w:t>
      </w:r>
      <w:proofErr w:type="gramEnd"/>
      <w:r>
        <w:rPr>
          <w:rFonts w:ascii="BMWType V2 Light" w:hAnsi="BMWType V2 Light" w:cs="BMWType V2 Light"/>
          <w:color w:val="000000"/>
          <w:lang w:val="en-GB"/>
        </w:rPr>
        <w:t xml:space="preserve">) and standard specification, including </w:t>
      </w:r>
      <w:r w:rsidRPr="00280FB3">
        <w:rPr>
          <w:rFonts w:ascii="BMWType V2 Light" w:hAnsi="BMWType V2 Light" w:cs="BMWType V2 Light"/>
          <w:color w:val="000000"/>
          <w:lang w:val="en-GB"/>
        </w:rPr>
        <w:t>17-inch wheels</w:t>
      </w:r>
      <w:r>
        <w:rPr>
          <w:rFonts w:ascii="BMWType V2 Light" w:hAnsi="BMWType V2 Light" w:cs="BMWType V2 Light"/>
          <w:color w:val="000000"/>
          <w:lang w:val="en-GB"/>
        </w:rPr>
        <w:t xml:space="preserve"> </w:t>
      </w:r>
      <w:r>
        <w:rPr>
          <w:rFonts w:ascii="BMWType V2 Light" w:hAnsi="BMWType V2 Light" w:cs="BMWType V2 Light"/>
          <w:color w:val="000000"/>
          <w:lang w:val="en-GB"/>
        </w:rPr>
        <w:br/>
        <w:t xml:space="preserve">(Sedan and Touring: 16-inch). </w:t>
      </w:r>
      <w:r w:rsidR="00F21351">
        <w:rPr>
          <w:rFonts w:ascii="BMWType V2 Light" w:hAnsi="BMWType V2 Light" w:cs="BMWType V2 Light"/>
          <w:color w:val="000000"/>
          <w:lang w:val="en-GB"/>
        </w:rPr>
        <w:t xml:space="preserve">All of which points to the new </w:t>
      </w:r>
      <w:r>
        <w:rPr>
          <w:rFonts w:ascii="BMWType V2 Light" w:hAnsi="BMWType V2 Light" w:cs="BMWType V2 Light"/>
          <w:color w:val="000000"/>
          <w:lang w:val="en-GB"/>
        </w:rPr>
        <w:t xml:space="preserve">BMW 3 Series Gran </w:t>
      </w:r>
      <w:proofErr w:type="spellStart"/>
      <w:r>
        <w:rPr>
          <w:rFonts w:ascii="BMWType V2 Light" w:hAnsi="BMWType V2 Light" w:cs="BMWType V2 Light"/>
          <w:color w:val="000000"/>
          <w:lang w:val="en-GB"/>
        </w:rPr>
        <w:t>Turismo’s</w:t>
      </w:r>
      <w:proofErr w:type="spellEnd"/>
      <w:r>
        <w:rPr>
          <w:rFonts w:ascii="BMWType V2 Light" w:hAnsi="BMWType V2 Light" w:cs="BMWType V2 Light"/>
          <w:color w:val="000000"/>
          <w:lang w:val="en-GB"/>
        </w:rPr>
        <w:t xml:space="preserve"> focus on enhanced long-distance comfort combined with distinctly sporting dynamics.</w:t>
      </w:r>
    </w:p>
    <w:p w:rsidR="00F21351" w:rsidRDefault="00F21351" w:rsidP="00F21351">
      <w:pPr>
        <w:spacing w:line="360" w:lineRule="auto"/>
        <w:rPr>
          <w:rFonts w:ascii="BMWType V2 Light" w:hAnsi="BMWType V2 Light" w:cs="BMWType V2 Light"/>
          <w:color w:val="000000"/>
          <w:lang w:val="en-GB"/>
        </w:rPr>
      </w:pP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Double-joint tie bar front axle with spring struts and anti-roll bar.</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front axle of the new BMW 3 Series Gran Turismo is familiar from the </w:t>
      </w:r>
      <w:r>
        <w:rPr>
          <w:rFonts w:ascii="BMWType V2 Light" w:hAnsi="BMWType V2 Light" w:cs="BMWType V2 Light"/>
          <w:color w:val="000000"/>
          <w:lang w:val="en-GB"/>
        </w:rPr>
        <w:br/>
        <w:t xml:space="preserve">3 Series Sedan and 3 Series Touring. The wheel suspension combines maximum stiffness with minimum weight, while aluminium torque struts, wishbones and swivel bearings make for a significant reduction in unsprung masses. In addition, the double-joint axle has been set up to optimum effect, thanks to the absence of torque steer. Another beneficiary of this is the </w:t>
      </w:r>
      <w:r>
        <w:rPr>
          <w:rFonts w:ascii="BMWType V2 Light" w:hAnsi="BMWType V2 Light" w:cs="BMWType V2 Light"/>
          <w:color w:val="000000"/>
          <w:lang w:val="en-GB"/>
        </w:rPr>
        <w:br/>
        <w:t xml:space="preserve">BMW 3 Series Gran Turismo’s electromechanical steering system, which is low in weight and helps reduce fuel consumption.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Five-link rear axle majors on driving dynamics and comfort.</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The rear axle of the new BMW 3 Series Gran Turismo</w:t>
      </w:r>
      <w:r w:rsidR="00F21351">
        <w:rPr>
          <w:rFonts w:ascii="BMWType V2 Light" w:hAnsi="BMWType V2 Light" w:cs="BMWType V2 Light"/>
          <w:color w:val="000000"/>
          <w:lang w:val="en-GB"/>
        </w:rPr>
        <w:t xml:space="preserve"> </w:t>
      </w:r>
      <w:r>
        <w:rPr>
          <w:rFonts w:ascii="BMWType V2 Light" w:hAnsi="BMWType V2 Light" w:cs="BMWType V2 Light"/>
          <w:lang w:val="en-GB"/>
        </w:rPr>
        <w:t>makes an important contribution to the new model’s driving dynamics and ride comfort. Its space-saving five-link design features precisely calculated elastokinematics, which makes for long spring travel as well as precise wheel location in all situations</w:t>
      </w:r>
      <w:r>
        <w:rPr>
          <w:rFonts w:ascii="BMWType V2 Light" w:hAnsi="BMWType V2 Light" w:cs="BMWType V2 Light"/>
          <w:color w:val="000000"/>
          <w:lang w:val="en-GB"/>
        </w:rPr>
        <w:t xml:space="preserve">. </w:t>
      </w:r>
      <w:r>
        <w:rPr>
          <w:rFonts w:ascii="BMWType V2 Light" w:hAnsi="BMWType V2 Light" w:cs="BMWType V2 Light"/>
          <w:color w:val="000000"/>
          <w:lang w:val="en-GB"/>
        </w:rPr>
        <w:lastRenderedPageBreak/>
        <w:t>Moreover, the rear axle ensures excellent noise and vibration damping. The upshot is that the new Gran Turismo</w:t>
      </w:r>
      <w:r w:rsidR="00F21351">
        <w:rPr>
          <w:rFonts w:ascii="BMWType V2 Light" w:hAnsi="BMWType V2 Light" w:cs="BMWType V2 Light"/>
          <w:color w:val="000000"/>
          <w:lang w:val="en-GB"/>
        </w:rPr>
        <w:t xml:space="preserve"> </w:t>
      </w:r>
      <w:r>
        <w:rPr>
          <w:rFonts w:ascii="BMWType V2 Light" w:hAnsi="BMWType V2 Light" w:cs="BMWType V2 Light"/>
          <w:lang w:val="en-GB"/>
        </w:rPr>
        <w:t xml:space="preserve">impresses with time-honoured </w:t>
      </w:r>
      <w:r>
        <w:rPr>
          <w:rFonts w:ascii="BMWType V2 Light" w:hAnsi="BMWType V2 Light" w:cs="BMWType V2 Light"/>
          <w:lang w:val="en-GB"/>
        </w:rPr>
        <w:br/>
        <w:t xml:space="preserve">BMW 3 Series driving and handling characteristics and goes a noticeable extra yard in terms of </w:t>
      </w:r>
      <w:r>
        <w:rPr>
          <w:rFonts w:ascii="BMWType V2 Light" w:hAnsi="BMWType V2 Light" w:cs="BMWType V2 Light"/>
          <w:color w:val="000000"/>
          <w:lang w:val="en-GB"/>
        </w:rPr>
        <w:t xml:space="preserve">directional stability and long-distance touring </w:t>
      </w:r>
      <w:r>
        <w:rPr>
          <w:rFonts w:ascii="BMWType V2 Light" w:hAnsi="BMWType V2 Light" w:cs="BMWType V2 Light"/>
          <w:lang w:val="en-GB"/>
        </w:rPr>
        <w:t>comfort</w:t>
      </w:r>
      <w:r>
        <w:rPr>
          <w:rFonts w:ascii="BMWType V2 Light" w:hAnsi="BMWType V2 Light" w:cs="BMWType V2 Light"/>
          <w:color w:val="000000"/>
          <w:lang w:val="en-GB"/>
        </w:rPr>
        <w:t>.</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lang w:val="en-GB"/>
        </w:rPr>
        <w:t>Electromechanical steering enhances agility and comfort</w:t>
      </w:r>
      <w:r>
        <w:rPr>
          <w:rFonts w:ascii="BMWType V2 Bold" w:hAnsi="BMWType V2 Bold" w:cs="BMWType V2 Bold"/>
          <w:color w:val="000000"/>
          <w:lang w:val="en-GB"/>
        </w:rPr>
        <w:t>.</w:t>
      </w:r>
    </w:p>
    <w:p w:rsidR="00FB64AB" w:rsidRDefault="00FB64AB">
      <w:pPr>
        <w:spacing w:after="330" w:line="360" w:lineRule="auto"/>
        <w:rPr>
          <w:rFonts w:ascii="BMWType V2 Light" w:hAnsi="BMWType V2 Light" w:cs="BMWType V2 Light"/>
          <w:color w:val="000000"/>
          <w:spacing w:val="-4"/>
          <w:lang w:val="en-GB"/>
        </w:rPr>
      </w:pPr>
      <w:r>
        <w:rPr>
          <w:rFonts w:ascii="BMWType V2 Light" w:hAnsi="BMWType V2 Light" w:cs="BMWType V2 Light"/>
          <w:color w:val="000000"/>
          <w:spacing w:val="-4"/>
          <w:lang w:val="en-GB"/>
        </w:rPr>
        <w:t xml:space="preserve">The new BMW 3 Series Gran Turismo is fitted with the </w:t>
      </w:r>
      <w:r>
        <w:rPr>
          <w:rFonts w:ascii="BMWType V2 Light" w:hAnsi="BMWType V2 Light" w:cs="BMWType V2 Light"/>
          <w:spacing w:val="-4"/>
          <w:lang w:val="en-GB"/>
        </w:rPr>
        <w:t>electromechanical power steering system EPS, which</w:t>
      </w:r>
      <w:r>
        <w:rPr>
          <w:rFonts w:ascii="BMWType V2 Light" w:hAnsi="BMWType V2 Light" w:cs="BMWType V2 Light"/>
          <w:color w:val="000000"/>
          <w:spacing w:val="-4"/>
          <w:lang w:val="en-GB"/>
        </w:rPr>
        <w:t xml:space="preserve"> only operates when steering assistance is actually required. </w:t>
      </w:r>
      <w:r>
        <w:rPr>
          <w:rFonts w:ascii="BMWType V2 Light" w:hAnsi="BMWType V2 Light" w:cs="BMWType V2 Light"/>
          <w:spacing w:val="-4"/>
          <w:lang w:val="en-GB"/>
        </w:rPr>
        <w:t>The system’s attributes include not only high efficiency but also low weight, high steering precision with good feedback, and precise responses</w:t>
      </w:r>
      <w:r>
        <w:rPr>
          <w:rFonts w:ascii="BMWType V2 Light" w:hAnsi="BMWType V2 Light" w:cs="BMWType V2 Light"/>
          <w:color w:val="000000"/>
          <w:spacing w:val="-4"/>
          <w:lang w:val="en-GB"/>
        </w:rPr>
        <w:t xml:space="preserve">. </w:t>
      </w:r>
      <w:r>
        <w:rPr>
          <w:rFonts w:ascii="BMWType V2 Light" w:hAnsi="BMWType V2 Light" w:cs="BMWType V2 Light"/>
          <w:color w:val="000000"/>
          <w:spacing w:val="-4"/>
          <w:lang w:val="en-GB"/>
        </w:rPr>
        <w:br/>
        <w:t>The signature BMW rear-wheel-drive layout guards against torque steer.</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lang w:val="en-GB"/>
        </w:rPr>
        <w:t>High-performance lightweight braking system</w:t>
      </w:r>
      <w:r>
        <w:rPr>
          <w:rFonts w:ascii="BMWType V2 Bold" w:hAnsi="BMWType V2 Bold" w:cs="BMWType V2 Bold"/>
          <w:color w:val="000000"/>
          <w:lang w:val="en-GB"/>
        </w:rPr>
        <w:t>.</w:t>
      </w:r>
      <w:proofErr w:type="gramEnd"/>
    </w:p>
    <w:p w:rsidR="00FB64AB" w:rsidRDefault="00FB64AB">
      <w:pPr>
        <w:spacing w:after="330" w:line="360" w:lineRule="auto"/>
        <w:rPr>
          <w:rFonts w:ascii="BMWType V2 Light" w:hAnsi="BMWType V2 Light" w:cs="BMWType V2 Light"/>
          <w:color w:val="000000"/>
          <w:spacing w:val="-2"/>
          <w:lang w:val="en-GB"/>
        </w:rPr>
      </w:pPr>
      <w:r>
        <w:rPr>
          <w:rFonts w:ascii="BMWType V2 Light" w:hAnsi="BMWType V2 Light" w:cs="BMWType V2 Light"/>
          <w:color w:val="000000"/>
          <w:spacing w:val="-2"/>
          <w:lang w:val="en-GB"/>
        </w:rPr>
        <w:t xml:space="preserve">The new BMW 3 Series Gran Turismo relies for its stopping power on lightweight floating-calliper brakes with large inner-vented discs, and the </w:t>
      </w:r>
      <w:r>
        <w:rPr>
          <w:rFonts w:ascii="BMWType V2 Light" w:hAnsi="BMWType V2 Light" w:cs="BMWType V2 Light"/>
          <w:color w:val="000000"/>
          <w:spacing w:val="-2"/>
          <w:lang w:val="en-GB"/>
        </w:rPr>
        <w:br/>
        <w:t xml:space="preserve">front brake callipers are made from aluminium. As well as </w:t>
      </w:r>
      <w:r>
        <w:rPr>
          <w:rFonts w:ascii="BMWType V2 Light" w:hAnsi="BMWType V2 Light" w:cs="BMWType V2 Light"/>
          <w:spacing w:val="-2"/>
          <w:lang w:val="en-GB"/>
        </w:rPr>
        <w:t>the low unsprung masses, this high-performance system also makes its mark with outstanding heat tolerance, superior wet braking performance, easy operation and excellent feel. A brake pad wear indicator and a brake drying function are standard on all models</w:t>
      </w:r>
      <w:r>
        <w:rPr>
          <w:rFonts w:ascii="BMWType V2 Light" w:hAnsi="BMWType V2 Light" w:cs="BMWType V2 Light"/>
          <w:color w:val="000000"/>
          <w:spacing w:val="-2"/>
          <w:lang w:val="en-GB"/>
        </w:rPr>
        <w:t xml:space="preserve">. </w:t>
      </w:r>
      <w:r>
        <w:rPr>
          <w:rFonts w:ascii="BMWType V2 Light" w:hAnsi="BMWType V2 Light" w:cs="BMWType V2 Light"/>
          <w:spacing w:val="-2"/>
          <w:lang w:val="en-GB"/>
        </w:rPr>
        <w:t xml:space="preserve">The driver enjoys the safety net of various state-of-the-art electronic aids integrated into the Dynamic Stability Control (DSC) system. This incorporates the following functions: the Anti-lock Braking System (ABS), Automatic Stability Control (ASC), Dynamic Traction Control (DTC), </w:t>
      </w:r>
      <w:r>
        <w:rPr>
          <w:rFonts w:ascii="BMWType V2 Light" w:hAnsi="BMWType V2 Light" w:cs="BMWType V2 Light"/>
          <w:spacing w:val="-2"/>
          <w:lang w:val="en-GB"/>
        </w:rPr>
        <w:br/>
        <w:t xml:space="preserve">Dynamic Brake Control (DBC) and Cornering Brake Control (CBC), along </w:t>
      </w:r>
      <w:r>
        <w:rPr>
          <w:rFonts w:ascii="BMWType V2 Light" w:hAnsi="BMWType V2 Light" w:cs="BMWType V2 Light"/>
          <w:spacing w:val="-2"/>
          <w:lang w:val="en-GB"/>
        </w:rPr>
        <w:br/>
        <w:t>with the Start-Off Assistant and an electronic limited slip function for the rear differential, which can be activated using the “DSC Off” button</w:t>
      </w:r>
      <w:r>
        <w:rPr>
          <w:rFonts w:ascii="BMWType V2 Light" w:hAnsi="BMWType V2 Light" w:cs="BMWType V2 Light"/>
          <w:color w:val="000000"/>
          <w:spacing w:val="-2"/>
          <w:lang w:val="en-GB"/>
        </w:rPr>
        <w:t>.</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Wheels and tyres.</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Even the entry-level version of the new BMW 3 Series Gran Turismo is fitted ex-factory with high-quality light-alloy wheels and 225/55 R17 tyres. </w:t>
      </w:r>
      <w:r>
        <w:rPr>
          <w:rFonts w:ascii="BMWType V2 Light" w:hAnsi="BMWType V2 Light" w:cs="BMWType V2 Light"/>
          <w:lang w:val="en-GB"/>
        </w:rPr>
        <w:t>Run-flat safety tyres</w:t>
      </w:r>
      <w:r>
        <w:rPr>
          <w:rFonts w:ascii="BMWType V2 Light" w:hAnsi="BMWType V2 Light" w:cs="BMWType V2 Light"/>
          <w:color w:val="000000"/>
          <w:lang w:val="en-GB"/>
        </w:rPr>
        <w:t>– which, depending on driving style and load, allow the car to be dri</w:t>
      </w:r>
      <w:r w:rsidR="00C237A0">
        <w:rPr>
          <w:rFonts w:ascii="BMWType V2 Light" w:hAnsi="BMWType V2 Light" w:cs="BMWType V2 Light"/>
          <w:color w:val="000000"/>
          <w:lang w:val="en-GB"/>
        </w:rPr>
        <w:t xml:space="preserve">ven a further 80 kilometres </w:t>
      </w:r>
      <w:r>
        <w:rPr>
          <w:rFonts w:ascii="BMWType V2 Light" w:hAnsi="BMWType V2 Light" w:cs="BMWType V2 Light"/>
          <w:color w:val="000000"/>
          <w:lang w:val="en-GB"/>
        </w:rPr>
        <w:t xml:space="preserve">or more, even with a complete loss of tyre pressure – come as standard, as does </w:t>
      </w:r>
      <w:r>
        <w:rPr>
          <w:rFonts w:ascii="BMWType V2 Light" w:hAnsi="BMWType V2 Light" w:cs="BMWType V2 Light"/>
          <w:lang w:val="en-GB"/>
        </w:rPr>
        <w:t>the Tyre Puncture Warning System (TPWS)</w:t>
      </w:r>
      <w:r>
        <w:rPr>
          <w:rFonts w:ascii="BMWType V2 Light" w:hAnsi="BMWType V2 Light" w:cs="BMWType V2 Light"/>
          <w:color w:val="000000"/>
          <w:lang w:val="en-GB"/>
        </w:rPr>
        <w:t xml:space="preserve">. This provides not only added convenience and safety benefits; dispensing with a spare tyre and jack also saves weight and </w:t>
      </w:r>
      <w:r>
        <w:rPr>
          <w:rFonts w:ascii="BMWType V2 Light" w:hAnsi="BMWType V2 Light" w:cs="BMWType V2 Light"/>
          <w:color w:val="000000"/>
          <w:lang w:val="en-GB"/>
        </w:rPr>
        <w:br/>
        <w:t xml:space="preserve">creates additional storage space in the boot. </w:t>
      </w:r>
    </w:p>
    <w:p w:rsidR="00FB64AB" w:rsidRDefault="00FB64AB">
      <w:pPr>
        <w:pageBreakBefore/>
        <w:spacing w:line="360" w:lineRule="auto"/>
        <w:rPr>
          <w:rFonts w:ascii="BMWType V2 Bold" w:hAnsi="BMWType V2 Bold" w:cs="BMWType V2 Bold"/>
          <w:color w:val="000000"/>
          <w:lang w:val="en-GB"/>
        </w:rPr>
      </w:pPr>
      <w:r>
        <w:rPr>
          <w:rFonts w:ascii="BMWType V2 Bold" w:hAnsi="BMWType V2 Bold" w:cs="BMWType V2 Bold"/>
          <w:color w:val="000000"/>
          <w:lang w:val="en-GB"/>
        </w:rPr>
        <w:lastRenderedPageBreak/>
        <w:t xml:space="preserve">Dynamic options: M Sport suspension, adaptive suspension, </w:t>
      </w:r>
      <w:r>
        <w:rPr>
          <w:rFonts w:ascii="BMWType V2 Bold" w:hAnsi="BMWType V2 Bold" w:cs="BMWType V2 Bold"/>
          <w:color w:val="000000"/>
          <w:lang w:val="en-GB"/>
        </w:rPr>
        <w:br/>
        <w:t>M Sport brake and variable sports steering.</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10-millimetre-lower M Sport suspension included as part of the </w:t>
      </w:r>
      <w:r>
        <w:rPr>
          <w:rFonts w:ascii="BMWType V2 Light" w:hAnsi="BMWType V2 Light" w:cs="BMWType V2 Light"/>
          <w:color w:val="000000"/>
          <w:lang w:val="en-GB"/>
        </w:rPr>
        <w:br/>
        <w:t>M Sport package can also be specified separately. It works with a firmer spring/damper set-up and stiffer anti-roll bars, and brings with it 18 or 19-inch M light-alloy wheels. Alternatively, customers may like to specify lowered adaptive suspension with electronically controlled dampers, which adjusts the damper mapping to the road surface and driving situation. The driver can also use the Driving Experience Control switch to vary the basic suspension tuning between more comfortable or sportier settings according to individual preference.</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lang w:val="en-GB"/>
        </w:rPr>
        <w:t>For performance-minded customers</w:t>
      </w:r>
      <w:r>
        <w:rPr>
          <w:rFonts w:ascii="BMWType V2 Light" w:hAnsi="BMWType V2 Light" w:cs="BMWType V2 Light"/>
          <w:color w:val="000000"/>
          <w:lang w:val="en-GB"/>
        </w:rPr>
        <w:t>, BMW offers the M Sport brake. A</w:t>
      </w:r>
      <w:r>
        <w:rPr>
          <w:rFonts w:ascii="BMWType V2 Light" w:hAnsi="BMWType V2 Light" w:cs="BMWType V2 Light"/>
          <w:lang w:val="en-GB"/>
        </w:rPr>
        <w:t>luminium four-piston fixed callipers at the front and two-piston fixed callipers at the rear, along with generously sized brake discs, combine extremely low weight with very short stopping distances</w:t>
      </w:r>
      <w:r>
        <w:rPr>
          <w:rFonts w:ascii="BMWType V2 Light" w:hAnsi="BMWType V2 Light" w:cs="BMWType V2 Light"/>
          <w:color w:val="000000"/>
          <w:lang w:val="en-GB"/>
        </w:rPr>
        <w:t>.</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Variable Sports Steering with </w:t>
      </w:r>
      <w:proofErr w:type="spellStart"/>
      <w:r>
        <w:rPr>
          <w:rFonts w:ascii="BMWType V2 Light" w:hAnsi="BMWType V2 Light" w:cs="BMWType V2 Light"/>
          <w:color w:val="000000"/>
          <w:lang w:val="en-GB"/>
        </w:rPr>
        <w:t>Servotronic</w:t>
      </w:r>
      <w:proofErr w:type="spellEnd"/>
      <w:r>
        <w:rPr>
          <w:rFonts w:ascii="BMWType V2 Light" w:hAnsi="BMWType V2 Light" w:cs="BMWType V2 Light"/>
          <w:color w:val="000000"/>
          <w:lang w:val="en-GB"/>
        </w:rPr>
        <w:t xml:space="preserve"> is available as an option, providing different steering gear ratios depending on the angle of the steering wheel. It means that less steering effort is required for parking and turning manoeuvres. Also, handling is sharpened, for example when instantaneous evasive action is required.</w:t>
      </w:r>
    </w:p>
    <w:p w:rsidR="00FB64AB" w:rsidRDefault="00FB64AB">
      <w:pPr>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 xml:space="preserve">Driving Experience Control switch with ECO PRO mode: </w:t>
      </w:r>
      <w:r>
        <w:rPr>
          <w:rFonts w:ascii="BMWType V2 Bold" w:hAnsi="BMWType V2 Bold" w:cs="BMWType V2 Bold"/>
          <w:color w:val="000000"/>
          <w:lang w:val="en-GB"/>
        </w:rPr>
        <w:br/>
      </w:r>
      <w:r>
        <w:rPr>
          <w:rFonts w:ascii="BMWType V2 Bold" w:hAnsi="BMWType V2 Bold" w:cs="BMWType V2 Bold"/>
          <w:lang w:val="en-GB"/>
        </w:rPr>
        <w:t xml:space="preserve">extra-sporty, more relaxed or more frugal driving modes – </w:t>
      </w:r>
      <w:r>
        <w:rPr>
          <w:rFonts w:ascii="BMWType V2 Bold" w:hAnsi="BMWType V2 Bold" w:cs="BMWType V2 Bold"/>
          <w:lang w:val="en-GB"/>
        </w:rPr>
        <w:br/>
      </w:r>
      <w:r>
        <w:rPr>
          <w:rFonts w:ascii="BMWType V2 Bold" w:hAnsi="BMWType V2 Bold" w:cs="BMWType V2 Bold"/>
          <w:color w:val="000000"/>
          <w:lang w:val="en-GB"/>
        </w:rPr>
        <w:t>at the touch of a button.</w:t>
      </w:r>
      <w:proofErr w:type="gramEnd"/>
    </w:p>
    <w:p w:rsidR="00FB64AB" w:rsidRDefault="00FB64AB">
      <w:pPr>
        <w:spacing w:after="330" w:line="360" w:lineRule="auto"/>
        <w:rPr>
          <w:rStyle w:val="StandardLateinBMWTypeLightZchn"/>
          <w:rFonts w:ascii="BMWType V2 Light" w:hAnsi="BMWType V2 Light" w:cs="BMWType V2 Light"/>
          <w:kern w:val="0"/>
          <w:lang w:val="en-GB"/>
        </w:rPr>
      </w:pPr>
      <w:r>
        <w:rPr>
          <w:rFonts w:ascii="BMWType V2 Light" w:hAnsi="BMWType V2 Light" w:cs="BMWType V2 Light"/>
          <w:lang w:val="en-GB"/>
        </w:rPr>
        <w:t xml:space="preserve">The </w:t>
      </w:r>
      <w:r>
        <w:rPr>
          <w:rFonts w:ascii="BMWType V2 Light" w:hAnsi="BMWType V2 Light" w:cs="BMWType V2 Light"/>
          <w:color w:val="000000"/>
          <w:lang w:val="en-GB"/>
        </w:rPr>
        <w:t>new BMW 3 Series Gran Turismo also offers drivers the ability to vary</w:t>
      </w:r>
      <w:r>
        <w:rPr>
          <w:rFonts w:ascii="BMWType V2 Light" w:hAnsi="BMWType V2 Light" w:cs="BMWType V2 Light"/>
          <w:lang w:val="en-GB"/>
        </w:rPr>
        <w:br/>
        <w:t xml:space="preserve">the overall character of the vehicle to suit the driving situation or their personal preferences. As well as sportier or more comfortable drive settings, they can also opt for extra fuel efficiency. The different modes are selected via the Driving Experience Control switch with ECO PRO mode, which is standard </w:t>
      </w:r>
      <w:r>
        <w:rPr>
          <w:rFonts w:ascii="BMWType V2 Light" w:hAnsi="BMWType V2 Light" w:cs="BMWType V2 Light"/>
          <w:lang w:val="en-GB"/>
        </w:rPr>
        <w:br/>
        <w:t>on all models</w:t>
      </w:r>
      <w:r>
        <w:rPr>
          <w:rFonts w:ascii="BMWType V2 Light" w:hAnsi="BMWType V2 Light" w:cs="BMWType V2 Light"/>
          <w:color w:val="000000"/>
          <w:lang w:val="en-GB"/>
        </w:rPr>
        <w:t xml:space="preserve">. Using a button on the centre console, the driver can choose between ECO PRO, COMFORT, SPORT and SPORT+ modes. </w:t>
      </w:r>
      <w:r>
        <w:rPr>
          <w:rFonts w:ascii="BMWType V2 Light" w:hAnsi="BMWType V2 Light" w:cs="BMWType V2 Light"/>
          <w:lang w:val="en-GB"/>
        </w:rPr>
        <w:t xml:space="preserve">Each of these predefined set-ups activates different settings for the relevant </w:t>
      </w:r>
      <w:proofErr w:type="spellStart"/>
      <w:r>
        <w:rPr>
          <w:rFonts w:ascii="BMWType V2 Light" w:hAnsi="BMWType V2 Light" w:cs="BMWType V2 Light"/>
          <w:lang w:val="en-GB"/>
        </w:rPr>
        <w:t>powertrain</w:t>
      </w:r>
      <w:proofErr w:type="spellEnd"/>
      <w:r>
        <w:rPr>
          <w:rFonts w:ascii="BMWType V2 Light" w:hAnsi="BMWType V2 Light" w:cs="BMWType V2 Light"/>
          <w:lang w:val="en-GB"/>
        </w:rPr>
        <w:t xml:space="preserve"> and suspension components</w:t>
      </w:r>
      <w:r>
        <w:rPr>
          <w:rFonts w:ascii="BMWType V2 Light" w:hAnsi="BMWType V2 Light" w:cs="BMWType V2 Light"/>
          <w:color w:val="000000"/>
          <w:lang w:val="en-GB"/>
        </w:rPr>
        <w:t xml:space="preserve">. </w:t>
      </w:r>
      <w:r>
        <w:rPr>
          <w:rFonts w:ascii="BMWType V2 Light" w:hAnsi="BMWType V2 Light" w:cs="BMWType V2 Light"/>
          <w:lang w:val="en-GB"/>
        </w:rPr>
        <w:t>A further button allows the driver to change the DSC settings</w:t>
      </w:r>
      <w:r>
        <w:rPr>
          <w:rFonts w:ascii="BMWType V2 Light" w:hAnsi="BMWType V2 Light" w:cs="BMWType V2 Light"/>
          <w:color w:val="000000"/>
          <w:lang w:val="en-GB"/>
        </w:rPr>
        <w:t xml:space="preserve"> or switch them off altogether. More information on ECO PRO mode can be found in the “BMW </w:t>
      </w:r>
      <w:proofErr w:type="spellStart"/>
      <w:r>
        <w:rPr>
          <w:rFonts w:ascii="BMWType V2 Light" w:hAnsi="BMWType V2 Light" w:cs="BMWType V2 Light"/>
          <w:color w:val="000000"/>
          <w:lang w:val="en-GB"/>
        </w:rPr>
        <w:t>EfficientDynamics</w:t>
      </w:r>
      <w:proofErr w:type="spellEnd"/>
      <w:r>
        <w:rPr>
          <w:rFonts w:ascii="BMWType V2 Light" w:hAnsi="BMWType V2 Light" w:cs="BMWType V2 Light"/>
          <w:color w:val="000000"/>
          <w:lang w:val="en-GB"/>
        </w:rPr>
        <w:t>” chapter.</w:t>
      </w:r>
    </w:p>
    <w:p w:rsidR="00FB64AB" w:rsidRDefault="00726F84">
      <w:pPr>
        <w:pageBreakBefore/>
        <w:framePr w:w="7910" w:h="2279" w:hRule="exact" w:wrap="notBeside" w:vAnchor="page" w:hAnchor="page" w:x="2751" w:y="602" w:anchorLock="1"/>
        <w:tabs>
          <w:tab w:val="left" w:pos="2410"/>
        </w:tabs>
        <w:spacing w:after="370"/>
        <w:ind w:left="709" w:hanging="709"/>
        <w:rPr>
          <w:rFonts w:ascii="BMWType V2 Bold" w:hAnsi="BMWType V2 Bold" w:cs="BMWType V2 Bold"/>
          <w:sz w:val="36"/>
          <w:szCs w:val="36"/>
          <w:lang w:val="en-GB"/>
        </w:rPr>
      </w:pPr>
      <w:r>
        <w:rPr>
          <w:noProof/>
          <w:lang w:val="en-ZA" w:eastAsia="en-ZA"/>
        </w:rPr>
        <w:lastRenderedPageBreak/>
        <w:drawing>
          <wp:anchor distT="0" distB="0" distL="114300" distR="114300" simplePos="0" relativeHeight="251654144"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7" name="Bild 3"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mw2fa3ptest"/>
                    <pic:cNvPicPr>
                      <a:picLocks noChangeAspect="1" noChangeArrowheads="1"/>
                    </pic:cNvPicPr>
                  </pic:nvPicPr>
                  <pic:blipFill>
                    <a:blip r:embed="rId11"/>
                    <a:srcRect/>
                    <a:stretch>
                      <a:fillRect/>
                    </a:stretch>
                  </pic:blipFill>
                  <pic:spPr bwMode="auto">
                    <a:xfrm>
                      <a:off x="0" y="0"/>
                      <a:ext cx="609600" cy="609600"/>
                    </a:xfrm>
                    <a:prstGeom prst="rect">
                      <a:avLst/>
                    </a:prstGeom>
                    <a:noFill/>
                  </pic:spPr>
                </pic:pic>
              </a:graphicData>
            </a:graphic>
          </wp:anchor>
        </w:drawing>
      </w:r>
      <w:r w:rsidR="00FB64AB">
        <w:rPr>
          <w:rFonts w:ascii="BMWType V2 Bold" w:hAnsi="BMWType V2 Bold" w:cs="BMWType V2 Bold"/>
          <w:sz w:val="36"/>
          <w:szCs w:val="36"/>
          <w:lang w:val="en-GB"/>
        </w:rPr>
        <w:t>5.</w:t>
      </w:r>
      <w:r w:rsidR="00FB64AB">
        <w:rPr>
          <w:rFonts w:ascii="BMWType V2 Bold" w:hAnsi="BMWType V2 Bold" w:cs="BMWType V2 Bold"/>
          <w:sz w:val="36"/>
          <w:szCs w:val="36"/>
          <w:lang w:val="en-GB"/>
        </w:rPr>
        <w:tab/>
        <w:t xml:space="preserve">BMW </w:t>
      </w:r>
      <w:proofErr w:type="spellStart"/>
      <w:r w:rsidR="00FB64AB">
        <w:rPr>
          <w:rFonts w:ascii="BMWType V2 Bold" w:hAnsi="BMWType V2 Bold" w:cs="BMWType V2 Bold"/>
          <w:sz w:val="36"/>
          <w:szCs w:val="36"/>
          <w:lang w:val="en-GB"/>
        </w:rPr>
        <w:t>EfficientDynamics</w:t>
      </w:r>
      <w:proofErr w:type="spellEnd"/>
      <w:proofErr w:type="gramStart"/>
      <w:r w:rsidR="00FB64AB">
        <w:rPr>
          <w:rFonts w:ascii="BMWType V2 Bold" w:hAnsi="BMWType V2 Bold" w:cs="BMWType V2 Bold"/>
          <w:sz w:val="36"/>
          <w:szCs w:val="36"/>
          <w:lang w:val="en-GB"/>
        </w:rPr>
        <w:t>:</w:t>
      </w:r>
      <w:proofErr w:type="gramEnd"/>
      <w:r w:rsidR="00FB64AB">
        <w:rPr>
          <w:rFonts w:ascii="BMWType V2 Bold" w:hAnsi="BMWType V2 Bold" w:cs="BMWType V2 Bold"/>
          <w:sz w:val="36"/>
          <w:szCs w:val="36"/>
          <w:lang w:val="en-GB"/>
        </w:rPr>
        <w:br/>
        <w:t>More power, less fuel consumption.</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Alongside its high functionality and sporty dynamics, outstanding fuel economy is another contributing factor in the driving pleasure afforded </w:t>
      </w:r>
      <w:r>
        <w:rPr>
          <w:rFonts w:ascii="BMWType V2 Light" w:hAnsi="BMWType V2 Light" w:cs="BMWType V2 Light"/>
          <w:color w:val="000000"/>
          <w:lang w:val="en-GB"/>
        </w:rPr>
        <w:br/>
        <w:t xml:space="preserve">by the new BMW 3 Series Gran Turismo. This is down to the </w:t>
      </w:r>
      <w:r>
        <w:rPr>
          <w:rFonts w:ascii="BMWType V2 Light" w:hAnsi="BMWType V2 Light" w:cs="BMWType V2 Light"/>
          <w:color w:val="000000"/>
          <w:lang w:val="en-GB"/>
        </w:rPr>
        <w:br/>
        <w:t xml:space="preserve">BMW </w:t>
      </w:r>
      <w:proofErr w:type="spellStart"/>
      <w:r>
        <w:rPr>
          <w:rFonts w:ascii="BMWType V2 Light" w:hAnsi="BMWType V2 Light" w:cs="BMWType V2 Light"/>
          <w:color w:val="000000"/>
          <w:lang w:val="en-GB"/>
        </w:rPr>
        <w:t>EfficientDynamics</w:t>
      </w:r>
      <w:proofErr w:type="spellEnd"/>
      <w:r>
        <w:rPr>
          <w:rFonts w:ascii="BMWType V2 Light" w:hAnsi="BMWType V2 Light" w:cs="BMWType V2 Light"/>
          <w:color w:val="000000"/>
          <w:lang w:val="en-GB"/>
        </w:rPr>
        <w:t xml:space="preserve"> development strategy, the results of which are incorporated in virtually every area of the new model. In addition to petrol and diesel engines with optimised fuel economy, its highly efficient transmissions, intelligent lightweight design, optimised aerodynamics and further efficiency-promoting measures ensure the new BMW 3 Series Gran Turismo is a winner not only in terms of its impressive performance, but also its enviable fuel consumption and emissions figures.</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State-of-the-art petrol and diesel engines in the new </w:t>
      </w:r>
      <w:r>
        <w:rPr>
          <w:rFonts w:ascii="BMWType V2 Bold" w:hAnsi="BMWType V2 Bold" w:cs="BMWType V2 Bold"/>
          <w:color w:val="000000"/>
          <w:lang w:val="en-GB"/>
        </w:rPr>
        <w:br/>
        <w:t xml:space="preserve">BMW 3 Series Gran Turismo forge a perfect alliance of </w:t>
      </w:r>
      <w:r>
        <w:rPr>
          <w:rFonts w:ascii="BMWType V2 Bold" w:hAnsi="BMWType V2 Bold" w:cs="BMWType V2 Bold"/>
          <w:color w:val="000000"/>
          <w:lang w:val="en-GB"/>
        </w:rPr>
        <w:br/>
        <w:t>dynamics and efficiency.</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petrol engines available from launch stand out with their exceptional power, free-revving character and refinement combined with peerless efficiency. To this end, the engines can point to a raft of innovative technical solutions, brought together into a complete package of technology. They include BMW </w:t>
      </w:r>
      <w:proofErr w:type="spellStart"/>
      <w:r>
        <w:rPr>
          <w:rFonts w:ascii="BMWType V2 Light" w:hAnsi="BMWType V2 Light" w:cs="BMWType V2 Light"/>
          <w:color w:val="000000"/>
          <w:lang w:val="en-GB"/>
        </w:rPr>
        <w:t>TwinPower</w:t>
      </w:r>
      <w:proofErr w:type="spellEnd"/>
      <w:r>
        <w:rPr>
          <w:rFonts w:ascii="BMWType V2 Light" w:hAnsi="BMWType V2 Light" w:cs="BMWType V2 Light"/>
          <w:color w:val="000000"/>
          <w:lang w:val="en-GB"/>
        </w:rPr>
        <w:t xml:space="preserve"> Turbo technology with twin-scroll </w:t>
      </w:r>
      <w:proofErr w:type="spellStart"/>
      <w:r>
        <w:rPr>
          <w:rFonts w:ascii="BMWType V2 Light" w:hAnsi="BMWType V2 Light" w:cs="BMWType V2 Light"/>
          <w:color w:val="000000"/>
          <w:lang w:val="en-GB"/>
        </w:rPr>
        <w:t>turbocharging</w:t>
      </w:r>
      <w:proofErr w:type="spellEnd"/>
      <w:r>
        <w:rPr>
          <w:rFonts w:ascii="BMWType V2 Light" w:hAnsi="BMWType V2 Light" w:cs="BMWType V2 Light"/>
          <w:color w:val="000000"/>
          <w:lang w:val="en-GB"/>
        </w:rPr>
        <w:t>, High Precision Direct Injection, Double-</w:t>
      </w:r>
      <w:proofErr w:type="spellStart"/>
      <w:r>
        <w:rPr>
          <w:rFonts w:ascii="BMWType V2 Light" w:hAnsi="BMWType V2 Light" w:cs="BMWType V2 Light"/>
          <w:color w:val="000000"/>
          <w:lang w:val="en-GB"/>
        </w:rPr>
        <w:t>Vanos</w:t>
      </w:r>
      <w:proofErr w:type="spellEnd"/>
      <w:r>
        <w:rPr>
          <w:rFonts w:ascii="BMWType V2 Light" w:hAnsi="BMWType V2 Light" w:cs="BMWType V2 Light"/>
          <w:color w:val="000000"/>
          <w:lang w:val="en-GB"/>
        </w:rPr>
        <w:t xml:space="preserve"> variable camshaft control and </w:t>
      </w:r>
      <w:proofErr w:type="spellStart"/>
      <w:r>
        <w:rPr>
          <w:rFonts w:ascii="BMWType V2 Light" w:hAnsi="BMWType V2 Light" w:cs="BMWType V2 Light"/>
          <w:color w:val="000000"/>
          <w:lang w:val="en-GB"/>
        </w:rPr>
        <w:t>Valvetronic</w:t>
      </w:r>
      <w:proofErr w:type="spellEnd"/>
      <w:r>
        <w:rPr>
          <w:rFonts w:ascii="BMWType V2 Light" w:hAnsi="BMWType V2 Light" w:cs="BMWType V2 Light"/>
          <w:color w:val="000000"/>
          <w:lang w:val="en-GB"/>
        </w:rPr>
        <w:t xml:space="preserve"> fully variable valve control. In addition, these low-friction engines feature a lightweight all-aluminium crankcase.</w:t>
      </w:r>
    </w:p>
    <w:p w:rsidR="00FB64AB" w:rsidRDefault="00FB64AB">
      <w:pPr>
        <w:spacing w:after="330" w:line="360" w:lineRule="auto"/>
        <w:rPr>
          <w:rFonts w:ascii="BMWType V2 Light" w:hAnsi="BMWType V2 Light" w:cs="BMWType V2 Light"/>
          <w:color w:val="000000"/>
          <w:spacing w:val="-2"/>
          <w:lang w:val="en-GB"/>
        </w:rPr>
      </w:pPr>
      <w:r>
        <w:rPr>
          <w:rFonts w:ascii="BMWType V2 Light" w:hAnsi="BMWType V2 Light" w:cs="BMWType V2 Light"/>
          <w:color w:val="000000"/>
          <w:spacing w:val="-2"/>
          <w:lang w:val="en-GB"/>
        </w:rPr>
        <w:t xml:space="preserve">The BMW </w:t>
      </w:r>
      <w:proofErr w:type="spellStart"/>
      <w:r>
        <w:rPr>
          <w:rFonts w:ascii="BMWType V2 Light" w:hAnsi="BMWType V2 Light" w:cs="BMWType V2 Light"/>
          <w:color w:val="000000"/>
          <w:spacing w:val="-2"/>
          <w:lang w:val="en-GB"/>
        </w:rPr>
        <w:t>TwinPower</w:t>
      </w:r>
      <w:proofErr w:type="spellEnd"/>
      <w:r>
        <w:rPr>
          <w:rFonts w:ascii="BMWType V2 Light" w:hAnsi="BMWType V2 Light" w:cs="BMWType V2 Light"/>
          <w:color w:val="000000"/>
          <w:spacing w:val="-2"/>
          <w:lang w:val="en-GB"/>
        </w:rPr>
        <w:t xml:space="preserve"> Turbo diesel units also represent the very latest in </w:t>
      </w:r>
      <w:r>
        <w:rPr>
          <w:rFonts w:ascii="BMWType V2 Light" w:hAnsi="BMWType V2 Light" w:cs="BMWType V2 Light"/>
          <w:color w:val="000000"/>
          <w:spacing w:val="-2"/>
          <w:lang w:val="en-GB"/>
        </w:rPr>
        <w:br/>
        <w:t xml:space="preserve">BMW engine technology. The current line-up of diesels features latest-generation common-rail direct injection, </w:t>
      </w:r>
      <w:proofErr w:type="spellStart"/>
      <w:r>
        <w:rPr>
          <w:rFonts w:ascii="BMWType V2 Light" w:hAnsi="BMWType V2 Light" w:cs="BMWType V2 Light"/>
          <w:color w:val="000000"/>
          <w:spacing w:val="-2"/>
          <w:lang w:val="en-GB"/>
        </w:rPr>
        <w:t>turbocharging</w:t>
      </w:r>
      <w:proofErr w:type="spellEnd"/>
      <w:r>
        <w:rPr>
          <w:rFonts w:ascii="BMWType V2 Light" w:hAnsi="BMWType V2 Light" w:cs="BMWType V2 Light"/>
          <w:color w:val="000000"/>
          <w:spacing w:val="-2"/>
          <w:lang w:val="en-GB"/>
        </w:rPr>
        <w:t xml:space="preserve"> and an all-aluminium construction to deliver high torque, smooth running and unsurpassed efficiency. A centrifugal pendulum in the dual-mass flywheel reduces irregular running for greater comfort at low engine speeds.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Optimised power transfer for added fuel savings: </w:t>
      </w:r>
      <w:r>
        <w:rPr>
          <w:rFonts w:ascii="BMWType V2 Bold" w:hAnsi="BMWType V2 Bold" w:cs="BMWType V2 Bold"/>
          <w:lang w:val="en-GB"/>
        </w:rPr>
        <w:t>six-speed manual and eight-speed automatic</w:t>
      </w:r>
      <w:r>
        <w:rPr>
          <w:rFonts w:ascii="BMWType V2 Bold" w:hAnsi="BMWType V2 Bold" w:cs="BMWType V2 Bold"/>
          <w:color w:val="000000"/>
          <w:lang w:val="en-GB"/>
        </w:rPr>
        <w:t>.</w:t>
      </w:r>
    </w:p>
    <w:p w:rsidR="00FB64AB" w:rsidRDefault="00FB64AB">
      <w:pPr>
        <w:spacing w:after="330" w:line="360" w:lineRule="auto"/>
        <w:rPr>
          <w:rFonts w:ascii="BMWType V2 Light" w:hAnsi="BMWType V2 Light" w:cs="BMWType V2 Light"/>
          <w:color w:val="000000"/>
          <w:spacing w:val="-2"/>
          <w:lang w:val="en-GB"/>
        </w:rPr>
      </w:pPr>
      <w:r>
        <w:rPr>
          <w:rFonts w:ascii="BMWType V2 Light" w:hAnsi="BMWType V2 Light" w:cs="BMWType V2 Light"/>
          <w:color w:val="000000"/>
          <w:spacing w:val="-2"/>
          <w:lang w:val="en-GB"/>
        </w:rPr>
        <w:t>Whether the choice is for a state-of-the-art s</w:t>
      </w:r>
      <w:r w:rsidR="00C035C5">
        <w:rPr>
          <w:rFonts w:ascii="BMWType V2 Light" w:hAnsi="BMWType V2 Light" w:cs="BMWType V2 Light"/>
          <w:color w:val="000000"/>
          <w:spacing w:val="-2"/>
          <w:lang w:val="en-GB"/>
        </w:rPr>
        <w:t xml:space="preserve">ix-speed manual gearbox or </w:t>
      </w:r>
      <w:r w:rsidR="00C035C5">
        <w:rPr>
          <w:rFonts w:ascii="BMWType V2 Light" w:hAnsi="BMWType V2 Light" w:cs="BMWType V2 Light"/>
          <w:color w:val="000000"/>
          <w:spacing w:val="-2"/>
          <w:lang w:val="en-GB"/>
        </w:rPr>
        <w:br/>
        <w:t xml:space="preserve">an </w:t>
      </w:r>
      <w:r>
        <w:rPr>
          <w:rFonts w:ascii="BMWType V2 Light" w:hAnsi="BMWType V2 Light" w:cs="BMWType V2 Light"/>
          <w:color w:val="000000"/>
          <w:spacing w:val="-2"/>
          <w:lang w:val="en-GB"/>
        </w:rPr>
        <w:t xml:space="preserve">eight-speed automatic, both transmissions boast optimised efficiency, </w:t>
      </w:r>
      <w:r>
        <w:rPr>
          <w:rFonts w:ascii="BMWType V2 Light" w:hAnsi="BMWType V2 Light" w:cs="BMWType V2 Light"/>
          <w:color w:val="000000"/>
          <w:spacing w:val="-2"/>
          <w:lang w:val="en-GB"/>
        </w:rPr>
        <w:lastRenderedPageBreak/>
        <w:t xml:space="preserve">compact design and reduced weight. Manual models also come equipped with an Optimum Shift Indicator, which monitors the driving situation and advises the driver of the ideal moment to change gear. The eight-speed automatic with innovative </w:t>
      </w:r>
      <w:r>
        <w:rPr>
          <w:rFonts w:ascii="BMWType V2 Light" w:hAnsi="BMWType V2 Light" w:cs="BMWType V2 Light"/>
          <w:spacing w:val="-2"/>
          <w:lang w:val="en-GB"/>
        </w:rPr>
        <w:t>gearing design</w:t>
      </w:r>
      <w:r>
        <w:rPr>
          <w:rFonts w:ascii="BMWType V2 Light" w:hAnsi="BMWType V2 Light" w:cs="BMWType V2 Light"/>
          <w:color w:val="000000"/>
          <w:spacing w:val="-2"/>
          <w:lang w:val="en-GB"/>
        </w:rPr>
        <w:t xml:space="preserve"> offers a large overall ratio spread. Plus, the minimised torque converter slip, high internal efficiency, low friction losses and intelligent transmission management ensure substantial potential for fuel savings.</w:t>
      </w:r>
      <w:r w:rsidR="00004E5D">
        <w:rPr>
          <w:rFonts w:ascii="BMWType V2 Light" w:hAnsi="BMWType V2 Light" w:cs="BMWType V2 Light"/>
          <w:color w:val="000000"/>
          <w:spacing w:val="-2"/>
          <w:lang w:val="en-GB"/>
        </w:rPr>
        <w:br/>
      </w:r>
      <w:r>
        <w:rPr>
          <w:rFonts w:ascii="BMWType V2 Light" w:hAnsi="BMWType V2 Light" w:cs="BMWType V2 Light"/>
          <w:spacing w:val="-2"/>
          <w:lang w:val="en-GB"/>
        </w:rPr>
        <w:t xml:space="preserve">ECO PRO mode programs the </w:t>
      </w:r>
      <w:r>
        <w:rPr>
          <w:rFonts w:ascii="BMWType V2 Light" w:hAnsi="BMWType V2 Light" w:cs="BMWType V2 Light"/>
          <w:color w:val="000000"/>
          <w:spacing w:val="-2"/>
          <w:lang w:val="en-GB"/>
        </w:rPr>
        <w:t xml:space="preserve">automatic </w:t>
      </w:r>
      <w:r w:rsidR="00004E5D">
        <w:rPr>
          <w:rFonts w:ascii="BMWType V2 Light" w:hAnsi="BMWType V2 Light" w:cs="BMWType V2 Light"/>
          <w:spacing w:val="-2"/>
          <w:lang w:val="en-GB"/>
        </w:rPr>
        <w:t>transmission to bring forward</w:t>
      </w:r>
      <w:r w:rsidR="00004E5D">
        <w:rPr>
          <w:rFonts w:ascii="BMWType V2 Light" w:hAnsi="BMWType V2 Light" w:cs="BMWType V2 Light"/>
          <w:spacing w:val="-2"/>
          <w:lang w:val="en-GB"/>
        </w:rPr>
        <w:br/>
      </w:r>
      <w:proofErr w:type="spellStart"/>
      <w:r>
        <w:rPr>
          <w:rFonts w:ascii="BMWType V2 Light" w:hAnsi="BMWType V2 Light" w:cs="BMWType V2 Light"/>
          <w:spacing w:val="-2"/>
          <w:lang w:val="en-GB"/>
        </w:rPr>
        <w:t>upshifts</w:t>
      </w:r>
      <w:proofErr w:type="spellEnd"/>
      <w:r>
        <w:rPr>
          <w:rFonts w:ascii="BMWType V2 Light" w:hAnsi="BMWType V2 Light" w:cs="BMWType V2 Light"/>
          <w:spacing w:val="-2"/>
          <w:lang w:val="en-GB"/>
        </w:rPr>
        <w:t xml:space="preserve"> and delay downshifts</w:t>
      </w:r>
      <w:r>
        <w:rPr>
          <w:rFonts w:ascii="BMWType V2 Light" w:hAnsi="BMWType V2 Light" w:cs="BMWType V2 Light"/>
          <w:color w:val="000000"/>
          <w:spacing w:val="-2"/>
          <w:lang w:val="en-GB"/>
        </w:rPr>
        <w:t>.</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Auto Start-Stop function, Brake Energy Regeneration, </w:t>
      </w:r>
      <w:r>
        <w:rPr>
          <w:rFonts w:ascii="BMWType V2 Bold" w:hAnsi="BMWType V2 Bold" w:cs="BMWType V2 Bold"/>
          <w:color w:val="000000"/>
          <w:lang w:val="en-GB"/>
        </w:rPr>
        <w:br/>
        <w:t>ECO PRO Route.</w:t>
      </w:r>
    </w:p>
    <w:p w:rsidR="00FB64AB" w:rsidRDefault="00FB64AB">
      <w:pPr>
        <w:spacing w:after="330" w:line="360" w:lineRule="auto"/>
        <w:rPr>
          <w:rFonts w:ascii="BMWType V2 Light" w:hAnsi="BMWType V2 Light" w:cs="BMWType V2 Light"/>
          <w:color w:val="000000"/>
          <w:spacing w:val="-2"/>
          <w:lang w:val="en-GB"/>
        </w:rPr>
      </w:pPr>
      <w:r>
        <w:rPr>
          <w:rFonts w:ascii="BMWType V2 Light" w:hAnsi="BMWType V2 Light" w:cs="BMWType V2 Light"/>
          <w:color w:val="000000"/>
          <w:spacing w:val="-2"/>
          <w:lang w:val="en-GB"/>
        </w:rPr>
        <w:t>The new BMW 3 Series Gran Turismo comes as standard with the Auto Start-Stop function, which can also team up with the new eight-speed automatic gearbox. Another standard feature is Brake Energy Regeneration, which ensures that – as far as possible – power for the vehicle’s electrical system is generated during braking and overrun. ECO PRO mode plays a particularly effective role in helping the BMW 3 Series Gran Turismo driver to maintain an efficient and economical driving style. As well as tweaking the accelerator’s responses and engine management system, ECO PRO mode also reaps the rewards of intelligent</w:t>
      </w:r>
      <w:r>
        <w:rPr>
          <w:rFonts w:ascii="BMWType V2 Light" w:hAnsi="BMWType V2 Light" w:cs="BMWType V2 Light"/>
          <w:spacing w:val="-2"/>
          <w:lang w:val="en-GB"/>
        </w:rPr>
        <w:t xml:space="preserve"> energy and climate management</w:t>
      </w:r>
      <w:r>
        <w:rPr>
          <w:rFonts w:ascii="BMWType V2 Light" w:hAnsi="BMWType V2 Light" w:cs="BMWType V2 Light"/>
          <w:color w:val="000000"/>
          <w:spacing w:val="-2"/>
          <w:lang w:val="en-GB"/>
        </w:rPr>
        <w:t xml:space="preserve">. The system gives the driver tips and ideas – tailored to the driving situation at hand – on how to reduce fuel consumption even further through adjustments to his or her responses at the wheel. The ECO PRO Route function joins forces with the new Professional navigation system to monitor the driver’s personal driving style, the traffic situation and the profile of the road ahead in order to propose the most fuel-saving route. Average fuel consumption can be cut by up to </w:t>
      </w:r>
      <w:r>
        <w:rPr>
          <w:rFonts w:ascii="BMWType V2 Light" w:hAnsi="BMWType V2 Light" w:cs="BMWType V2 Light"/>
          <w:color w:val="000000"/>
          <w:spacing w:val="-2"/>
          <w:lang w:val="en-GB"/>
        </w:rPr>
        <w:br/>
        <w:t>20 per cent in ECO PRO mode, with a corresponding boost to the car’s range on a tank of fuel.</w:t>
      </w:r>
    </w:p>
    <w:p w:rsidR="00FB64AB" w:rsidRDefault="00FB64AB">
      <w:pPr>
        <w:pageBreakBefore/>
        <w:spacing w:line="360" w:lineRule="auto"/>
        <w:rPr>
          <w:rFonts w:ascii="BMWType V2 Bold" w:hAnsi="BMWType V2 Bold" w:cs="BMWType V2 Bold"/>
          <w:color w:val="000000"/>
          <w:lang w:val="en-GB"/>
        </w:rPr>
      </w:pPr>
      <w:r>
        <w:rPr>
          <w:rFonts w:ascii="BMWType V2 Bold" w:hAnsi="BMWType V2 Bold" w:cs="BMWType V2 Bold"/>
          <w:color w:val="000000"/>
          <w:lang w:val="en-GB"/>
        </w:rPr>
        <w:lastRenderedPageBreak/>
        <w:t>On-demand operation of ancillary components saves energy.</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new BMW 3 Series Gran </w:t>
      </w:r>
      <w:proofErr w:type="spellStart"/>
      <w:r>
        <w:rPr>
          <w:rFonts w:ascii="BMWType V2 Light" w:hAnsi="BMWType V2 Light" w:cs="BMWType V2 Light"/>
          <w:color w:val="000000"/>
          <w:lang w:val="en-GB"/>
        </w:rPr>
        <w:t>Turismo’s</w:t>
      </w:r>
      <w:proofErr w:type="spellEnd"/>
      <w:r>
        <w:rPr>
          <w:rFonts w:ascii="BMWType V2 Light" w:hAnsi="BMWType V2 Light" w:cs="BMWType V2 Light"/>
          <w:color w:val="000000"/>
          <w:lang w:val="en-GB"/>
        </w:rPr>
        <w:t xml:space="preserve"> ancillary components also play a role in the car’s intelligent energy management. </w:t>
      </w:r>
      <w:r>
        <w:rPr>
          <w:rFonts w:ascii="BMWType V2 Light" w:hAnsi="BMWType V2 Light" w:cs="BMWType V2 Light"/>
          <w:lang w:val="en-GB"/>
        </w:rPr>
        <w:t>Examples include the on-demand coolant pump, the map-controlled oil pump and the electromechanical steering system, which only consumes electric power when steering assistance is actually required. The special air conditioning compressor works on the same principle. As soon as the driver switches the air conditioning off, the belt drive to the compressor is disconnected to minimise power drain</w:t>
      </w:r>
      <w:r>
        <w:rPr>
          <w:rFonts w:ascii="BMWType V2 Light" w:hAnsi="BMWType V2 Light" w:cs="BMWType V2 Light"/>
          <w:color w:val="000000"/>
          <w:lang w:val="en-GB"/>
        </w:rPr>
        <w:t>.</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Intelligent lightweight design further reduces fuel consumption and CO</w:t>
      </w:r>
      <w:r>
        <w:rPr>
          <w:rFonts w:ascii="BMWType V2 Bold" w:hAnsi="BMWType V2 Bold" w:cs="BMWType V2 Bold"/>
          <w:color w:val="000000"/>
          <w:vertAlign w:val="subscript"/>
          <w:lang w:val="en-GB"/>
        </w:rPr>
        <w:t>2</w:t>
      </w:r>
      <w:r>
        <w:rPr>
          <w:rFonts w:ascii="BMWType V2 Bold" w:hAnsi="BMWType V2 Bold" w:cs="BMWType V2 Bold"/>
          <w:color w:val="000000"/>
          <w:lang w:val="en-GB"/>
        </w:rPr>
        <w:t xml:space="preserve"> emissions.</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w:t>
      </w:r>
      <w:r>
        <w:rPr>
          <w:rFonts w:ascii="BMWType V2 Light" w:hAnsi="BMWType V2 Light" w:cs="BMWType V2 Light"/>
          <w:lang w:val="en-GB"/>
        </w:rPr>
        <w:t>use of lightweight materials</w:t>
      </w:r>
      <w:r>
        <w:rPr>
          <w:rFonts w:ascii="BMWType V2 Light" w:hAnsi="BMWType V2 Light" w:cs="BMWType V2 Light"/>
          <w:color w:val="000000"/>
          <w:lang w:val="en-GB"/>
        </w:rPr>
        <w:t xml:space="preserve"> makes a significant contribution to efficiency and agility, and helps to give BMW cars their impressive dynamic capability. Indeed, intelligent lightweight design can be found in every area of the development process and its reach extends to every component. As well </w:t>
      </w:r>
      <w:r>
        <w:rPr>
          <w:rFonts w:ascii="BMWType V2 Light" w:hAnsi="BMWType V2 Light" w:cs="BMWType V2 Light"/>
          <w:color w:val="000000"/>
          <w:lang w:val="en-GB"/>
        </w:rPr>
        <w:br/>
        <w:t xml:space="preserve">as the use of plastics and cutting-edge composite materials, the increased deployment of </w:t>
      </w:r>
      <w:r>
        <w:rPr>
          <w:rFonts w:ascii="BMWType V2 Light" w:hAnsi="BMWType V2 Light" w:cs="BMWType V2 Light"/>
          <w:lang w:val="en-GB"/>
        </w:rPr>
        <w:t xml:space="preserve">aluminium components in the engine and </w:t>
      </w:r>
      <w:r>
        <w:rPr>
          <w:rFonts w:ascii="BMWType V2 Light" w:hAnsi="BMWType V2 Light" w:cs="BMWType V2 Light"/>
          <w:color w:val="000000"/>
          <w:lang w:val="en-GB"/>
        </w:rPr>
        <w:t xml:space="preserve">chassis construction </w:t>
      </w:r>
      <w:r>
        <w:rPr>
          <w:rFonts w:ascii="BMWType V2 Light" w:hAnsi="BMWType V2 Light" w:cs="BMWType V2 Light"/>
          <w:lang w:val="en-GB"/>
        </w:rPr>
        <w:t>has also reduced the weight of the relevant assemblies</w:t>
      </w:r>
      <w:r>
        <w:rPr>
          <w:rFonts w:ascii="BMWType V2 Light" w:hAnsi="BMWType V2 Light" w:cs="BMWType V2 Light"/>
          <w:color w:val="000000"/>
          <w:lang w:val="en-GB"/>
        </w:rPr>
        <w:t xml:space="preserve">. The results are impressive. Although the new BMW 3 Series Gran Turismo has grown in terms of dimensions and space, it </w:t>
      </w:r>
      <w:r w:rsidR="00043D61">
        <w:rPr>
          <w:rFonts w:ascii="BMWType V2 Light" w:hAnsi="BMWType V2 Light" w:cs="BMWType V2 Light"/>
          <w:color w:val="000000"/>
          <w:lang w:val="en-GB"/>
        </w:rPr>
        <w:t xml:space="preserve">is barely any heavier than the </w:t>
      </w:r>
      <w:r>
        <w:rPr>
          <w:rFonts w:ascii="BMWType V2 Light" w:hAnsi="BMWType V2 Light" w:cs="BMWType V2 Light"/>
          <w:color w:val="000000"/>
          <w:lang w:val="en-GB"/>
        </w:rPr>
        <w:t>3 Series Sedan and Touring.</w:t>
      </w:r>
    </w:p>
    <w:p w:rsidR="00FB64AB" w:rsidRDefault="00FB64AB">
      <w:pPr>
        <w:tabs>
          <w:tab w:val="left" w:pos="900"/>
        </w:tabs>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t>Aerodynamic fine-tuning in the wind tunnel.</w:t>
      </w:r>
      <w:proofErr w:type="gramEnd"/>
    </w:p>
    <w:p w:rsidR="00FB64AB" w:rsidRDefault="00FB32B2">
      <w:pPr>
        <w:tabs>
          <w:tab w:val="left" w:pos="900"/>
        </w:tabs>
        <w:spacing w:after="330" w:line="360" w:lineRule="auto"/>
        <w:rPr>
          <w:rFonts w:ascii="BMWType V2 Light" w:hAnsi="BMWType V2 Light" w:cs="BMWType V2 Light"/>
          <w:color w:val="000000"/>
          <w:lang w:val="en-GB"/>
        </w:rPr>
      </w:pPr>
      <w:r w:rsidRPr="00FB32B2">
        <w:rPr>
          <w:rFonts w:ascii="BMWType V2 Light" w:hAnsi="BMWType V2 Light" w:cs="BMWType V2 Light"/>
          <w:color w:val="000000"/>
          <w:lang w:val="en-GB"/>
        </w:rPr>
        <w:t xml:space="preserve">Evidence of the new BMW 3 Series Gran </w:t>
      </w:r>
      <w:proofErr w:type="spellStart"/>
      <w:r w:rsidRPr="00FB32B2">
        <w:rPr>
          <w:rFonts w:ascii="BMWType V2 Light" w:hAnsi="BMWType V2 Light" w:cs="BMWType V2 Light"/>
          <w:color w:val="000000"/>
          <w:lang w:val="en-GB"/>
        </w:rPr>
        <w:t>Turismo’s</w:t>
      </w:r>
      <w:proofErr w:type="spellEnd"/>
      <w:r w:rsidRPr="00FB32B2">
        <w:rPr>
          <w:rFonts w:ascii="BMWType V2 Light" w:hAnsi="BMWType V2 Light" w:cs="BMWType V2 Light"/>
          <w:color w:val="000000"/>
          <w:lang w:val="en-GB"/>
        </w:rPr>
        <w:t xml:space="preserve"> aerodynamic fine-tuning in a state-of-the-art wind tunnel comes courtesy of a drag </w:t>
      </w:r>
      <w:r w:rsidR="0092461E">
        <w:rPr>
          <w:rFonts w:ascii="BMWType V2 Light" w:hAnsi="BMWType V2 Light" w:cs="BMWType V2 Light"/>
          <w:color w:val="000000"/>
          <w:lang w:val="en-GB"/>
        </w:rPr>
        <w:t>coefficient (</w:t>
      </w:r>
      <w:proofErr w:type="spellStart"/>
      <w:r w:rsidR="0092461E">
        <w:rPr>
          <w:rFonts w:ascii="BMWType V2 Light" w:hAnsi="BMWType V2 Light" w:cs="BMWType V2 Light"/>
          <w:color w:val="000000"/>
          <w:lang w:val="en-GB"/>
        </w:rPr>
        <w:t>Cd</w:t>
      </w:r>
      <w:proofErr w:type="spellEnd"/>
      <w:r w:rsidR="0092461E">
        <w:rPr>
          <w:rFonts w:ascii="BMWType V2 Light" w:hAnsi="BMWType V2 Light" w:cs="BMWType V2 Light"/>
          <w:color w:val="000000"/>
          <w:lang w:val="en-GB"/>
        </w:rPr>
        <w:t>) of up to 0.</w:t>
      </w:r>
      <w:r>
        <w:rPr>
          <w:rFonts w:ascii="BMWType V2 Light" w:hAnsi="BMWType V2 Light" w:cs="BMWType V2 Light"/>
          <w:color w:val="000000"/>
          <w:lang w:val="en-GB"/>
        </w:rPr>
        <w:t>28</w:t>
      </w:r>
      <w:r w:rsidRPr="00FB32B2">
        <w:rPr>
          <w:rFonts w:ascii="BMWType V2 Light" w:hAnsi="BMWType V2 Light" w:cs="BMWType V2 Light"/>
          <w:color w:val="000000"/>
          <w:lang w:val="en-GB"/>
        </w:rPr>
        <w:t>.</w:t>
      </w:r>
      <w:r w:rsidR="00FB64AB">
        <w:rPr>
          <w:rFonts w:ascii="BMWType V2 Light" w:hAnsi="BMWType V2 Light" w:cs="BMWType V2 Light"/>
          <w:color w:val="000000"/>
          <w:lang w:val="en-GB"/>
        </w:rPr>
        <w:t xml:space="preserve"> The lower air resistance not only contributes to a drop in fuel consumption, it also has benefits in terms of noise reduction. The design of the car’s underside is a major factor in minimising lift forces. The new </w:t>
      </w:r>
      <w:r w:rsidR="00FB64AB">
        <w:rPr>
          <w:rFonts w:ascii="BMWType V2 Light" w:hAnsi="BMWType V2 Light" w:cs="BMWType V2 Light"/>
          <w:color w:val="000000"/>
          <w:lang w:val="en-GB"/>
        </w:rPr>
        <w:br/>
        <w:t xml:space="preserve">BMW 3 Series Gran Turismo has an aerodynamically optimised </w:t>
      </w:r>
      <w:proofErr w:type="spellStart"/>
      <w:r w:rsidR="00FB64AB">
        <w:rPr>
          <w:rFonts w:ascii="BMWType V2 Light" w:hAnsi="BMWType V2 Light" w:cs="BMWType V2 Light"/>
          <w:color w:val="000000"/>
          <w:lang w:val="en-GB"/>
        </w:rPr>
        <w:t>underbody</w:t>
      </w:r>
      <w:proofErr w:type="spellEnd"/>
      <w:r w:rsidR="00FB64AB">
        <w:rPr>
          <w:rFonts w:ascii="BMWType V2 Light" w:hAnsi="BMWType V2 Light" w:cs="BMWType V2 Light"/>
          <w:color w:val="000000"/>
          <w:lang w:val="en-GB"/>
        </w:rPr>
        <w:t xml:space="preserve"> with extended smooth-surfaced panels at the sides, under the engine compartment shield and at the front part of the exhaust tunnel, resulting in</w:t>
      </w:r>
      <w:r w:rsidR="00FB64AB">
        <w:rPr>
          <w:rFonts w:ascii="BMWType V2 Light" w:hAnsi="BMWType V2 Light" w:cs="BMWType V2 Light"/>
          <w:lang w:val="en-GB"/>
        </w:rPr>
        <w:t xml:space="preserve"> unprecedented standards of sealing</w:t>
      </w:r>
      <w:r w:rsidR="00FB64AB">
        <w:rPr>
          <w:rFonts w:ascii="BMWType V2 Light" w:hAnsi="BMWType V2 Light" w:cs="BMWType V2 Light"/>
          <w:color w:val="000000"/>
          <w:lang w:val="en-GB"/>
        </w:rPr>
        <w:t>.</w:t>
      </w:r>
    </w:p>
    <w:p w:rsidR="00FB64AB" w:rsidRDefault="00FB64AB">
      <w:pPr>
        <w:pageBreakBefore/>
        <w:spacing w:line="360" w:lineRule="auto"/>
        <w:rPr>
          <w:rFonts w:ascii="BMWType V2 Bold" w:hAnsi="BMWType V2 Bold" w:cs="BMWType V2 Bold"/>
          <w:color w:val="000000"/>
          <w:lang w:val="en-GB"/>
        </w:rPr>
      </w:pPr>
      <w:proofErr w:type="gramStart"/>
      <w:r>
        <w:rPr>
          <w:rFonts w:ascii="BMWType V2 Bold" w:hAnsi="BMWType V2 Bold" w:cs="BMWType V2 Bold"/>
          <w:color w:val="000000"/>
          <w:lang w:val="en-GB"/>
        </w:rPr>
        <w:lastRenderedPageBreak/>
        <w:t>Air Curtains and Air Breathers.</w:t>
      </w:r>
      <w:proofErr w:type="gramEnd"/>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now familiar Air Curtains in the front apron of many BMW cars </w:t>
      </w:r>
      <w:r>
        <w:rPr>
          <w:rStyle w:val="f21"/>
          <w:lang w:val="en-GB"/>
        </w:rPr>
        <w:t>are designed to reduce turbulence – and therefore drag – around the front wheels</w:t>
      </w:r>
      <w:r>
        <w:rPr>
          <w:rFonts w:ascii="BMWType V2 Light" w:hAnsi="BMWType V2 Light" w:cs="BMWType V2 Light"/>
          <w:lang w:val="en-GB"/>
        </w:rPr>
        <w:t xml:space="preserve">. The aerodynamically designed wheel arches, and the air deflectors </w:t>
      </w:r>
      <w:r>
        <w:rPr>
          <w:rFonts w:ascii="BMWType V2 Light" w:hAnsi="BMWType V2 Light" w:cs="BMWType V2 Light"/>
          <w:lang w:val="en-GB"/>
        </w:rPr>
        <w:br/>
        <w:t>in front of them, likewise help to whittle down fuel consumption</w:t>
      </w:r>
      <w:r>
        <w:rPr>
          <w:rFonts w:ascii="BMWType V2 Light" w:hAnsi="BMWType V2 Light" w:cs="BMWType V2 Light"/>
          <w:color w:val="000000"/>
          <w:lang w:val="en-GB"/>
        </w:rPr>
        <w:t>. A totally new feature on the BMW 3 Series Gran Turismo, however, are the Air Breathers – air ducts rearwards of the front wheel arches, which reach back as far as the outlet apertures in the side of the body and double up as a new visible design element. The Air Breathers divert part of the airflow into the wheel arches, thereby reducing air resistance. They work particularly effectively in combination with the Air Curtains.</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BMW premiere: active rear spoiler reduces lift.</w:t>
      </w:r>
    </w:p>
    <w:p w:rsidR="00FB64AB" w:rsidRDefault="00FB64AB">
      <w:pPr>
        <w:spacing w:after="330" w:line="360" w:lineRule="auto"/>
        <w:rPr>
          <w:rFonts w:ascii="BMWType V2 Light" w:hAnsi="BMWType V2 Light" w:cs="BMWType V2 Light"/>
          <w:color w:val="000000"/>
          <w:lang w:val="en-GB"/>
        </w:rPr>
      </w:pPr>
      <w:r>
        <w:rPr>
          <w:rFonts w:ascii="BMWType V2 Light" w:hAnsi="BMWType V2 Light" w:cs="BMWType V2 Light"/>
          <w:color w:val="000000"/>
          <w:lang w:val="en-GB"/>
        </w:rPr>
        <w:t xml:space="preserve">The BMW 3 Series Gran Turismo is the brand’s first car to be fitted with an active rear spoiler, which extends automatically once the car reaches </w:t>
      </w:r>
      <w:r>
        <w:rPr>
          <w:rFonts w:ascii="BMWType V2 Light" w:hAnsi="BMWType V2 Light" w:cs="BMWType V2 Light"/>
          <w:color w:val="000000"/>
          <w:lang w:val="en-GB"/>
        </w:rPr>
        <w:br/>
        <w:t xml:space="preserve">110 km/h to ensure it retains the traditional BMW dynamic capability at higher speeds. Once extended, the spoiler reduces lift </w:t>
      </w:r>
      <w:r w:rsidR="00FB32B2">
        <w:rPr>
          <w:rFonts w:ascii="BMWType V2 Light" w:hAnsi="BMWType V2 Light" w:cs="BMWType V2 Light"/>
          <w:color w:val="000000"/>
          <w:lang w:val="en-GB"/>
        </w:rPr>
        <w:t>on the rear axle by more than 60</w:t>
      </w:r>
      <w:r>
        <w:rPr>
          <w:rFonts w:ascii="BMWType V2 Light" w:hAnsi="BMWType V2 Light" w:cs="BMWType V2 Light"/>
          <w:color w:val="000000"/>
          <w:lang w:val="en-GB"/>
        </w:rPr>
        <w:t xml:space="preserve"> per cent, allowing the Gran Turismo to replicate the aerodynamic qualities of the BMW 3 Series Sedan. If the c</w:t>
      </w:r>
      <w:r w:rsidR="00043D61">
        <w:rPr>
          <w:rFonts w:ascii="BMWType V2 Light" w:hAnsi="BMWType V2 Light" w:cs="BMWType V2 Light"/>
          <w:color w:val="000000"/>
          <w:lang w:val="en-GB"/>
        </w:rPr>
        <w:t>ar’s speed slows below 70 km/h</w:t>
      </w:r>
      <w:r>
        <w:rPr>
          <w:rFonts w:ascii="BMWType V2 Light" w:hAnsi="BMWType V2 Light" w:cs="BMWType V2 Light"/>
          <w:color w:val="000000"/>
          <w:lang w:val="en-GB"/>
        </w:rPr>
        <w:t>, the spoiler automatically retracts, melting back into the car’s trailing edge almost invisibly. If required, the rear spoiler can be extended and retracted manually using a button in the driver’s door control panel.</w:t>
      </w:r>
    </w:p>
    <w:p w:rsidR="00FB64AB" w:rsidRDefault="00726F84">
      <w:pPr>
        <w:pageBreakBefore/>
        <w:framePr w:w="7910" w:h="2279" w:hRule="exact" w:wrap="notBeside" w:vAnchor="page" w:hAnchor="page" w:x="2751" w:y="602" w:anchorLock="1"/>
        <w:tabs>
          <w:tab w:val="left" w:pos="2410"/>
        </w:tabs>
        <w:spacing w:after="370"/>
        <w:ind w:left="709" w:hanging="709"/>
        <w:rPr>
          <w:rFonts w:ascii="BMWType V2 Bold" w:hAnsi="BMWType V2 Bold" w:cs="BMWType V2 Bold"/>
          <w:sz w:val="36"/>
          <w:szCs w:val="36"/>
          <w:lang w:val="en-GB"/>
        </w:rPr>
      </w:pPr>
      <w:r>
        <w:rPr>
          <w:noProof/>
          <w:lang w:val="en-ZA" w:eastAsia="en-ZA"/>
        </w:rPr>
        <w:lastRenderedPageBreak/>
        <w:drawing>
          <wp:anchor distT="0" distB="0" distL="114300" distR="114300" simplePos="0" relativeHeight="251656192"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8" name="Bild 8"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eibung: Beschreibung: Bmw2fa3ptest"/>
                    <pic:cNvPicPr>
                      <a:picLocks noChangeAspect="1" noChangeArrowheads="1"/>
                    </pic:cNvPicPr>
                  </pic:nvPicPr>
                  <pic:blipFill>
                    <a:blip r:embed="rId11"/>
                    <a:srcRect/>
                    <a:stretch>
                      <a:fillRect/>
                    </a:stretch>
                  </pic:blipFill>
                  <pic:spPr bwMode="auto">
                    <a:xfrm>
                      <a:off x="0" y="0"/>
                      <a:ext cx="609600" cy="609600"/>
                    </a:xfrm>
                    <a:prstGeom prst="rect">
                      <a:avLst/>
                    </a:prstGeom>
                    <a:noFill/>
                  </pic:spPr>
                </pic:pic>
              </a:graphicData>
            </a:graphic>
          </wp:anchor>
        </w:drawing>
      </w:r>
      <w:r w:rsidR="00FB64AB">
        <w:rPr>
          <w:rFonts w:ascii="BMWType V2 Bold" w:hAnsi="BMWType V2 Bold" w:cs="BMWType V2 Bold"/>
          <w:sz w:val="36"/>
          <w:szCs w:val="36"/>
          <w:lang w:val="en-GB"/>
        </w:rPr>
        <w:t>6.</w:t>
      </w:r>
      <w:r w:rsidR="00FB64AB">
        <w:rPr>
          <w:rFonts w:ascii="BMWType V2 Bold" w:hAnsi="BMWType V2 Bold" w:cs="BMWType V2 Bold"/>
          <w:sz w:val="36"/>
          <w:szCs w:val="36"/>
          <w:lang w:val="en-GB"/>
        </w:rPr>
        <w:tab/>
      </w:r>
      <w:r w:rsidR="00FB64AB">
        <w:rPr>
          <w:rFonts w:ascii="BMWType V2 Bold" w:hAnsi="BMWType V2 Bold" w:cs="BMWType V2 Bold"/>
          <w:color w:val="000000"/>
          <w:sz w:val="36"/>
          <w:szCs w:val="36"/>
          <w:lang w:val="en-GB"/>
        </w:rPr>
        <w:t xml:space="preserve">BMW </w:t>
      </w:r>
      <w:proofErr w:type="spellStart"/>
      <w:r w:rsidR="00FB64AB">
        <w:rPr>
          <w:rFonts w:ascii="BMWType V2 Bold" w:hAnsi="BMWType V2 Bold" w:cs="BMWType V2 Bold"/>
          <w:color w:val="000000"/>
          <w:sz w:val="36"/>
          <w:szCs w:val="36"/>
          <w:lang w:val="en-GB"/>
        </w:rPr>
        <w:t>ConnectedDrive</w:t>
      </w:r>
      <w:proofErr w:type="spellEnd"/>
      <w:r w:rsidR="00FB64AB">
        <w:rPr>
          <w:rFonts w:ascii="BMWType V2 Bold" w:hAnsi="BMWType V2 Bold" w:cs="BMWType V2 Bold"/>
          <w:color w:val="000000"/>
          <w:sz w:val="36"/>
          <w:szCs w:val="36"/>
          <w:lang w:val="en-GB"/>
        </w:rPr>
        <w:t xml:space="preserve">: </w:t>
      </w:r>
      <w:r w:rsidR="00FB64AB">
        <w:rPr>
          <w:rFonts w:ascii="BMWType V2 Bold" w:hAnsi="BMWType V2 Bold" w:cs="BMWType V2 Bold"/>
          <w:color w:val="000000"/>
          <w:sz w:val="36"/>
          <w:szCs w:val="36"/>
          <w:lang w:val="en-GB"/>
        </w:rPr>
        <w:br/>
        <w:t>Setting the pace for safety</w:t>
      </w:r>
      <w:proofErr w:type="gramStart"/>
      <w:r w:rsidR="00FB64AB">
        <w:rPr>
          <w:rFonts w:ascii="BMWType V2 Bold" w:hAnsi="BMWType V2 Bold" w:cs="BMWType V2 Bold"/>
          <w:color w:val="000000"/>
          <w:sz w:val="36"/>
          <w:szCs w:val="36"/>
          <w:lang w:val="en-GB"/>
        </w:rPr>
        <w:t>,</w:t>
      </w:r>
      <w:proofErr w:type="gramEnd"/>
      <w:r w:rsidR="00FB64AB">
        <w:rPr>
          <w:rFonts w:ascii="BMWType V2 Bold" w:hAnsi="BMWType V2 Bold" w:cs="BMWType V2 Bold"/>
          <w:color w:val="000000"/>
          <w:sz w:val="36"/>
          <w:szCs w:val="36"/>
          <w:lang w:val="en-GB"/>
        </w:rPr>
        <w:br/>
        <w:t>convenience and infotainment.</w:t>
      </w:r>
    </w:p>
    <w:p w:rsidR="00FB64AB" w:rsidRDefault="00FB64AB">
      <w:pPr>
        <w:spacing w:after="330" w:line="360" w:lineRule="auto"/>
        <w:rPr>
          <w:rFonts w:ascii="BMWType V2 Light" w:hAnsi="BMWType V2 Light" w:cs="BMWType V2 Light"/>
          <w:spacing w:val="-2"/>
          <w:lang w:val="en-GB"/>
        </w:rPr>
      </w:pPr>
      <w:r>
        <w:rPr>
          <w:rFonts w:ascii="BMWType V2 Light" w:hAnsi="BMWType V2 Light" w:cs="BMWType V2 Light"/>
          <w:color w:val="000000"/>
          <w:spacing w:val="-2"/>
          <w:lang w:val="en-GB"/>
        </w:rPr>
        <w:t xml:space="preserve">For many years now, BMW </w:t>
      </w:r>
      <w:proofErr w:type="spellStart"/>
      <w:r>
        <w:rPr>
          <w:rFonts w:ascii="BMWType V2 Light" w:hAnsi="BMWType V2 Light" w:cs="BMWType V2 Light"/>
          <w:color w:val="000000"/>
          <w:spacing w:val="-2"/>
          <w:lang w:val="en-GB"/>
        </w:rPr>
        <w:t>ConnectedDrive</w:t>
      </w:r>
      <w:proofErr w:type="spellEnd"/>
      <w:r>
        <w:rPr>
          <w:rFonts w:ascii="BMWType V2 Light" w:hAnsi="BMWType V2 Light" w:cs="BMWType V2 Light"/>
          <w:color w:val="000000"/>
          <w:spacing w:val="-2"/>
          <w:lang w:val="en-GB"/>
        </w:rPr>
        <w:t xml:space="preserve"> has been synonymous with innovation and forward-looking concepts in the field of automotive connectivity. The plethora of standard and optional driver assistance systems and mobility services on offer ensures that the new BMW 3 Series Gran Turismo continues the tradition of setting the pace for safety, convenience and infotainment. To make sure that the various functions available perform their task to optimum effect, BMW </w:t>
      </w:r>
      <w:proofErr w:type="spellStart"/>
      <w:r>
        <w:rPr>
          <w:rFonts w:ascii="BMWType V2 Light" w:hAnsi="BMWType V2 Light" w:cs="BMWType V2 Light"/>
          <w:color w:val="000000"/>
          <w:spacing w:val="-2"/>
          <w:lang w:val="en-GB"/>
        </w:rPr>
        <w:t>ConnectedDrive</w:t>
      </w:r>
      <w:proofErr w:type="spellEnd"/>
      <w:r>
        <w:rPr>
          <w:rFonts w:ascii="BMWType V2 Light" w:hAnsi="BMWType V2 Light" w:cs="BMWType V2 Light"/>
          <w:color w:val="000000"/>
          <w:spacing w:val="-2"/>
          <w:lang w:val="en-GB"/>
        </w:rPr>
        <w:t xml:space="preserve"> manages the information exchange between passengers, vehicle and the outside world in a particularly intelligent and targeted way.</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High-res projection in colour: Head-Up Display.</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t>Highlights in the new BMW 3 Series Gran Turismo inc</w:t>
      </w:r>
      <w:r w:rsidR="00C035C5">
        <w:rPr>
          <w:rFonts w:ascii="BMWType V2 Light" w:hAnsi="BMWType V2 Light" w:cs="BMWType V2 Light"/>
          <w:color w:val="000000"/>
          <w:lang w:val="en-GB"/>
        </w:rPr>
        <w:t>lude the latest-generation full-</w:t>
      </w:r>
      <w:bookmarkStart w:id="2" w:name="_GoBack"/>
      <w:bookmarkEnd w:id="2"/>
      <w:r>
        <w:rPr>
          <w:rFonts w:ascii="BMWType V2 Light" w:hAnsi="BMWType V2 Light" w:cs="BMWType V2 Light"/>
          <w:color w:val="000000"/>
          <w:lang w:val="en-GB"/>
        </w:rPr>
        <w:t>colour Head-Up Display, which projects key information onto the windscreen in sharp resolution to appear directly in the driver’s field of view. Depending on the vehicle specification, not only is the current speed displayed, but speed limits and overtaking restrictions are also flashed up for the driver’s benefit, along with navigation instructions and various warning messages.</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Using sensors and camera</w:t>
      </w:r>
      <w:proofErr w:type="gramStart"/>
      <w:r>
        <w:rPr>
          <w:rFonts w:ascii="BMWType V2 Bold" w:hAnsi="BMWType V2 Bold" w:cs="BMWType V2 Bold"/>
          <w:color w:val="000000"/>
          <w:lang w:val="en-GB"/>
        </w:rPr>
        <w:t>:</w:t>
      </w:r>
      <w:proofErr w:type="gramEnd"/>
      <w:r>
        <w:rPr>
          <w:rFonts w:ascii="BMWType V2 Bold" w:hAnsi="BMWType V2 Bold" w:cs="BMWType V2 Bold"/>
          <w:color w:val="000000"/>
          <w:lang w:val="en-GB"/>
        </w:rPr>
        <w:br/>
        <w:t>Lane Change and Lane Departure Warning systems.</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t xml:space="preserve">Among the convenience and safety-enhancing assistance systems on </w:t>
      </w:r>
      <w:r>
        <w:rPr>
          <w:rFonts w:ascii="BMWType V2 Light" w:hAnsi="BMWType V2 Light" w:cs="BMWType V2 Light"/>
          <w:color w:val="000000"/>
          <w:lang w:val="en-GB"/>
        </w:rPr>
        <w:br/>
        <w:t xml:space="preserve">offer are Lane Change Warning and Lane Departure Warning including </w:t>
      </w:r>
      <w:r>
        <w:rPr>
          <w:rFonts w:ascii="BMWType V2 Light" w:hAnsi="BMWType V2 Light" w:cs="BMWType V2 Light"/>
          <w:color w:val="000000"/>
          <w:lang w:val="en-GB"/>
        </w:rPr>
        <w:br/>
        <w:t xml:space="preserve">Collision Warning with braking function. These systems employ radar </w:t>
      </w:r>
      <w:r>
        <w:rPr>
          <w:rFonts w:ascii="BMWType V2 Light" w:hAnsi="BMWType V2 Light" w:cs="BMWType V2 Light"/>
          <w:color w:val="000000"/>
          <w:lang w:val="en-GB"/>
        </w:rPr>
        <w:br/>
        <w:t xml:space="preserve">sensors and </w:t>
      </w:r>
      <w:r w:rsidR="00043D61">
        <w:rPr>
          <w:rFonts w:ascii="BMWType V2 Light" w:hAnsi="BMWType V2 Light" w:cs="BMWType V2 Light"/>
          <w:color w:val="000000"/>
          <w:lang w:val="en-GB"/>
        </w:rPr>
        <w:t>camera monitoring to alert drivers to potential collision risks when changing lanes or if they veer out of the lane unintentionally, and also issues</w:t>
      </w:r>
      <w:r>
        <w:rPr>
          <w:rFonts w:ascii="BMWType V2 Light" w:hAnsi="BMWType V2 Light" w:cs="BMWType V2 Light"/>
          <w:color w:val="000000"/>
          <w:lang w:val="en-GB"/>
        </w:rPr>
        <w:t xml:space="preserve"> a warning when driving too close to the vehicle ahead.</w:t>
      </w:r>
    </w:p>
    <w:p w:rsidR="00FB64AB" w:rsidRDefault="00FB64AB">
      <w:pPr>
        <w:spacing w:line="360" w:lineRule="auto"/>
        <w:rPr>
          <w:rFonts w:ascii="BMWType V2 Bold" w:hAnsi="BMWType V2 Bold" w:cs="BMWType V2 Bold"/>
          <w:color w:val="000000"/>
          <w:lang w:val="fr-FR"/>
        </w:rPr>
      </w:pPr>
      <w:proofErr w:type="spellStart"/>
      <w:r>
        <w:rPr>
          <w:rFonts w:ascii="BMWType V2 Bold" w:hAnsi="BMWType V2 Bold" w:cs="BMWType V2 Bold"/>
          <w:color w:val="000000"/>
          <w:lang w:val="fr-FR"/>
        </w:rPr>
        <w:t>Preventative</w:t>
      </w:r>
      <w:proofErr w:type="spellEnd"/>
      <w:r>
        <w:rPr>
          <w:rFonts w:ascii="BMWType V2 Bold" w:hAnsi="BMWType V2 Bold" w:cs="BMWType V2 Bold"/>
          <w:color w:val="000000"/>
          <w:lang w:val="fr-FR"/>
        </w:rPr>
        <w:t xml:space="preserve"> occupant protection: Active Protection.</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t xml:space="preserve">The Active Protection safety package with extended protection measures and the </w:t>
      </w:r>
      <w:proofErr w:type="spellStart"/>
      <w:r>
        <w:rPr>
          <w:rFonts w:ascii="BMWType V2 Light" w:hAnsi="BMWType V2 Light" w:cs="BMWType V2 Light"/>
          <w:color w:val="000000"/>
          <w:lang w:val="en-GB"/>
        </w:rPr>
        <w:t>AdvancedeCall</w:t>
      </w:r>
      <w:proofErr w:type="spellEnd"/>
      <w:r>
        <w:rPr>
          <w:rFonts w:ascii="BMWType V2 Light" w:hAnsi="BMWType V2 Light" w:cs="BMWType V2 Light"/>
          <w:color w:val="000000"/>
          <w:lang w:val="en-GB"/>
        </w:rPr>
        <w:t xml:space="preserve"> function helps passengers to mitigate the consequences of an accident, should the worst come to the worst. Active Protection is activated shortly after the journey begins, ready to pull the driver and front passenger belts tight and close the side windows and sunroof if the car enters </w:t>
      </w:r>
      <w:r>
        <w:rPr>
          <w:rFonts w:ascii="BMWType V2 Light" w:hAnsi="BMWType V2 Light" w:cs="BMWType V2 Light"/>
          <w:color w:val="000000"/>
          <w:lang w:val="en-GB"/>
        </w:rPr>
        <w:lastRenderedPageBreak/>
        <w:t xml:space="preserve">a critical pre-crash scenario. If the system detects an impending collision and senses that a crash is unavoidable, the car will be braked automatically.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Intelligent use of advanced light technology</w:t>
      </w:r>
      <w:proofErr w:type="gramStart"/>
      <w:r>
        <w:rPr>
          <w:rFonts w:ascii="BMWType V2 Bold" w:hAnsi="BMWType V2 Bold" w:cs="BMWType V2 Bold"/>
          <w:color w:val="000000"/>
          <w:lang w:val="en-GB"/>
        </w:rPr>
        <w:t>:</w:t>
      </w:r>
      <w:proofErr w:type="gramEnd"/>
      <w:r>
        <w:rPr>
          <w:rFonts w:ascii="BMWType V2 Bold" w:hAnsi="BMWType V2 Bold" w:cs="BMWType V2 Bold"/>
          <w:color w:val="000000"/>
          <w:lang w:val="en-GB"/>
        </w:rPr>
        <w:br/>
        <w:t>anti-dazzle High-Beam Assistant and Adaptive Headlights.</w:t>
      </w:r>
    </w:p>
    <w:p w:rsidR="00FB64AB" w:rsidRDefault="00FB64AB">
      <w:pPr>
        <w:spacing w:after="330" w:line="360" w:lineRule="auto"/>
        <w:rPr>
          <w:rFonts w:ascii="BMWType V2 Light" w:hAnsi="BMWType V2 Light" w:cs="BMWType V2 Light"/>
          <w:spacing w:val="-2"/>
          <w:lang w:val="en-GB"/>
        </w:rPr>
      </w:pPr>
      <w:r>
        <w:rPr>
          <w:rFonts w:ascii="BMWType V2 Light" w:hAnsi="BMWType V2 Light" w:cs="BMWType V2 Light"/>
          <w:color w:val="000000"/>
          <w:spacing w:val="-2"/>
          <w:lang w:val="en-GB"/>
        </w:rPr>
        <w:t xml:space="preserve">Safety when driving in the dark is given a further boost by the optional </w:t>
      </w:r>
      <w:r>
        <w:rPr>
          <w:rFonts w:ascii="BMWType V2 Light" w:hAnsi="BMWType V2 Light" w:cs="BMWType V2 Light"/>
          <w:color w:val="000000"/>
          <w:spacing w:val="-2"/>
          <w:lang w:val="en-GB"/>
        </w:rPr>
        <w:br/>
        <w:t>High-Beam Assistant, which automatically switches the high beam on and off as the situation requires. If the optional bi-xenon headlights are specified, the new BMW 3 Series Gran Turismo can also be ordered with Adaptive Headlights featuring cornering lights, variable headlight distribution and adaptive headlight range control for city and motorway driving. This equipment package also includes the anti-dazzle High-Beam Assistant, allowing the high beam to be left switched on even when there is oncoming traffic.</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Superb overview not just when parking: Surround View, Side View, Top View and BMW Parking Assistant.</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t>In addition to the rear view camera and Park Distance Control, customers are also able to opt for the Surround View function with Side View and Top View, which provides a bird’s-eye view of the BMW 3 Series Gran Turismo and the area around it, enabling the driver to carry out precise manoeuvres in tight spaces. If the ca</w:t>
      </w:r>
      <w:r w:rsidR="00043D61">
        <w:rPr>
          <w:rFonts w:ascii="BMWType V2 Light" w:hAnsi="BMWType V2 Light" w:cs="BMWType V2 Light"/>
          <w:color w:val="000000"/>
          <w:lang w:val="en-GB"/>
        </w:rPr>
        <w:t>r is moving at under 20 km/h</w:t>
      </w:r>
      <w:r>
        <w:rPr>
          <w:rFonts w:ascii="BMWType V2 Light" w:hAnsi="BMWType V2 Light" w:cs="BMWType V2 Light"/>
          <w:color w:val="000000"/>
          <w:lang w:val="en-GB"/>
        </w:rPr>
        <w:t xml:space="preserve">, the Side View function can additionally be activated to allow the driver to keep an eye on cross traffic. Convenience is further enhanced by the BMW Parking Assistant system, which is able to manoeuvre the car into parking spaces parallel to the direction of travel. All the driver has to do is operate the accelerator and brake pedal while the BMW Parking Assistant takes care of the steering.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A system of many talents: Active Cruise Control with </w:t>
      </w:r>
      <w:r>
        <w:rPr>
          <w:rFonts w:ascii="BMWType V2 Bold" w:hAnsi="BMWType V2 Bold" w:cs="BMWType V2 Bold"/>
          <w:color w:val="000000"/>
          <w:lang w:val="en-GB"/>
        </w:rPr>
        <w:br/>
        <w:t>Stop &amp; Go function.</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t xml:space="preserve">ACC Active Cruise Control with Stop &amp; Go function and Speed Limit Info including No Passing Info display further </w:t>
      </w:r>
      <w:proofErr w:type="gramStart"/>
      <w:r>
        <w:rPr>
          <w:rFonts w:ascii="BMWType V2 Light" w:hAnsi="BMWType V2 Light" w:cs="BMWType V2 Light"/>
          <w:color w:val="000000"/>
          <w:lang w:val="en-GB"/>
        </w:rPr>
        <w:t>adds</w:t>
      </w:r>
      <w:proofErr w:type="gramEnd"/>
      <w:r>
        <w:rPr>
          <w:rFonts w:ascii="BMWType V2 Light" w:hAnsi="BMWType V2 Light" w:cs="BMWType V2 Light"/>
          <w:color w:val="000000"/>
          <w:lang w:val="en-GB"/>
        </w:rPr>
        <w:t xml:space="preserve"> to the functionality of the convenience and safety options. Not only does ACC Stop &amp; Go make it possible to cruise along motorways and country roads with the greatest of ease while maintaining the desired distance to vehicles ahead, it also regulates the speed in heavy traffic, even braking to a stop if necessary before pulling away again automatically. This has the effect of making life easier for the driver in slow-moving traffic and congestion as well.</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lastRenderedPageBreak/>
        <w:t xml:space="preserve">In combination with the Professional or Business navigation system, </w:t>
      </w:r>
      <w:r>
        <w:rPr>
          <w:rFonts w:ascii="BMWType V2 Light" w:hAnsi="BMWType V2 Light" w:cs="BMWType V2 Light"/>
          <w:color w:val="000000"/>
          <w:lang w:val="en-GB"/>
        </w:rPr>
        <w:br/>
        <w:t xml:space="preserve">Speed Limit Info helps to keep the driver informed of the speed limit for the current stretch of road. A camera is used to ensure that additional signs or temporary restrictions – at </w:t>
      </w:r>
      <w:proofErr w:type="spellStart"/>
      <w:r>
        <w:rPr>
          <w:rFonts w:ascii="BMWType V2 Light" w:hAnsi="BMWType V2 Light" w:cs="BMWType V2 Light"/>
          <w:color w:val="000000"/>
          <w:lang w:val="en-GB"/>
        </w:rPr>
        <w:t>roadworks</w:t>
      </w:r>
      <w:proofErr w:type="spellEnd"/>
      <w:r>
        <w:rPr>
          <w:rFonts w:ascii="BMWType V2 Light" w:hAnsi="BMWType V2 Light" w:cs="BMWType V2 Light"/>
          <w:color w:val="000000"/>
          <w:lang w:val="en-GB"/>
        </w:rPr>
        <w:t xml:space="preserve">, for example – are taken into account. Information on speed limits or overtaking restrictions then appears in the instrument cluster or Head-Up Display. If the Professional navigation system is fitted, drivers can have the most fuel-efficient route recommended to them by selecting ECO PRO Route. </w:t>
      </w:r>
    </w:p>
    <w:p w:rsidR="00FB64AB" w:rsidRDefault="00FB64AB">
      <w:pPr>
        <w:spacing w:line="360" w:lineRule="auto"/>
        <w:rPr>
          <w:rFonts w:ascii="BMWType V2 Bold" w:hAnsi="BMWType V2 Bold" w:cs="BMWType V2 Bold"/>
          <w:color w:val="000000"/>
          <w:lang w:val="en-GB"/>
        </w:rPr>
      </w:pPr>
      <w:r>
        <w:rPr>
          <w:rFonts w:ascii="BMWType V2 Bold" w:hAnsi="BMWType V2 Bold" w:cs="BMWType V2 Bold"/>
          <w:color w:val="000000"/>
          <w:lang w:val="en-GB"/>
        </w:rPr>
        <w:t xml:space="preserve">Pure infotainment: further services from BMW </w:t>
      </w:r>
      <w:proofErr w:type="spellStart"/>
      <w:r>
        <w:rPr>
          <w:rFonts w:ascii="BMWType V2 Bold" w:hAnsi="BMWType V2 Bold" w:cs="BMWType V2 Bold"/>
          <w:color w:val="000000"/>
          <w:lang w:val="en-GB"/>
        </w:rPr>
        <w:t>ConnectedDrive</w:t>
      </w:r>
      <w:proofErr w:type="spellEnd"/>
      <w:r>
        <w:rPr>
          <w:rFonts w:ascii="BMWType V2 Bold" w:hAnsi="BMWType V2 Bold" w:cs="BMWType V2 Bold"/>
          <w:color w:val="000000"/>
          <w:lang w:val="en-GB"/>
        </w:rPr>
        <w:t>.</w:t>
      </w:r>
    </w:p>
    <w:p w:rsidR="00FB64AB" w:rsidRDefault="00FB64AB">
      <w:pPr>
        <w:spacing w:after="330" w:line="360" w:lineRule="auto"/>
        <w:rPr>
          <w:rFonts w:ascii="BMWType V2 Light" w:hAnsi="BMWType V2 Light" w:cs="BMWType V2 Light"/>
          <w:lang w:val="en-GB"/>
        </w:rPr>
      </w:pPr>
      <w:r>
        <w:rPr>
          <w:rFonts w:ascii="BMWType V2 Light" w:hAnsi="BMWType V2 Light" w:cs="BMWType V2 Light"/>
          <w:color w:val="000000"/>
          <w:lang w:val="en-GB"/>
        </w:rPr>
        <w:t xml:space="preserve">High-performance interface technology provides top-of-the-range infotainment capability that enables the driver and passengers to make extensive use of external mobile phones and music players. Users are furthermore able to access selected products from BMW Live and </w:t>
      </w:r>
      <w:r>
        <w:rPr>
          <w:rFonts w:ascii="BMWType V2 Light" w:hAnsi="BMWType V2 Light" w:cs="BMWType V2 Light"/>
          <w:color w:val="000000"/>
          <w:lang w:val="en-GB"/>
        </w:rPr>
        <w:br/>
        <w:t xml:space="preserve">BMW Online. New Bluetooth office functions allow internet-based services, </w:t>
      </w:r>
      <w:r>
        <w:rPr>
          <w:rFonts w:ascii="BMWType V2 Light" w:hAnsi="BMWType V2 Light" w:cs="BMWType V2 Light"/>
          <w:color w:val="000000"/>
          <w:lang w:val="en-GB"/>
        </w:rPr>
        <w:br/>
        <w:t xml:space="preserve">as well as calendar entries and text-based messages, to be viewed in the </w:t>
      </w:r>
      <w:r>
        <w:rPr>
          <w:rFonts w:ascii="BMWType V2 Light" w:hAnsi="BMWType V2 Light" w:cs="BMWType V2 Light"/>
          <w:color w:val="000000"/>
          <w:lang w:val="en-GB"/>
        </w:rPr>
        <w:br/>
        <w:t xml:space="preserve">Control Display of the </w:t>
      </w:r>
      <w:proofErr w:type="spellStart"/>
      <w:r>
        <w:rPr>
          <w:rFonts w:ascii="BMWType V2 Light" w:hAnsi="BMWType V2 Light" w:cs="BMWType V2 Light"/>
          <w:color w:val="000000"/>
          <w:lang w:val="en-GB"/>
        </w:rPr>
        <w:t>iDrive</w:t>
      </w:r>
      <w:proofErr w:type="spellEnd"/>
      <w:r>
        <w:rPr>
          <w:rFonts w:ascii="BMWType V2 Light" w:hAnsi="BMWType V2 Light" w:cs="BMWType V2 Light"/>
          <w:color w:val="000000"/>
          <w:lang w:val="en-GB"/>
        </w:rPr>
        <w:t xml:space="preserve"> operating system and read out via the Text to Speech function. In addition, passengers can access their personal music library on their </w:t>
      </w:r>
      <w:proofErr w:type="spellStart"/>
      <w:r>
        <w:rPr>
          <w:rFonts w:ascii="BMWType V2 Light" w:hAnsi="BMWType V2 Light" w:cs="BMWType V2 Light"/>
          <w:color w:val="000000"/>
          <w:lang w:val="en-GB"/>
        </w:rPr>
        <w:t>smartphone</w:t>
      </w:r>
      <w:proofErr w:type="spellEnd"/>
      <w:r>
        <w:rPr>
          <w:rFonts w:ascii="BMWType V2 Light" w:hAnsi="BMWType V2 Light" w:cs="BMWType V2 Light"/>
          <w:color w:val="000000"/>
          <w:lang w:val="en-GB"/>
        </w:rPr>
        <w:t xml:space="preserve"> or music player. The BMW Connected app allows in-car use of web radio and social networks such as </w:t>
      </w:r>
      <w:proofErr w:type="spellStart"/>
      <w:r>
        <w:rPr>
          <w:rFonts w:ascii="BMWType V2 Light" w:hAnsi="BMWType V2 Light" w:cs="BMWType V2 Light"/>
          <w:color w:val="000000"/>
          <w:lang w:val="en-GB"/>
        </w:rPr>
        <w:t>Facebook</w:t>
      </w:r>
      <w:proofErr w:type="spellEnd"/>
      <w:r>
        <w:rPr>
          <w:rFonts w:ascii="BMWType V2 Light" w:hAnsi="BMWType V2 Light" w:cs="BMWType V2 Light"/>
          <w:color w:val="000000"/>
          <w:lang w:val="en-GB"/>
        </w:rPr>
        <w:t xml:space="preserve"> and Twitter, while the My BMW Remote app can be used to lock and unlock the vehicle or operate the auxiliary heating remotely. Finally, information and office services, along with travel and leisure planners using the Google Maps and </w:t>
      </w:r>
      <w:proofErr w:type="spellStart"/>
      <w:r>
        <w:rPr>
          <w:rFonts w:ascii="BMWType V2 Light" w:hAnsi="BMWType V2 Light" w:cs="BMWType V2 Light"/>
          <w:color w:val="000000"/>
          <w:lang w:val="en-GB"/>
        </w:rPr>
        <w:t>Panoramio</w:t>
      </w:r>
      <w:proofErr w:type="spellEnd"/>
      <w:r>
        <w:rPr>
          <w:rFonts w:ascii="BMWType V2 Light" w:hAnsi="BMWType V2 Light" w:cs="BMWType V2 Light"/>
          <w:color w:val="000000"/>
          <w:lang w:val="en-GB"/>
        </w:rPr>
        <w:t xml:space="preserve"> services, further increase levels of individual convenience aboard the new BMW 3 Series Gran Turismo.</w:t>
      </w:r>
    </w:p>
    <w:p w:rsidR="00FB64AB" w:rsidRDefault="00726F84">
      <w:pPr>
        <w:pageBreakBefore/>
        <w:framePr w:w="7910" w:h="2279" w:hRule="exact" w:wrap="notBeside" w:vAnchor="page" w:hAnchor="page" w:x="2751" w:y="602" w:anchorLock="1"/>
        <w:tabs>
          <w:tab w:val="left" w:pos="2410"/>
        </w:tabs>
        <w:spacing w:after="370"/>
        <w:ind w:left="709" w:hanging="709"/>
        <w:rPr>
          <w:rFonts w:ascii="BMWType V2 Bold" w:hAnsi="BMWType V2 Bold" w:cs="BMWType V2 Bold"/>
          <w:sz w:val="36"/>
          <w:szCs w:val="36"/>
          <w:lang w:val="en-GB"/>
        </w:rPr>
      </w:pPr>
      <w:r>
        <w:rPr>
          <w:noProof/>
          <w:lang w:val="en-ZA" w:eastAsia="en-ZA"/>
        </w:rPr>
        <w:lastRenderedPageBreak/>
        <w:drawing>
          <wp:anchor distT="0" distB="0" distL="114300" distR="114300" simplePos="0" relativeHeight="251657216"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9" name="Bild 9"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eibung: Beschreibung: Bmw2fa3ptest"/>
                    <pic:cNvPicPr>
                      <a:picLocks noChangeAspect="1" noChangeArrowheads="1"/>
                    </pic:cNvPicPr>
                  </pic:nvPicPr>
                  <pic:blipFill>
                    <a:blip r:embed="rId11"/>
                    <a:srcRect/>
                    <a:stretch>
                      <a:fillRect/>
                    </a:stretch>
                  </pic:blipFill>
                  <pic:spPr bwMode="auto">
                    <a:xfrm>
                      <a:off x="0" y="0"/>
                      <a:ext cx="609600" cy="609600"/>
                    </a:xfrm>
                    <a:prstGeom prst="rect">
                      <a:avLst/>
                    </a:prstGeom>
                    <a:noFill/>
                  </pic:spPr>
                </pic:pic>
              </a:graphicData>
            </a:graphic>
          </wp:anchor>
        </w:drawing>
      </w:r>
      <w:r w:rsidR="00FB64AB">
        <w:rPr>
          <w:rFonts w:ascii="BMWType V2 Bold" w:hAnsi="BMWType V2 Bold" w:cs="BMWType V2 Bold"/>
          <w:sz w:val="36"/>
          <w:szCs w:val="36"/>
          <w:lang w:val="en-GB"/>
        </w:rPr>
        <w:t>7.</w:t>
      </w:r>
      <w:r w:rsidR="00FB64AB">
        <w:rPr>
          <w:rFonts w:ascii="BMWType V2 Bold" w:hAnsi="BMWType V2 Bold" w:cs="BMWType V2 Bold"/>
          <w:b/>
          <w:bCs/>
          <w:sz w:val="36"/>
          <w:szCs w:val="36"/>
          <w:lang w:val="en-GB"/>
        </w:rPr>
        <w:tab/>
      </w:r>
      <w:r w:rsidR="00FB64AB">
        <w:rPr>
          <w:rFonts w:ascii="BMWType V2 Bold" w:hAnsi="BMWType V2 Bold" w:cs="BMWType V2 Bold"/>
          <w:color w:val="000000"/>
          <w:sz w:val="36"/>
          <w:szCs w:val="36"/>
          <w:lang w:val="en-GB"/>
        </w:rPr>
        <w:t>Technical specifications.</w:t>
      </w:r>
      <w:r w:rsidR="00FB64AB">
        <w:rPr>
          <w:rFonts w:ascii="BMWType V2 Bold" w:hAnsi="BMWType V2 Bold" w:cs="BMWType V2 Bold"/>
          <w:color w:val="000000"/>
          <w:sz w:val="36"/>
          <w:szCs w:val="36"/>
          <w:lang w:val="en-GB"/>
        </w:rPr>
        <w:br/>
        <w:t>The new BMW 3 Series Gran Turismo.</w:t>
      </w:r>
      <w:r w:rsidR="00FB64AB">
        <w:rPr>
          <w:rFonts w:ascii="BMWType V2 Bold" w:hAnsi="BMWType V2 Bold" w:cs="BMWType V2 Bold"/>
          <w:color w:val="000000"/>
          <w:sz w:val="36"/>
          <w:szCs w:val="36"/>
          <w:lang w:val="en-GB"/>
        </w:rPr>
        <w:br/>
      </w:r>
      <w:r w:rsidR="00FB64AB">
        <w:rPr>
          <w:rFonts w:ascii="BMWType V2 Bold" w:hAnsi="BMWType V2 Bold" w:cs="BMWType V2 Bold"/>
          <w:color w:val="808080"/>
          <w:sz w:val="36"/>
          <w:szCs w:val="36"/>
          <w:lang w:val="en-GB"/>
        </w:rPr>
        <w:t>320d.</w:t>
      </w:r>
    </w:p>
    <w:tbl>
      <w:tblPr>
        <w:tblW w:w="7380" w:type="dxa"/>
        <w:tblInd w:w="2"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908"/>
        <w:gridCol w:w="546"/>
        <w:gridCol w:w="1580"/>
        <w:gridCol w:w="1592"/>
        <w:gridCol w:w="1754"/>
      </w:tblGrid>
      <w:tr w:rsidR="00FB64AB" w:rsidRPr="00AA26A6">
        <w:trPr>
          <w:trHeight w:hRule="exact" w:val="395"/>
        </w:trPr>
        <w:tc>
          <w:tcPr>
            <w:tcW w:w="1908" w:type="dxa"/>
            <w:tcBorders>
              <w:left w:val="nil"/>
              <w:right w:val="nil"/>
            </w:tcBorders>
            <w:vAlign w:val="center"/>
          </w:tcPr>
          <w:p w:rsidR="00FB64AB" w:rsidRPr="00AA26A6" w:rsidRDefault="00FB64AB">
            <w:pPr>
              <w:snapToGrid w:val="0"/>
              <w:spacing w:line="180" w:lineRule="exact"/>
              <w:ind w:right="22"/>
              <w:rPr>
                <w:rFonts w:ascii="BMWType V2 Bold" w:hAnsi="BMWType V2 Bold" w:cs="BMWType V2 Bold"/>
                <w:sz w:val="14"/>
                <w:szCs w:val="14"/>
                <w:lang w:val="en-US"/>
              </w:rPr>
            </w:pPr>
          </w:p>
        </w:tc>
        <w:tc>
          <w:tcPr>
            <w:tcW w:w="546"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p>
        </w:tc>
        <w:tc>
          <w:tcPr>
            <w:tcW w:w="1580"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r w:rsidRPr="00AA26A6">
              <w:rPr>
                <w:rFonts w:ascii="BMWType V2 Bold" w:hAnsi="BMWType V2 Bold" w:cs="BMWType V2 Bold"/>
                <w:sz w:val="14"/>
                <w:szCs w:val="14"/>
              </w:rPr>
              <w:t xml:space="preserve">BMW 320d </w:t>
            </w:r>
          </w:p>
          <w:p w:rsidR="00FB64AB" w:rsidRPr="00AA26A6" w:rsidRDefault="00FB64AB">
            <w:pPr>
              <w:snapToGrid w:val="0"/>
              <w:spacing w:line="180" w:lineRule="exact"/>
              <w:ind w:right="22"/>
              <w:jc w:val="right"/>
              <w:rPr>
                <w:rFonts w:ascii="BMWType V2 Bold" w:hAnsi="BMWType V2 Bold" w:cs="BMWType V2 Bold"/>
                <w:sz w:val="14"/>
                <w:szCs w:val="14"/>
              </w:rPr>
            </w:pPr>
            <w:r w:rsidRPr="00AA26A6">
              <w:rPr>
                <w:rFonts w:ascii="BMWType V2 Bold" w:hAnsi="BMWType V2 Bold" w:cs="BMWType V2 Bold"/>
                <w:sz w:val="14"/>
                <w:szCs w:val="14"/>
              </w:rPr>
              <w:t>Gran Turismo</w:t>
            </w:r>
          </w:p>
        </w:tc>
      </w:tr>
      <w:tr w:rsidR="00FB64AB" w:rsidRPr="00AA26A6">
        <w:trPr>
          <w:trHeight w:hRule="exact" w:val="193"/>
        </w:trPr>
        <w:tc>
          <w:tcPr>
            <w:tcW w:w="1908" w:type="dxa"/>
            <w:tcBorders>
              <w:left w:val="nil"/>
              <w:right w:val="nil"/>
            </w:tcBorders>
            <w:vAlign w:val="center"/>
          </w:tcPr>
          <w:p w:rsidR="00FB64AB" w:rsidRPr="00AA26A6" w:rsidRDefault="00FB64AB">
            <w:pPr>
              <w:spacing w:line="180" w:lineRule="exact"/>
              <w:ind w:right="22"/>
              <w:rPr>
                <w:rFonts w:ascii="BMWType V2 Bold" w:hAnsi="BMWType V2 Bold" w:cs="BMWType V2 Bold"/>
                <w:sz w:val="14"/>
                <w:szCs w:val="14"/>
              </w:rPr>
            </w:pPr>
          </w:p>
        </w:tc>
        <w:tc>
          <w:tcPr>
            <w:tcW w:w="546"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80"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c>
          <w:tcPr>
            <w:tcW w:w="1754"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Body</w:t>
            </w:r>
          </w:p>
        </w:tc>
        <w:tc>
          <w:tcPr>
            <w:tcW w:w="5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580"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c>
          <w:tcPr>
            <w:tcW w:w="1754"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Noofdoors/seats</w:t>
            </w:r>
          </w:p>
        </w:tc>
        <w:tc>
          <w:tcPr>
            <w:tcW w:w="546" w:type="dxa"/>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 / 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Length/width/height (unladen)</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4824 / 1828 / 1508</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Wheelbase</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2920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Track, front/rear</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1541 / 1586</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Groundclearance</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Turningcircle</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11,8</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Fuel Tank capacity</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appltr</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Coolingsysteminclheater</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7,0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Engine oil</w:t>
            </w:r>
            <w:r w:rsidRPr="00AA26A6">
              <w:rPr>
                <w:rFonts w:ascii="BMWType V2 Light" w:hAnsi="BMWType V2 Light" w:cs="BMWType V2 Light"/>
                <w:sz w:val="14"/>
                <w:szCs w:val="14"/>
                <w:vertAlign w:val="superscript"/>
              </w:rPr>
              <w:t>1)</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5,2</w:t>
            </w:r>
          </w:p>
        </w:tc>
      </w:tr>
      <w:tr w:rsidR="00FB64AB" w:rsidRPr="00AA26A6">
        <w:trPr>
          <w:trHeight w:hRule="exact" w:val="214"/>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Weight, unladen, to DIN/EU</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tcBorders>
              <w:left w:val="nil"/>
              <w:right w:val="nil"/>
            </w:tcBorders>
            <w:vAlign w:val="center"/>
          </w:tcPr>
          <w:p w:rsidR="00FB64AB" w:rsidRPr="00AA26A6" w:rsidRDefault="00FB64AB">
            <w:pPr>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1565 / 1640 (1575/1650)</w:t>
            </w:r>
          </w:p>
          <w:p w:rsidR="00FB64AB" w:rsidRPr="00AA26A6" w:rsidRDefault="00FB64AB">
            <w:pPr>
              <w:jc w:val="right"/>
              <w:rPr>
                <w:rFonts w:ascii="BMWType V2 Light" w:hAnsi="BMWType V2 Light" w:cs="BMWType V2 Light"/>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Max loadto DIN</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Max permissible</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2135 (2145)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Max axle load, front/rear</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950 / 1245</w:t>
            </w:r>
          </w:p>
        </w:tc>
      </w:tr>
      <w:tr w:rsidR="00FB64AB" w:rsidRPr="00AA26A6">
        <w:trPr>
          <w:trHeight w:hRule="exact" w:val="376"/>
        </w:trPr>
        <w:tc>
          <w:tcPr>
            <w:tcW w:w="1908" w:type="dxa"/>
            <w:tcBorders>
              <w:top w:val="nil"/>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Max trailer load (12%),</w:t>
            </w:r>
          </w:p>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braked/</w:t>
            </w:r>
            <w:proofErr w:type="spellStart"/>
            <w:r w:rsidRPr="00AA26A6">
              <w:rPr>
                <w:rFonts w:ascii="BMWType V2 Light" w:hAnsi="BMWType V2 Light" w:cs="BMWType V2 Light"/>
                <w:sz w:val="14"/>
                <w:szCs w:val="14"/>
                <w:lang w:val="en-US"/>
              </w:rPr>
              <w:t>unbraked</w:t>
            </w:r>
            <w:proofErr w:type="spellEnd"/>
          </w:p>
        </w:tc>
        <w:tc>
          <w:tcPr>
            <w:tcW w:w="546" w:type="dxa"/>
            <w:tcBorders>
              <w:top w:val="nil"/>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tcBorders>
              <w:top w:val="nil"/>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top w:val="nil"/>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top w:val="nil"/>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1600 / 745</w:t>
            </w:r>
          </w:p>
        </w:tc>
      </w:tr>
      <w:tr w:rsidR="00FB64AB" w:rsidRPr="00AA26A6">
        <w:trPr>
          <w:trHeight w:hRule="exact" w:val="302"/>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Max </w:t>
            </w:r>
            <w:proofErr w:type="spellStart"/>
            <w:r w:rsidRPr="00AA26A6">
              <w:rPr>
                <w:rFonts w:ascii="BMWType V2 Light" w:hAnsi="BMWType V2 Light" w:cs="BMWType V2 Light"/>
                <w:sz w:val="14"/>
                <w:szCs w:val="14"/>
                <w:lang w:val="en-US"/>
              </w:rPr>
              <w:t>roofload</w:t>
            </w:r>
            <w:proofErr w:type="spellEnd"/>
            <w:r w:rsidRPr="00AA26A6">
              <w:rPr>
                <w:rFonts w:ascii="BMWType V2 Light" w:hAnsi="BMWType V2 Light" w:cs="BMWType V2 Light"/>
                <w:sz w:val="14"/>
                <w:szCs w:val="14"/>
                <w:lang w:val="en-US"/>
              </w:rPr>
              <w:t xml:space="preserve">/max </w:t>
            </w:r>
            <w:proofErr w:type="spellStart"/>
            <w:r w:rsidRPr="00AA26A6">
              <w:rPr>
                <w:rFonts w:ascii="BMWType V2 Light" w:hAnsi="BMWType V2 Light" w:cs="BMWType V2 Light"/>
                <w:sz w:val="14"/>
                <w:szCs w:val="14"/>
                <w:lang w:val="en-US"/>
              </w:rPr>
              <w:t>towbardownl</w:t>
            </w:r>
            <w:proofErr w:type="spellEnd"/>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75 / 75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Luggagecompcapacity</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ltr</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520 / 1600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Air drag</w:t>
            </w:r>
          </w:p>
        </w:tc>
        <w:tc>
          <w:tcPr>
            <w:tcW w:w="546" w:type="dxa"/>
            <w:tcBorders>
              <w:left w:val="nil"/>
              <w:right w:val="nil"/>
            </w:tcBorders>
          </w:tcPr>
          <w:p w:rsidR="00FB64AB" w:rsidRPr="00AA26A6" w:rsidRDefault="00FB64AB">
            <w:pPr>
              <w:tabs>
                <w:tab w:val="center" w:pos="375"/>
                <w:tab w:val="right" w:pos="750"/>
              </w:tabs>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Cd x A</w:t>
            </w: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0,28 x 2,31</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Power Unit</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Config</w:t>
            </w:r>
            <w:proofErr w:type="spellEnd"/>
            <w:r w:rsidRPr="00AA26A6">
              <w:rPr>
                <w:rFonts w:ascii="BMWType V2 Light" w:hAnsi="BMWType V2 Light" w:cs="BMWType V2 Light"/>
                <w:sz w:val="14"/>
                <w:szCs w:val="14"/>
                <w:lang w:val="en-US"/>
              </w:rPr>
              <w:t xml:space="preserve">/No of </w:t>
            </w:r>
            <w:proofErr w:type="spellStart"/>
            <w:r w:rsidRPr="00AA26A6">
              <w:rPr>
                <w:rFonts w:ascii="BMWType V2 Light" w:hAnsi="BMWType V2 Light" w:cs="BMWType V2 Light"/>
                <w:sz w:val="14"/>
                <w:szCs w:val="14"/>
                <w:lang w:val="en-US"/>
              </w:rPr>
              <w:t>cyls</w:t>
            </w:r>
            <w:proofErr w:type="spellEnd"/>
            <w:r w:rsidRPr="00AA26A6">
              <w:rPr>
                <w:rFonts w:ascii="BMWType V2 Light" w:hAnsi="BMWType V2 Light" w:cs="BMWType V2 Light"/>
                <w:sz w:val="14"/>
                <w:szCs w:val="14"/>
                <w:lang w:val="en-US"/>
              </w:rPr>
              <w:t xml:space="preserve">/valves </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5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In-line / 4 / 4</w:t>
            </w:r>
          </w:p>
        </w:tc>
      </w:tr>
      <w:tr w:rsidR="00FB64AB" w:rsidRPr="0092461E">
        <w:trPr>
          <w:trHeight w:hRule="exact" w:val="731"/>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Engine technology</w:t>
            </w:r>
          </w:p>
        </w:tc>
        <w:tc>
          <w:tcPr>
            <w:tcW w:w="5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tcBorders>
              <w:left w:val="nil"/>
              <w:right w:val="nil"/>
            </w:tcBorders>
            <w:vAlign w:val="center"/>
          </w:tcPr>
          <w:p w:rsidR="00FB64AB" w:rsidRPr="00AA26A6" w:rsidRDefault="00FB64AB">
            <w:pPr>
              <w:jc w:val="center"/>
              <w:rPr>
                <w:rFonts w:ascii="BMWType V2 Light" w:hAnsi="BMWType V2 Light" w:cs="BMWType V2 Light"/>
                <w:sz w:val="14"/>
                <w:szCs w:val="14"/>
              </w:rPr>
            </w:pPr>
          </w:p>
        </w:tc>
        <w:tc>
          <w:tcPr>
            <w:tcW w:w="3346"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GB"/>
              </w:rPr>
              <w:t xml:space="preserve">BMW </w:t>
            </w:r>
            <w:proofErr w:type="spellStart"/>
            <w:r w:rsidRPr="00AA26A6">
              <w:rPr>
                <w:rFonts w:ascii="BMWType V2 Light" w:hAnsi="BMWType V2 Light" w:cs="BMWType V2 Light"/>
                <w:sz w:val="14"/>
                <w:szCs w:val="14"/>
                <w:lang w:val="en-GB"/>
              </w:rPr>
              <w:t>TwinPower</w:t>
            </w:r>
            <w:proofErr w:type="spellEnd"/>
            <w:r w:rsidRPr="00AA26A6">
              <w:rPr>
                <w:rFonts w:ascii="BMWType V2 Light" w:hAnsi="BMWType V2 Light" w:cs="BMWType V2 Light"/>
                <w:sz w:val="14"/>
                <w:szCs w:val="14"/>
                <w:lang w:val="en-GB"/>
              </w:rPr>
              <w:t xml:space="preserve"> Turbo technology with variable-geometry turbocharger, Common Rail direct injection with </w:t>
            </w:r>
            <w:proofErr w:type="spellStart"/>
            <w:r w:rsidRPr="00AA26A6">
              <w:rPr>
                <w:rFonts w:ascii="BMWType V2 Light" w:hAnsi="BMWType V2 Light" w:cs="BMWType V2 Light"/>
                <w:sz w:val="14"/>
                <w:szCs w:val="14"/>
                <w:lang w:val="en-GB"/>
              </w:rPr>
              <w:t>piezo</w:t>
            </w:r>
            <w:proofErr w:type="spellEnd"/>
            <w:r w:rsidRPr="00AA26A6">
              <w:rPr>
                <w:rFonts w:ascii="BMWType V2 Light" w:hAnsi="BMWType V2 Light" w:cs="BMWType V2 Light"/>
                <w:sz w:val="14"/>
                <w:szCs w:val="14"/>
                <w:lang w:val="en-GB"/>
              </w:rPr>
              <w:t xml:space="preserve"> injectors (max. injection pressure: 1800 bar)</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Capacity, effective</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cc</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1995</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Stroke / bore</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mm</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90,0 / 84,0</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Compression ratio</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:1</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16,5</w:t>
            </w:r>
          </w:p>
        </w:tc>
      </w:tr>
      <w:tr w:rsidR="00FB64AB" w:rsidRPr="00AA26A6">
        <w:trPr>
          <w:trHeight w:hRule="exact" w:val="193"/>
        </w:trPr>
        <w:tc>
          <w:tcPr>
            <w:tcW w:w="1908" w:type="dxa"/>
            <w:tcBorders>
              <w:left w:val="nil"/>
              <w:right w:val="nil"/>
            </w:tcBorders>
            <w:vAlign w:val="center"/>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Fuel</w:t>
            </w:r>
          </w:p>
        </w:tc>
        <w:tc>
          <w:tcPr>
            <w:tcW w:w="546"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580" w:type="dxa"/>
            <w:tcBorders>
              <w:left w:val="nil"/>
              <w:right w:val="nil"/>
            </w:tcBorders>
            <w:vAlign w:val="center"/>
          </w:tcPr>
          <w:p w:rsidR="00FB64AB" w:rsidRPr="00AA26A6" w:rsidRDefault="00FB64AB">
            <w:pPr>
              <w:tabs>
                <w:tab w:val="left" w:pos="1305"/>
              </w:tabs>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tabs>
                <w:tab w:val="left" w:pos="1305"/>
              </w:tabs>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tabs>
                <w:tab w:val="left" w:pos="1305"/>
              </w:tabs>
              <w:ind w:right="9"/>
              <w:jc w:val="right"/>
              <w:rPr>
                <w:rFonts w:ascii="BMWType V2 Light" w:hAnsi="BMWType V2 Light" w:cs="BMWType V2 Light"/>
                <w:sz w:val="14"/>
                <w:szCs w:val="14"/>
              </w:rPr>
            </w:pPr>
            <w:r w:rsidRPr="00AA26A6">
              <w:rPr>
                <w:rFonts w:ascii="BMWType V2 Light" w:hAnsi="BMWType V2 Light" w:cs="BMWType V2 Light"/>
                <w:sz w:val="14"/>
                <w:szCs w:val="14"/>
              </w:rPr>
              <w:t>Diesel</w:t>
            </w:r>
          </w:p>
        </w:tc>
      </w:tr>
      <w:tr w:rsidR="00FB64AB" w:rsidRPr="00AA26A6">
        <w:trPr>
          <w:trHeight w:hRule="exact" w:val="193"/>
        </w:trPr>
        <w:tc>
          <w:tcPr>
            <w:tcW w:w="1908" w:type="dxa"/>
            <w:tcBorders>
              <w:left w:val="nil"/>
              <w:right w:val="nil"/>
            </w:tcBorders>
            <w:vAlign w:val="bottom"/>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Max output</w:t>
            </w:r>
          </w:p>
        </w:tc>
        <w:tc>
          <w:tcPr>
            <w:tcW w:w="546" w:type="dxa"/>
            <w:tcBorders>
              <w:left w:val="nil"/>
              <w:right w:val="nil"/>
            </w:tcBorders>
            <w:vAlign w:val="bottom"/>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kW/hp</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135 / 184</w:t>
            </w:r>
          </w:p>
        </w:tc>
      </w:tr>
      <w:tr w:rsidR="00FB64AB" w:rsidRPr="00AA26A6">
        <w:trPr>
          <w:trHeight w:hRule="exact" w:val="193"/>
        </w:trPr>
        <w:tc>
          <w:tcPr>
            <w:tcW w:w="1908" w:type="dxa"/>
            <w:tcBorders>
              <w:left w:val="nil"/>
              <w:right w:val="nil"/>
            </w:tcBorders>
            <w:vAlign w:val="center"/>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at</w:t>
            </w:r>
          </w:p>
        </w:tc>
        <w:tc>
          <w:tcPr>
            <w:tcW w:w="546"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rpm</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4000</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Max torque</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Nm/lb-ft</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380</w:t>
            </w:r>
          </w:p>
        </w:tc>
      </w:tr>
      <w:tr w:rsidR="00FB64AB" w:rsidRPr="00AA26A6">
        <w:trPr>
          <w:trHeight w:hRule="exact" w:val="193"/>
        </w:trPr>
        <w:tc>
          <w:tcPr>
            <w:tcW w:w="1908" w:type="dxa"/>
            <w:tcBorders>
              <w:left w:val="nil"/>
              <w:right w:val="nil"/>
            </w:tcBorders>
            <w:vAlign w:val="center"/>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 xml:space="preserve">at </w:t>
            </w:r>
          </w:p>
        </w:tc>
        <w:tc>
          <w:tcPr>
            <w:tcW w:w="546"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rpm</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r w:rsidRPr="00AA26A6">
              <w:rPr>
                <w:rFonts w:ascii="BMWType V2 Light" w:hAnsi="BMWType V2 Light" w:cs="BMWType V2 Light"/>
                <w:sz w:val="14"/>
                <w:szCs w:val="14"/>
              </w:rPr>
              <w:t>1750 – 2750</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Bold" w:hAnsi="BMWType V2 Bold" w:cs="BMWType V2 Bold"/>
                <w:sz w:val="14"/>
                <w:szCs w:val="14"/>
                <w:lang w:val="en-GB"/>
              </w:rPr>
            </w:pP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580"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Bold" w:hAnsi="BMWType V2 Bold" w:cs="BMWType V2 Bold"/>
                <w:sz w:val="14"/>
                <w:szCs w:val="14"/>
                <w:lang w:val="en-GB"/>
              </w:rPr>
            </w:pPr>
            <w:r w:rsidRPr="00AA26A6">
              <w:rPr>
                <w:rFonts w:ascii="BMWType V2 Bold" w:hAnsi="BMWType V2 Bold" w:cs="BMWType V2 Bold"/>
                <w:sz w:val="14"/>
                <w:szCs w:val="14"/>
                <w:lang w:val="en-GB"/>
              </w:rPr>
              <w:t>Electrical System</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580"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r>
      <w:tr w:rsidR="00FB64AB" w:rsidRPr="00AA26A6">
        <w:trPr>
          <w:trHeigh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Battery / installation</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kern w:val="1"/>
                <w:sz w:val="14"/>
                <w:szCs w:val="14"/>
                <w:lang w:val="en-GB"/>
              </w:rPr>
            </w:pPr>
            <w:r w:rsidRPr="00AA26A6">
              <w:rPr>
                <w:rFonts w:ascii="BMWType V2 Light" w:hAnsi="BMWType V2 Light" w:cs="BMWType V2 Light"/>
                <w:sz w:val="14"/>
                <w:szCs w:val="14"/>
                <w:lang w:val="en-GB"/>
              </w:rPr>
              <w:t>Ah/</w:t>
            </w:r>
            <w:r w:rsidRPr="00AA26A6">
              <w:rPr>
                <w:rFonts w:ascii="BMWType V2 Light" w:hAnsi="BMWType V2 Light" w:cs="BMWType V2 Light"/>
                <w:kern w:val="1"/>
                <w:sz w:val="14"/>
                <w:szCs w:val="14"/>
                <w:lang w:val="en-GB"/>
              </w:rPr>
              <w:t>–</w:t>
            </w:r>
          </w:p>
        </w:tc>
        <w:tc>
          <w:tcPr>
            <w:tcW w:w="1580" w:type="dxa"/>
            <w:tcBorders>
              <w:left w:val="nil"/>
              <w:right w:val="nil"/>
            </w:tcBorders>
            <w:vAlign w:val="center"/>
          </w:tcPr>
          <w:p w:rsidR="00FB64AB" w:rsidRPr="00AA26A6" w:rsidRDefault="00FB64AB">
            <w:pPr>
              <w:ind w:right="9"/>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90 / Luggagecompartment</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Alternator</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A/W</w:t>
            </w:r>
          </w:p>
        </w:tc>
        <w:tc>
          <w:tcPr>
            <w:tcW w:w="1580" w:type="dxa"/>
            <w:tcBorders>
              <w:left w:val="nil"/>
              <w:right w:val="nil"/>
            </w:tcBorders>
            <w:vAlign w:val="center"/>
          </w:tcPr>
          <w:p w:rsidR="00FB64AB" w:rsidRPr="00AA26A6" w:rsidRDefault="00FB64AB">
            <w:pPr>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jc w:val="right"/>
              <w:rPr>
                <w:rFonts w:ascii="BMWType V2 Light" w:hAnsi="BMWType V2 Light" w:cs="BMWType V2 Light"/>
                <w:color w:val="FF0000"/>
                <w:sz w:val="14"/>
                <w:szCs w:val="14"/>
              </w:rPr>
            </w:pPr>
          </w:p>
        </w:tc>
        <w:tc>
          <w:tcPr>
            <w:tcW w:w="1754"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175 / 2450</w:t>
            </w:r>
          </w:p>
        </w:tc>
      </w:tr>
      <w:tr w:rsidR="00FB64AB" w:rsidRPr="00AA26A6">
        <w:trPr>
          <w:trHeight w:hRule="exact" w:val="193"/>
        </w:trPr>
        <w:tc>
          <w:tcPr>
            <w:tcW w:w="1908" w:type="dxa"/>
            <w:tcBorders>
              <w:left w:val="nil"/>
              <w:right w:val="nil"/>
            </w:tcBorders>
            <w:vAlign w:val="center"/>
          </w:tcPr>
          <w:p w:rsidR="00FB64AB" w:rsidRPr="00AA26A6" w:rsidRDefault="00FB64AB">
            <w:pPr>
              <w:spacing w:line="180" w:lineRule="exact"/>
              <w:ind w:right="22"/>
              <w:rPr>
                <w:rFonts w:ascii="BMWType V2 Bold" w:hAnsi="BMWType V2 Bold" w:cs="BMWType V2 Bold"/>
                <w:sz w:val="14"/>
                <w:szCs w:val="14"/>
              </w:rPr>
            </w:pP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b/>
                <w:bCs/>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r>
      <w:tr w:rsidR="00FB64AB" w:rsidRPr="00AA26A6">
        <w:trPr>
          <w:trHeight w:hRule="exact" w:val="193"/>
        </w:trPr>
        <w:tc>
          <w:tcPr>
            <w:tcW w:w="5626" w:type="dxa"/>
            <w:gridSpan w:val="4"/>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Driving Dynamics andSafety</w:t>
            </w:r>
          </w:p>
        </w:tc>
        <w:tc>
          <w:tcPr>
            <w:tcW w:w="1754"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r>
      <w:tr w:rsidR="00FB64AB" w:rsidRPr="0092461E">
        <w:trPr>
          <w:trHeight w:hRule="exact" w:val="416"/>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Suspension, front</w:t>
            </w:r>
            <w:r w:rsidRPr="00AA26A6">
              <w:rPr>
                <w:rFonts w:ascii="BMWType V2 Light" w:hAnsi="BMWType V2 Light" w:cs="BMWType V2 Light"/>
                <w:sz w:val="14"/>
                <w:szCs w:val="14"/>
                <w:lang w:val="en-US"/>
              </w:rPr>
              <w:tab/>
            </w:r>
            <w:r w:rsidRPr="00AA26A6">
              <w:rPr>
                <w:rFonts w:ascii="BMWType V2 Light" w:hAnsi="BMWType V2 Light" w:cs="BMWType V2 Light"/>
                <w:sz w:val="14"/>
                <w:szCs w:val="14"/>
                <w:lang w:val="en-US"/>
              </w:rPr>
              <w:tab/>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Aluminium</w:t>
            </w:r>
            <w:proofErr w:type="spellEnd"/>
            <w:r w:rsidRPr="00AA26A6">
              <w:rPr>
                <w:rFonts w:ascii="BMWType V2 Light" w:hAnsi="BMWType V2 Light" w:cs="BMWType V2 Light"/>
                <w:sz w:val="14"/>
                <w:szCs w:val="14"/>
                <w:lang w:val="en-US"/>
              </w:rPr>
              <w:t xml:space="preserve"> double-joint spring strut axle with displaced camber, small positive steering roll radius, transverse force compensation, anti-dive</w:t>
            </w:r>
          </w:p>
        </w:tc>
      </w:tr>
      <w:tr w:rsidR="00FB64AB" w:rsidRPr="0092461E">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Suspension, rear</w:t>
            </w:r>
          </w:p>
        </w:tc>
        <w:tc>
          <w:tcPr>
            <w:tcW w:w="546"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Five-link axle in lightweight construction</w:t>
            </w:r>
          </w:p>
          <w:p w:rsidR="00FB64AB" w:rsidRPr="00AA26A6" w:rsidRDefault="00FB64AB">
            <w:pPr>
              <w:jc w:val="right"/>
              <w:rPr>
                <w:rFonts w:ascii="BMWType V2 Light" w:hAnsi="BMWType V2 Light" w:cs="BMWType V2 Light"/>
                <w:color w:val="00B0F0"/>
                <w:sz w:val="14"/>
                <w:szCs w:val="14"/>
                <w:lang w:val="en-US"/>
              </w:rPr>
            </w:pPr>
          </w:p>
        </w:tc>
      </w:tr>
      <w:tr w:rsidR="00FB64AB" w:rsidRPr="0092461E">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Brakes, front</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Single-piston floating-</w:t>
            </w:r>
            <w:proofErr w:type="spellStart"/>
            <w:r w:rsidRPr="00AA26A6">
              <w:rPr>
                <w:rFonts w:ascii="BMWType V2 Light" w:hAnsi="BMWType V2 Light" w:cs="BMWType V2 Light"/>
                <w:sz w:val="14"/>
                <w:szCs w:val="14"/>
                <w:lang w:val="en-US"/>
              </w:rPr>
              <w:t>calliper</w:t>
            </w:r>
            <w:proofErr w:type="spellEnd"/>
            <w:r w:rsidRPr="00AA26A6">
              <w:rPr>
                <w:rFonts w:ascii="BMWType V2 Light" w:hAnsi="BMWType V2 Light" w:cs="BMWType V2 Light"/>
                <w:sz w:val="14"/>
                <w:szCs w:val="14"/>
                <w:lang w:val="en-US"/>
              </w:rPr>
              <w:t xml:space="preserve"> disc brakes / vented</w:t>
            </w:r>
          </w:p>
        </w:tc>
      </w:tr>
      <w:tr w:rsidR="00FB64AB" w:rsidRPr="0092461E">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Brakes, rear</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Single-piston fixed-</w:t>
            </w:r>
            <w:proofErr w:type="spellStart"/>
            <w:r w:rsidRPr="00AA26A6">
              <w:rPr>
                <w:rFonts w:ascii="BMWType V2 Light" w:hAnsi="BMWType V2 Light" w:cs="BMWType V2 Light"/>
                <w:sz w:val="14"/>
                <w:szCs w:val="14"/>
                <w:lang w:val="en-US"/>
              </w:rPr>
              <w:t>calliper</w:t>
            </w:r>
            <w:proofErr w:type="spellEnd"/>
            <w:r w:rsidRPr="00AA26A6">
              <w:rPr>
                <w:rFonts w:ascii="BMWType V2 Light" w:hAnsi="BMWType V2 Light" w:cs="BMWType V2 Light"/>
                <w:sz w:val="14"/>
                <w:szCs w:val="14"/>
                <w:lang w:val="en-US"/>
              </w:rPr>
              <w:t xml:space="preserve"> disc brakes / vented</w:t>
            </w:r>
          </w:p>
        </w:tc>
      </w:tr>
      <w:tr w:rsidR="00FB64AB" w:rsidRPr="0092461E">
        <w:trPr>
          <w:trHeight w:hRule="exact" w:val="527"/>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Drivingstabilitysystems</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Standard: DSC incl. ABS and DTC (Dynamic Traction Control), CBC (Cornering Brake Control), DBC (Dynamic Brake Control), Dry Braking function, Fading Compensation, Start-Off Assistant</w:t>
            </w:r>
          </w:p>
        </w:tc>
      </w:tr>
      <w:tr w:rsidR="00FB64AB" w:rsidRPr="0092461E">
        <w:trPr>
          <w:trHeight w:hRule="exact" w:val="719"/>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Safetyequipment</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ind w:right="9"/>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Standard: airbags for driver and front passenger, side airbags for driver and front passenger, head airbags for front and rear seats, three-point inertia-reel seatbelts on all seats with belt latch </w:t>
            </w:r>
            <w:proofErr w:type="spellStart"/>
            <w:r w:rsidRPr="00AA26A6">
              <w:rPr>
                <w:rFonts w:ascii="BMWType V2 Light" w:hAnsi="BMWType V2 Light" w:cs="BMWType V2 Light"/>
                <w:sz w:val="14"/>
                <w:szCs w:val="14"/>
                <w:lang w:val="en-US"/>
              </w:rPr>
              <w:t>tensioner</w:t>
            </w:r>
            <w:proofErr w:type="spellEnd"/>
            <w:r w:rsidRPr="00AA26A6">
              <w:rPr>
                <w:rFonts w:ascii="BMWType V2 Light" w:hAnsi="BMWType V2 Light" w:cs="BMWType V2 Light"/>
                <w:sz w:val="14"/>
                <w:szCs w:val="14"/>
                <w:lang w:val="en-US"/>
              </w:rPr>
              <w:t xml:space="preserve"> and belt force limiter at the front, crash-activated head restraints at the front, crash sensors, </w:t>
            </w:r>
            <w:proofErr w:type="spellStart"/>
            <w:r w:rsidRPr="00AA26A6">
              <w:rPr>
                <w:rFonts w:ascii="BMWType V2 Light" w:hAnsi="BMWType V2 Light" w:cs="BMWType V2 Light"/>
                <w:sz w:val="14"/>
                <w:szCs w:val="14"/>
                <w:lang w:val="en-US"/>
              </w:rPr>
              <w:t>Tyre</w:t>
            </w:r>
            <w:proofErr w:type="spellEnd"/>
            <w:r w:rsidRPr="00AA26A6">
              <w:rPr>
                <w:rFonts w:ascii="BMWType V2 Light" w:hAnsi="BMWType V2 Light" w:cs="BMWType V2 Light"/>
                <w:sz w:val="14"/>
                <w:szCs w:val="14"/>
                <w:lang w:val="en-US"/>
              </w:rPr>
              <w:t xml:space="preserve"> Defect Indicator</w:t>
            </w:r>
          </w:p>
        </w:tc>
      </w:tr>
      <w:tr w:rsidR="00FB64AB" w:rsidRPr="0092461E">
        <w:trPr>
          <w:trHeight w:hRule="exact" w:val="417"/>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Steering</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3"/>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Electric Power Steering (EPS),</w:t>
            </w:r>
          </w:p>
          <w:p w:rsidR="00FB64AB" w:rsidRPr="00AA26A6" w:rsidRDefault="00FB64AB">
            <w:pPr>
              <w:snapToGrid w:val="0"/>
              <w:spacing w:line="180" w:lineRule="exact"/>
              <w:ind w:right="22"/>
              <w:jc w:val="right"/>
              <w:rPr>
                <w:rFonts w:ascii="BMWType V2 Light" w:hAnsi="BMWType V2 Light" w:cs="BMWType V2 Light"/>
                <w:sz w:val="14"/>
                <w:szCs w:val="14"/>
                <w:lang w:val="en-US"/>
              </w:rPr>
            </w:pPr>
            <w:proofErr w:type="gramStart"/>
            <w:r w:rsidRPr="00AA26A6">
              <w:rPr>
                <w:rFonts w:ascii="BMWType V2 Light" w:hAnsi="BMWType V2 Light" w:cs="BMWType V2 Light"/>
                <w:sz w:val="14"/>
                <w:szCs w:val="14"/>
                <w:lang w:val="en-GB"/>
              </w:rPr>
              <w:t>optional</w:t>
            </w:r>
            <w:proofErr w:type="gramEnd"/>
            <w:r w:rsidRPr="00AA26A6">
              <w:rPr>
                <w:rFonts w:ascii="BMWType V2 Light" w:hAnsi="BMWType V2 Light" w:cs="BMWType V2 Light"/>
                <w:sz w:val="14"/>
                <w:szCs w:val="14"/>
                <w:lang w:val="en-GB"/>
              </w:rPr>
              <w:t xml:space="preserve">: </w:t>
            </w:r>
            <w:proofErr w:type="spellStart"/>
            <w:r w:rsidRPr="00AA26A6">
              <w:rPr>
                <w:rFonts w:ascii="BMWType V2 Light" w:hAnsi="BMWType V2 Light" w:cs="BMWType V2 Light"/>
                <w:sz w:val="14"/>
                <w:szCs w:val="14"/>
                <w:lang w:val="en-GB"/>
              </w:rPr>
              <w:t>Servotronic</w:t>
            </w:r>
            <w:proofErr w:type="spellEnd"/>
            <w:r w:rsidRPr="00AA26A6">
              <w:rPr>
                <w:rFonts w:ascii="BMWType V2 Light" w:hAnsi="BMWType V2 Light" w:cs="BMWType V2 Light"/>
                <w:sz w:val="14"/>
                <w:szCs w:val="14"/>
                <w:lang w:val="en-GB"/>
              </w:rPr>
              <w:t xml:space="preserve"> Function, </w:t>
            </w:r>
            <w:r w:rsidRPr="00AA26A6">
              <w:rPr>
                <w:rFonts w:ascii="BMWType V2 Light" w:hAnsi="BMWType V2 Light" w:cs="BMWType V2 Light"/>
                <w:color w:val="000000"/>
                <w:sz w:val="14"/>
                <w:szCs w:val="14"/>
                <w:lang w:val="en-GB"/>
              </w:rPr>
              <w:t>Variable Sport Steering</w:t>
            </w:r>
            <w:r w:rsidRPr="00AA26A6">
              <w:rPr>
                <w:rFonts w:ascii="BMWType V2 Light" w:hAnsi="BMWType V2 Light" w:cs="BMWType V2 Light"/>
                <w:sz w:val="14"/>
                <w:szCs w:val="14"/>
                <w:lang w:val="en-US"/>
              </w:rPr>
              <w:t>).</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Steering transmission, overall</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:1</w:t>
            </w:r>
          </w:p>
        </w:tc>
        <w:tc>
          <w:tcPr>
            <w:tcW w:w="1580"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000000"/>
                <w:sz w:val="14"/>
                <w:szCs w:val="14"/>
                <w:lang w:val="en-US"/>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000000"/>
                <w:sz w:val="14"/>
                <w:szCs w:val="14"/>
                <w:lang w:val="en-US"/>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000000"/>
                <w:sz w:val="14"/>
                <w:szCs w:val="14"/>
                <w:lang w:val="en-US"/>
              </w:rPr>
            </w:pPr>
            <w:r w:rsidRPr="00AA26A6">
              <w:rPr>
                <w:rFonts w:ascii="BMWType V2 Light" w:hAnsi="BMWType V2 Light" w:cs="BMWType V2 Light"/>
                <w:color w:val="000000"/>
                <w:sz w:val="14"/>
                <w:szCs w:val="14"/>
                <w:lang w:val="en-US"/>
              </w:rPr>
              <w:t>15,3</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Tyres</w:t>
            </w:r>
            <w:proofErr w:type="spellEnd"/>
            <w:r w:rsidRPr="00AA26A6">
              <w:rPr>
                <w:rFonts w:ascii="BMWType V2 Light" w:hAnsi="BMWType V2 Light" w:cs="BMWType V2 Light"/>
                <w:sz w:val="14"/>
                <w:szCs w:val="14"/>
                <w:lang w:val="en-US"/>
              </w:rPr>
              <w:t>, front/rear</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580"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US"/>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US"/>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225/55 R17 97V</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Rims, front/rear</w:t>
            </w:r>
          </w:p>
        </w:tc>
        <w:tc>
          <w:tcPr>
            <w:tcW w:w="546"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580"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1592"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1754" w:type="dxa"/>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8,0J x 17 Light Alloy</w:t>
            </w:r>
          </w:p>
        </w:tc>
      </w:tr>
    </w:tbl>
    <w:p w:rsidR="00FB64AB" w:rsidRDefault="00FB64AB">
      <w:pPr>
        <w:pStyle w:val="StandardBMWTypeV2Light"/>
        <w:rPr>
          <w:rFonts w:ascii="Times New Roman" w:hAnsi="Times New Roman" w:cs="Times New Roman"/>
        </w:rPr>
      </w:pPr>
    </w:p>
    <w:tbl>
      <w:tblPr>
        <w:tblW w:w="7380" w:type="dxa"/>
        <w:tblInd w:w="2"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985"/>
        <w:gridCol w:w="534"/>
        <w:gridCol w:w="1621"/>
        <w:gridCol w:w="1246"/>
        <w:gridCol w:w="14"/>
        <w:gridCol w:w="1980"/>
      </w:tblGrid>
      <w:tr w:rsidR="00FB64AB" w:rsidRPr="00AA26A6">
        <w:trPr>
          <w:trHeight w:hRule="exact" w:val="395"/>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lang w:val="en-US"/>
              </w:rPr>
            </w:pPr>
          </w:p>
          <w:p w:rsidR="00FB64AB" w:rsidRPr="00AA26A6" w:rsidRDefault="00FB64AB">
            <w:pPr>
              <w:spacing w:line="180" w:lineRule="exact"/>
              <w:ind w:right="22"/>
              <w:rPr>
                <w:rFonts w:ascii="BMWType V2 Bold" w:hAnsi="BMWType V2 Bold" w:cs="BMWType V2 Bold"/>
                <w:sz w:val="14"/>
                <w:szCs w:val="14"/>
                <w:lang w:val="en-US"/>
              </w:rPr>
            </w:pPr>
          </w:p>
          <w:p w:rsidR="00FB64AB" w:rsidRPr="00AA26A6" w:rsidRDefault="00FB64AB">
            <w:pPr>
              <w:spacing w:line="180" w:lineRule="exact"/>
              <w:ind w:right="22"/>
              <w:rPr>
                <w:rFonts w:ascii="BMWType V2 Bold" w:hAnsi="BMWType V2 Bold" w:cs="BMWType V2 Bold"/>
                <w:sz w:val="14"/>
                <w:szCs w:val="14"/>
                <w:lang w:val="en-US"/>
              </w:rPr>
            </w:pPr>
          </w:p>
        </w:tc>
        <w:tc>
          <w:tcPr>
            <w:tcW w:w="534"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621"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246"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p>
        </w:tc>
        <w:tc>
          <w:tcPr>
            <w:tcW w:w="1994" w:type="dxa"/>
            <w:gridSpan w:val="2"/>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 xml:space="preserve">BMW 320d </w:t>
            </w:r>
          </w:p>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Gran Turismo</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lang w:val="en-US"/>
              </w:rPr>
            </w:pPr>
          </w:p>
        </w:tc>
        <w:tc>
          <w:tcPr>
            <w:tcW w:w="534"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621"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2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994"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BMW ConnectedDrive</w:t>
            </w:r>
          </w:p>
        </w:tc>
        <w:tc>
          <w:tcPr>
            <w:tcW w:w="534"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621"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2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994"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AA26A6">
        <w:trPr>
          <w:trHeight w:hRule="exact" w:val="36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Comfort</w:t>
            </w:r>
          </w:p>
        </w:tc>
        <w:tc>
          <w:tcPr>
            <w:tcW w:w="534" w:type="dxa"/>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4861" w:type="dxa"/>
            <w:gridSpan w:val="4"/>
            <w:tcBorders>
              <w:left w:val="nil"/>
              <w:right w:val="nil"/>
            </w:tcBorders>
            <w:vAlign w:val="center"/>
          </w:tcPr>
          <w:p w:rsidR="00FB64AB" w:rsidRPr="00AA26A6" w:rsidRDefault="00FB64AB" w:rsidP="00043D61">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Optional: BMW Assist incl. Enquiry Service, remote-</w:t>
            </w:r>
            <w:proofErr w:type="spellStart"/>
            <w:r w:rsidRPr="00AA26A6">
              <w:rPr>
                <w:rFonts w:ascii="BMWType V2 Light" w:hAnsi="BMWType V2 Light" w:cs="BMWType V2 Light"/>
                <w:sz w:val="14"/>
                <w:szCs w:val="14"/>
                <w:lang w:val="en-US"/>
              </w:rPr>
              <w:t>controlfunctions</w:t>
            </w:r>
            <w:proofErr w:type="spellEnd"/>
            <w:r w:rsidR="00043D61">
              <w:rPr>
                <w:rFonts w:ascii="BMWType V2 Light" w:hAnsi="BMWType V2 Light" w:cs="BMWType V2 Light"/>
                <w:sz w:val="14"/>
                <w:szCs w:val="14"/>
                <w:lang w:val="en-US"/>
              </w:rPr>
              <w:t xml:space="preserve"> </w:t>
            </w:r>
            <w:r w:rsidRPr="00AA26A6">
              <w:rPr>
                <w:rFonts w:ascii="BMWType V2 Light" w:hAnsi="BMWType V2 Light" w:cs="BMWType V2 Light"/>
                <w:sz w:val="14"/>
                <w:szCs w:val="14"/>
                <w:lang w:val="en-US"/>
              </w:rPr>
              <w:t>a</w:t>
            </w:r>
            <w:r w:rsidR="00043D61">
              <w:rPr>
                <w:rFonts w:ascii="BMWType V2 Light" w:hAnsi="BMWType V2 Light" w:cs="BMWType V2 Light"/>
                <w:sz w:val="14"/>
                <w:szCs w:val="14"/>
                <w:lang w:val="en-US"/>
              </w:rPr>
              <w:t>nd</w:t>
            </w:r>
            <w:r w:rsidR="00043D61">
              <w:rPr>
                <w:rFonts w:ascii="BMWType V2 Light" w:hAnsi="BMWType V2 Light" w:cs="BMWType V2 Light"/>
                <w:sz w:val="14"/>
                <w:szCs w:val="14"/>
                <w:lang w:val="en-US"/>
              </w:rPr>
              <w:br/>
              <w:t xml:space="preserve">V-Info+ (Traffic Info plus), </w:t>
            </w:r>
            <w:r w:rsidRPr="00AA26A6">
              <w:rPr>
                <w:rFonts w:ascii="BMWType V2 Light" w:hAnsi="BMWType V2 Light" w:cs="BMWType V2 Light"/>
                <w:sz w:val="14"/>
                <w:szCs w:val="14"/>
                <w:lang w:val="en-US"/>
              </w:rPr>
              <w:t>mobile device</w:t>
            </w:r>
            <w:r w:rsidR="00043D61">
              <w:rPr>
                <w:rFonts w:ascii="BMWType V2 Light" w:hAnsi="BMWType V2 Light" w:cs="BMWType V2 Light"/>
                <w:sz w:val="14"/>
                <w:szCs w:val="14"/>
                <w:lang w:val="en-US"/>
              </w:rPr>
              <w:t xml:space="preserve"> </w:t>
            </w:r>
            <w:r w:rsidRPr="00AA26A6">
              <w:rPr>
                <w:rFonts w:ascii="BMWType V2 Light" w:hAnsi="BMWType V2 Light" w:cs="BMWType V2 Light"/>
                <w:sz w:val="14"/>
                <w:szCs w:val="14"/>
                <w:lang w:val="en-US"/>
              </w:rPr>
              <w:t>integration</w:t>
            </w:r>
          </w:p>
        </w:tc>
      </w:tr>
      <w:tr w:rsidR="00FB64AB" w:rsidRPr="0092461E">
        <w:trPr>
          <w:trHeight w:hRule="exact" w:val="558"/>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Infotainment</w:t>
            </w:r>
          </w:p>
        </w:tc>
        <w:tc>
          <w:tcPr>
            <w:tcW w:w="534" w:type="dxa"/>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4861" w:type="dxa"/>
            <w:gridSpan w:val="4"/>
            <w:tcBorders>
              <w:left w:val="nil"/>
              <w:right w:val="nil"/>
            </w:tcBorders>
            <w:vAlign w:val="center"/>
          </w:tcPr>
          <w:p w:rsidR="00FB64AB" w:rsidRPr="00AA26A6" w:rsidRDefault="00FB64AB" w:rsidP="00043D61">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Optional: internet access, BMW Online incl. Park Info, National Info, Google Local Search, News, Office functions, Bluetooth Audio Streaming and Online Update Music Tracks, Apps</w:t>
            </w:r>
          </w:p>
        </w:tc>
      </w:tr>
      <w:tr w:rsidR="00FB64AB" w:rsidRPr="0092461E">
        <w:trPr>
          <w:trHeight w:hRule="exact" w:val="977"/>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Safety</w:t>
            </w:r>
          </w:p>
        </w:tc>
        <w:tc>
          <w:tcPr>
            <w:tcW w:w="534" w:type="dxa"/>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4861" w:type="dxa"/>
            <w:gridSpan w:val="4"/>
            <w:tcBorders>
              <w:left w:val="nil"/>
              <w:right w:val="nil"/>
            </w:tcBorders>
            <w:vAlign w:val="center"/>
          </w:tcPr>
          <w:p w:rsidR="00FB64AB" w:rsidRPr="00AA26A6" w:rsidRDefault="00FB64AB" w:rsidP="00043D61">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Optional: Adaptive Headlights with turning lights, variable light distribution and adaptive headlight range adjustment, high beam assistance, park distance control, rear view camera, Surround View incl. Side View and Top View, BMW Head-Up Display, cruise control with brake function, Parking Assistant, Lane Chance Warning, Lane Departure Warning with Collision Warning, speed limit and no passing information, Active Protection</w:t>
            </w:r>
          </w:p>
        </w:tc>
      </w:tr>
      <w:tr w:rsidR="00FB64AB" w:rsidRPr="0092461E">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lang w:val="en-US"/>
              </w:rPr>
            </w:pPr>
          </w:p>
        </w:tc>
        <w:tc>
          <w:tcPr>
            <w:tcW w:w="534"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621"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2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994"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Transmission</w:t>
            </w:r>
          </w:p>
        </w:tc>
        <w:tc>
          <w:tcPr>
            <w:tcW w:w="534"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621"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2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994"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92461E">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Type oftransmission</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4861" w:type="dxa"/>
            <w:gridSpan w:val="4"/>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r w:rsidRPr="00AA26A6">
              <w:rPr>
                <w:rFonts w:ascii="BMWType V2 Light" w:hAnsi="BMWType V2 Light" w:cs="BMWType V2 Light"/>
                <w:sz w:val="14"/>
                <w:szCs w:val="14"/>
                <w:lang w:val="en-GB"/>
              </w:rPr>
              <w:t>Six-speed manual (optional: eight-speed-automatic)</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Gearratios</w:t>
            </w:r>
            <w:r w:rsidRPr="00AA26A6">
              <w:rPr>
                <w:rFonts w:ascii="BMWType V2 Light" w:hAnsi="BMWType V2 Light" w:cs="BMWType V2 Light"/>
                <w:sz w:val="14"/>
                <w:szCs w:val="14"/>
              </w:rPr>
              <w:tab/>
              <w:t>I</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4,110 (4,171)</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II</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2,315 (3,143)</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III</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1,542 (2,106)</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IV</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1,179 (1,667)</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1,000 (1,285)</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VI</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tabs>
                <w:tab w:val="left" w:pos="1260"/>
              </w:tabs>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0,846 (1,000)</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VII</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 (0,839)</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VIII</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tabs>
                <w:tab w:val="left" w:pos="1260"/>
              </w:tabs>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 (0,667)</w:t>
            </w:r>
          </w:p>
        </w:tc>
      </w:tr>
      <w:tr w:rsidR="00FB64AB" w:rsidRPr="00AA26A6">
        <w:trPr>
          <w:trHeight w:hRule="exact" w:val="193"/>
        </w:trPr>
        <w:tc>
          <w:tcPr>
            <w:tcW w:w="1985" w:type="dxa"/>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Reverse</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3,727 (3,295)</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Final drive</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3,231 (3,077)</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p>
        </w:tc>
        <w:tc>
          <w:tcPr>
            <w:tcW w:w="534"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621"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260"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980"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r>
      <w:tr w:rsidR="00FB64AB" w:rsidRPr="00AA26A6">
        <w:trPr>
          <w:trHeight w:hRule="exact" w:val="193"/>
        </w:trPr>
        <w:tc>
          <w:tcPr>
            <w:tcW w:w="1985" w:type="dxa"/>
            <w:tcBorders>
              <w:left w:val="nil"/>
              <w:right w:val="nil"/>
            </w:tcBorders>
          </w:tcPr>
          <w:p w:rsidR="00FB64AB" w:rsidRPr="00AA26A6" w:rsidRDefault="00FB64AB">
            <w:pPr>
              <w:snapToGrid w:val="0"/>
              <w:spacing w:line="180" w:lineRule="exact"/>
              <w:ind w:right="22"/>
              <w:rPr>
                <w:rFonts w:ascii="BMWType V2 Bold" w:hAnsi="BMWType V2 Bold" w:cs="BMWType V2 Bold"/>
                <w:sz w:val="14"/>
                <w:szCs w:val="14"/>
                <w:lang w:val="en-GB"/>
              </w:rPr>
            </w:pPr>
            <w:r w:rsidRPr="00AA26A6">
              <w:rPr>
                <w:rFonts w:ascii="BMWType V2 Bold" w:hAnsi="BMWType V2 Bold" w:cs="BMWType V2 Bold"/>
                <w:sz w:val="14"/>
                <w:szCs w:val="14"/>
                <w:lang w:val="en-GB"/>
              </w:rPr>
              <w:t>Performance</w:t>
            </w:r>
          </w:p>
        </w:tc>
        <w:tc>
          <w:tcPr>
            <w:tcW w:w="534" w:type="dxa"/>
            <w:tcBorders>
              <w:left w:val="nil"/>
              <w:right w:val="nil"/>
            </w:tcBorders>
          </w:tcPr>
          <w:p w:rsidR="00FB64AB" w:rsidRPr="00AA26A6" w:rsidRDefault="00FB64AB">
            <w:pPr>
              <w:snapToGrid w:val="0"/>
              <w:spacing w:line="180" w:lineRule="exact"/>
              <w:ind w:right="22"/>
              <w:jc w:val="right"/>
              <w:rPr>
                <w:rFonts w:ascii="BMWType V2 Bold" w:hAnsi="BMWType V2 Bold" w:cs="BMWType V2 Bold"/>
                <w:sz w:val="14"/>
                <w:szCs w:val="14"/>
                <w:lang w:val="en-GB"/>
              </w:rPr>
            </w:pPr>
          </w:p>
        </w:tc>
        <w:tc>
          <w:tcPr>
            <w:tcW w:w="1621" w:type="dxa"/>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260"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color w:val="000000"/>
                <w:sz w:val="14"/>
                <w:szCs w:val="14"/>
              </w:rPr>
            </w:pPr>
          </w:p>
        </w:tc>
        <w:tc>
          <w:tcPr>
            <w:tcW w:w="1980"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r>
      <w:tr w:rsidR="00FB64AB" w:rsidRPr="00AA26A6">
        <w:trPr>
          <w:trHeight w:hRule="exact" w:val="193"/>
        </w:trPr>
        <w:tc>
          <w:tcPr>
            <w:tcW w:w="1985"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 xml:space="preserve">Power-to-weight ratio </w:t>
            </w:r>
            <w:r w:rsidRPr="00AA26A6">
              <w:rPr>
                <w:rFonts w:ascii="BMWType V2 Light" w:hAnsi="BMWType V2 Light" w:cs="BMWType V2 Light"/>
                <w:sz w:val="14"/>
                <w:szCs w:val="14"/>
                <w:lang w:val="en-GB"/>
              </w:rPr>
              <w:br/>
            </w:r>
          </w:p>
        </w:tc>
        <w:tc>
          <w:tcPr>
            <w:tcW w:w="534"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kg/kW</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7,3 (7,3)</w:t>
            </w:r>
          </w:p>
        </w:tc>
      </w:tr>
      <w:tr w:rsidR="00FB64AB" w:rsidRPr="00AA26A6">
        <w:trPr>
          <w:trHeight w:hRule="exact" w:val="193"/>
        </w:trPr>
        <w:tc>
          <w:tcPr>
            <w:tcW w:w="1985"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Output per litre</w:t>
            </w:r>
          </w:p>
        </w:tc>
        <w:tc>
          <w:tcPr>
            <w:tcW w:w="534"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kW/l</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75,5</w:t>
            </w:r>
          </w:p>
        </w:tc>
      </w:tr>
      <w:tr w:rsidR="00FB64AB" w:rsidRPr="00AA26A6">
        <w:trPr>
          <w:trHeight w:hRule="exact" w:val="193"/>
        </w:trPr>
        <w:tc>
          <w:tcPr>
            <w:tcW w:w="1985" w:type="dxa"/>
            <w:tcBorders>
              <w:left w:val="nil"/>
              <w:right w:val="nil"/>
            </w:tcBorders>
          </w:tcPr>
          <w:p w:rsidR="00FB64AB" w:rsidRPr="00AA26A6" w:rsidRDefault="00FB64AB">
            <w:pPr>
              <w:tabs>
                <w:tab w:val="left" w:pos="900"/>
              </w:tabs>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Acceleration</w:t>
            </w:r>
            <w:r w:rsidRPr="00AA26A6">
              <w:rPr>
                <w:rFonts w:ascii="BMWType V2 Light" w:hAnsi="BMWType V2 Light" w:cs="BMWType V2 Light"/>
                <w:sz w:val="14"/>
                <w:szCs w:val="14"/>
                <w:lang w:val="en-GB"/>
              </w:rPr>
              <w:tab/>
              <w:t>0</w:t>
            </w:r>
            <w:r w:rsidRPr="00AA26A6">
              <w:rPr>
                <w:rFonts w:ascii="BMWType V2 Light" w:hAnsi="BMWType V2 Light" w:cs="BMWType V2 Light"/>
                <w:kern w:val="1"/>
                <w:sz w:val="14"/>
                <w:szCs w:val="14"/>
                <w:lang w:val="en-GB"/>
              </w:rPr>
              <w:t>–</w:t>
            </w:r>
            <w:r w:rsidRPr="00AA26A6">
              <w:rPr>
                <w:rFonts w:ascii="BMWType V2 Light" w:hAnsi="BMWType V2 Light" w:cs="BMWType V2 Light"/>
                <w:sz w:val="14"/>
                <w:szCs w:val="14"/>
                <w:lang w:val="en-GB"/>
              </w:rPr>
              <w:t>100 km/h</w:t>
            </w:r>
          </w:p>
        </w:tc>
        <w:tc>
          <w:tcPr>
            <w:tcW w:w="534"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sec</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 (5,4)</w:t>
            </w:r>
          </w:p>
        </w:tc>
      </w:tr>
      <w:tr w:rsidR="00FB64AB" w:rsidRPr="00AA26A6">
        <w:trPr>
          <w:trHeight w:hRule="exact" w:val="190"/>
        </w:trPr>
        <w:tc>
          <w:tcPr>
            <w:tcW w:w="1985" w:type="dxa"/>
            <w:tcBorders>
              <w:left w:val="nil"/>
              <w:right w:val="nil"/>
            </w:tcBorders>
          </w:tcPr>
          <w:p w:rsidR="00FB64AB" w:rsidRPr="00AA26A6" w:rsidRDefault="00FB64AB">
            <w:pPr>
              <w:tabs>
                <w:tab w:val="left" w:pos="900"/>
              </w:tabs>
              <w:snapToGrid w:val="0"/>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Standing-start km</w:t>
            </w:r>
          </w:p>
          <w:p w:rsidR="00FB64AB" w:rsidRPr="00AA26A6" w:rsidRDefault="00FB64AB">
            <w:pPr>
              <w:tabs>
                <w:tab w:val="left" w:pos="900"/>
              </w:tabs>
              <w:snapToGrid w:val="0"/>
              <w:spacing w:line="180" w:lineRule="exact"/>
              <w:ind w:right="22"/>
              <w:rPr>
                <w:rFonts w:ascii="BMWType V2 Light" w:hAnsi="BMWType V2 Light" w:cs="BMWType V2 Light"/>
                <w:sz w:val="14"/>
                <w:szCs w:val="14"/>
                <w:lang w:val="en-GB"/>
              </w:rPr>
            </w:pPr>
          </w:p>
        </w:tc>
        <w:tc>
          <w:tcPr>
            <w:tcW w:w="534"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sec</w:t>
            </w:r>
          </w:p>
          <w:p w:rsidR="00FB64AB" w:rsidRPr="00AA26A6" w:rsidRDefault="00FB64AB">
            <w:pPr>
              <w:spacing w:line="180" w:lineRule="exact"/>
              <w:ind w:right="22"/>
              <w:jc w:val="right"/>
              <w:rPr>
                <w:rFonts w:ascii="BMWType V2 Light" w:hAnsi="BMWType V2 Light" w:cs="BMWType V2 Light"/>
                <w:sz w:val="14"/>
                <w:szCs w:val="14"/>
                <w:lang w:val="en-GB"/>
              </w:rPr>
            </w:pP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24,7 (24,8)</w:t>
            </w:r>
          </w:p>
        </w:tc>
      </w:tr>
      <w:tr w:rsidR="00FB64AB" w:rsidRPr="00AA26A6">
        <w:trPr>
          <w:trHeight w:hRule="exact" w:val="193"/>
        </w:trPr>
        <w:tc>
          <w:tcPr>
            <w:tcW w:w="1985" w:type="dxa"/>
            <w:tcBorders>
              <w:left w:val="nil"/>
              <w:right w:val="nil"/>
            </w:tcBorders>
          </w:tcPr>
          <w:p w:rsidR="00FB64AB" w:rsidRPr="00AA26A6" w:rsidRDefault="00FB64AB">
            <w:pPr>
              <w:tabs>
                <w:tab w:val="left" w:pos="900"/>
              </w:tabs>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In 4th/5th gear</w:t>
            </w:r>
            <w:r w:rsidRPr="00AA26A6">
              <w:rPr>
                <w:rFonts w:ascii="BMWType V2 Light" w:hAnsi="BMWType V2 Light" w:cs="BMWType V2 Light"/>
                <w:sz w:val="14"/>
                <w:szCs w:val="14"/>
                <w:lang w:val="en-GB"/>
              </w:rPr>
              <w:tab/>
              <w:t>80</w:t>
            </w:r>
            <w:r w:rsidRPr="00AA26A6">
              <w:rPr>
                <w:rFonts w:ascii="BMWType V2 Light" w:hAnsi="BMWType V2 Light" w:cs="BMWType V2 Light"/>
                <w:kern w:val="1"/>
                <w:sz w:val="14"/>
                <w:szCs w:val="14"/>
                <w:lang w:val="en-GB"/>
              </w:rPr>
              <w:t>–</w:t>
            </w:r>
            <w:r w:rsidRPr="00AA26A6">
              <w:rPr>
                <w:rFonts w:ascii="BMWType V2 Light" w:hAnsi="BMWType V2 Light" w:cs="BMWType V2 Light"/>
                <w:sz w:val="14"/>
                <w:szCs w:val="14"/>
                <w:lang w:val="en-GB"/>
              </w:rPr>
              <w:t xml:space="preserve">120 km/h </w:t>
            </w:r>
          </w:p>
        </w:tc>
        <w:tc>
          <w:tcPr>
            <w:tcW w:w="534"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sec</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5,8 / 6,5 (-)</w:t>
            </w:r>
          </w:p>
        </w:tc>
      </w:tr>
      <w:tr w:rsidR="00FB64AB" w:rsidRPr="00AA26A6">
        <w:trPr>
          <w:trHeight w:hRule="exact" w:val="193"/>
        </w:trPr>
        <w:tc>
          <w:tcPr>
            <w:tcW w:w="1985"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Top speed</w:t>
            </w:r>
          </w:p>
        </w:tc>
        <w:tc>
          <w:tcPr>
            <w:tcW w:w="534" w:type="dxa"/>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km/h</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250 (250)</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980"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BMW EfficientDynamics</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980"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r>
      <w:tr w:rsidR="00FB64AB" w:rsidRPr="0092461E">
        <w:trPr>
          <w:trHeight w:hRule="exact" w:val="1068"/>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BMW EfficientDynamicsstandardfeatures</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4861" w:type="dxa"/>
            <w:gridSpan w:val="4"/>
            <w:tcBorders>
              <w:left w:val="nil"/>
              <w:right w:val="nil"/>
            </w:tcBorders>
            <w:vAlign w:val="center"/>
          </w:tcPr>
          <w:p w:rsidR="00FB64AB" w:rsidRPr="00AA26A6" w:rsidRDefault="00FB64AB">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Brake Energy Regeneration, electromechanical power steering, Automatic Start/Stop function, Gear Shift Indicator (Manual Transmission), ECO PRO mode, intelligent lightweight construction, on-demand operation of ancillary units, map-regulated oil pump, detachable a/c compressor (BMW 318d Manual Transmission), differential with optimized-warm-up </w:t>
            </w:r>
            <w:proofErr w:type="spellStart"/>
            <w:r w:rsidRPr="00AA26A6">
              <w:rPr>
                <w:rFonts w:ascii="BMWType V2 Light" w:hAnsi="BMWType V2 Light" w:cs="BMWType V2 Light"/>
                <w:sz w:val="14"/>
                <w:szCs w:val="14"/>
                <w:lang w:val="en-US"/>
              </w:rPr>
              <w:t>behaviour</w:t>
            </w:r>
            <w:proofErr w:type="spellEnd"/>
            <w:r w:rsidRPr="00AA26A6">
              <w:rPr>
                <w:rFonts w:ascii="BMWType V2 Light" w:hAnsi="BMWType V2 Light" w:cs="BMWType V2 Light"/>
                <w:sz w:val="14"/>
                <w:szCs w:val="14"/>
                <w:lang w:val="en-US"/>
              </w:rPr>
              <w:t xml:space="preserve">, </w:t>
            </w:r>
            <w:proofErr w:type="spellStart"/>
            <w:r w:rsidRPr="00AA26A6">
              <w:rPr>
                <w:rFonts w:ascii="BMWType V2 Light" w:hAnsi="BMWType V2 Light" w:cs="BMWType V2 Light"/>
                <w:sz w:val="14"/>
                <w:szCs w:val="14"/>
                <w:lang w:val="en-US"/>
              </w:rPr>
              <w:t>tyres</w:t>
            </w:r>
            <w:proofErr w:type="spellEnd"/>
            <w:r w:rsidRPr="00AA26A6">
              <w:rPr>
                <w:rFonts w:ascii="BMWType V2 Light" w:hAnsi="BMWType V2 Light" w:cs="BMWType V2 Light"/>
                <w:sz w:val="14"/>
                <w:szCs w:val="14"/>
                <w:lang w:val="en-US"/>
              </w:rPr>
              <w:t xml:space="preserve"> with reduced rolling resistance</w:t>
            </w:r>
          </w:p>
        </w:tc>
      </w:tr>
      <w:tr w:rsidR="00FB64AB" w:rsidRPr="0092461E">
        <w:trPr>
          <w:trHeight w:hRule="exact" w:val="283"/>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b/>
                <w:bCs/>
                <w:sz w:val="14"/>
                <w:szCs w:val="14"/>
                <w:lang w:val="en-US"/>
              </w:rPr>
            </w:pP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621"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2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994"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r>
      <w:tr w:rsidR="00FB64AB" w:rsidRPr="0092461E">
        <w:trPr>
          <w:trHeight w:hRule="exact" w:val="536"/>
        </w:trPr>
        <w:tc>
          <w:tcPr>
            <w:tcW w:w="1985" w:type="dxa"/>
            <w:tcBorders>
              <w:left w:val="nil"/>
              <w:right w:val="nil"/>
            </w:tcBorders>
          </w:tcPr>
          <w:p w:rsidR="00FB64AB" w:rsidRPr="00AA26A6" w:rsidRDefault="00FB64AB">
            <w:pPr>
              <w:spacing w:line="180" w:lineRule="exact"/>
              <w:ind w:right="22"/>
              <w:rPr>
                <w:rFonts w:ascii="BMWType V2 Bold" w:hAnsi="BMWType V2 Bold" w:cs="BMWType V2 Bold"/>
                <w:b/>
                <w:bCs/>
                <w:sz w:val="14"/>
                <w:szCs w:val="14"/>
                <w:lang w:val="en-US"/>
              </w:rPr>
            </w:pPr>
            <w:r w:rsidRPr="00AA26A6">
              <w:rPr>
                <w:rFonts w:ascii="BMWType V2 Bold" w:hAnsi="BMWType V2 Bold" w:cs="BMWType V2 Bold"/>
                <w:b/>
                <w:bCs/>
                <w:sz w:val="14"/>
                <w:szCs w:val="14"/>
                <w:lang w:val="en-US"/>
              </w:rPr>
              <w:t>Fuel Consumption</w:t>
            </w:r>
            <w:r w:rsidRPr="00AA26A6">
              <w:rPr>
                <w:rFonts w:ascii="BMWType V2 Bold" w:hAnsi="BMWType V2 Bold" w:cs="BMWType V2 Bold"/>
                <w:b/>
                <w:bCs/>
                <w:sz w:val="14"/>
                <w:szCs w:val="14"/>
                <w:lang w:val="en-US"/>
              </w:rPr>
              <w:br/>
              <w:t>in EU Cycle</w:t>
            </w:r>
          </w:p>
          <w:p w:rsidR="00FB64AB" w:rsidRPr="00AA26A6" w:rsidRDefault="00FB64AB">
            <w:pPr>
              <w:spacing w:line="180" w:lineRule="exact"/>
              <w:ind w:right="22"/>
              <w:rPr>
                <w:rFonts w:ascii="BMWType V2 Bold" w:hAnsi="BMWType V2 Bold" w:cs="BMWType V2 Bold"/>
                <w:b/>
                <w:bCs/>
                <w:sz w:val="14"/>
                <w:szCs w:val="14"/>
                <w:vertAlign w:val="superscript"/>
                <w:lang w:val="en-US"/>
              </w:rPr>
            </w:pPr>
            <w:r w:rsidRPr="00AA26A6">
              <w:rPr>
                <w:rFonts w:ascii="BMWType V2 Bold" w:hAnsi="BMWType V2 Bold" w:cs="BMWType V2 Bold"/>
                <w:b/>
                <w:bCs/>
                <w:sz w:val="14"/>
                <w:szCs w:val="14"/>
                <w:lang w:val="en-US"/>
              </w:rPr>
              <w:t>Standard Wheels</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621"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26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980"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Urban</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ltr/100 km</w:t>
            </w:r>
          </w:p>
        </w:tc>
        <w:tc>
          <w:tcPr>
            <w:tcW w:w="1621" w:type="dxa"/>
            <w:tcBorders>
              <w:left w:val="nil"/>
              <w:right w:val="nil"/>
            </w:tcBorders>
            <w:vAlign w:val="center"/>
          </w:tcPr>
          <w:p w:rsidR="00FB64AB" w:rsidRPr="00AA26A6" w:rsidRDefault="00FB64AB">
            <w:pPr>
              <w:tabs>
                <w:tab w:val="left" w:pos="1260"/>
              </w:tabs>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color w:val="000000"/>
                <w:sz w:val="14"/>
                <w:szCs w:val="14"/>
              </w:rPr>
            </w:pPr>
          </w:p>
        </w:tc>
        <w:tc>
          <w:tcPr>
            <w:tcW w:w="1980" w:type="dxa"/>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5,8 (5,9)</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Extra-urban</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ltr/100 km</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4,4 (4,4)</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Combined</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ltr/100 km</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4,9 (4,9)</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w:t>
            </w:r>
            <w:r w:rsidRPr="00AA26A6">
              <w:rPr>
                <w:rFonts w:ascii="BMWType V2 Light" w:hAnsi="BMWType V2 Light" w:cs="BMWType V2 Light"/>
                <w:sz w:val="14"/>
                <w:szCs w:val="14"/>
                <w:vertAlign w:val="subscript"/>
              </w:rPr>
              <w:t>2</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g/km</w:t>
            </w:r>
          </w:p>
        </w:tc>
        <w:tc>
          <w:tcPr>
            <w:tcW w:w="1621" w:type="dxa"/>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p>
        </w:tc>
        <w:tc>
          <w:tcPr>
            <w:tcW w:w="1980"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129 (129)</w:t>
            </w:r>
          </w:p>
        </w:tc>
      </w:tr>
      <w:tr w:rsidR="00FB64AB" w:rsidRPr="00AA26A6">
        <w:trPr>
          <w:trHeight w:hRule="exact" w:val="193"/>
        </w:trPr>
        <w:tc>
          <w:tcPr>
            <w:tcW w:w="1985"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Emission rating</w:t>
            </w:r>
          </w:p>
        </w:tc>
        <w:tc>
          <w:tcPr>
            <w:tcW w:w="534"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p>
        </w:tc>
        <w:tc>
          <w:tcPr>
            <w:tcW w:w="1246"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p>
        </w:tc>
        <w:tc>
          <w:tcPr>
            <w:tcW w:w="1994"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EU6</w:t>
            </w:r>
          </w:p>
        </w:tc>
      </w:tr>
    </w:tbl>
    <w:p w:rsidR="00FB64AB" w:rsidRDefault="00FB64AB">
      <w:pPr>
        <w:tabs>
          <w:tab w:val="left" w:pos="3969"/>
        </w:tabs>
        <w:spacing w:before="240" w:after="240"/>
        <w:rPr>
          <w:rFonts w:ascii="BMWType V2 Light" w:hAnsi="BMWType V2 Light" w:cs="BMWType V2 Light"/>
          <w:sz w:val="12"/>
          <w:szCs w:val="12"/>
          <w:lang w:val="en-GB" w:eastAsia="ar-SA"/>
        </w:rPr>
      </w:pPr>
      <w:r>
        <w:rPr>
          <w:rFonts w:ascii="BMWType V2 Light" w:hAnsi="BMWType V2 Light" w:cs="BMWType V2 Light"/>
          <w:sz w:val="12"/>
          <w:szCs w:val="12"/>
          <w:lang w:val="en-GB" w:eastAsia="ar-SA"/>
        </w:rPr>
        <w:t xml:space="preserve">Specifications apply to ACEA markets/data relevant to homologation apply in part only to Germany (weight) </w:t>
      </w:r>
      <w:r>
        <w:rPr>
          <w:rFonts w:ascii="BMWType V2 Light" w:hAnsi="BMWType V2 Light" w:cs="BMWType V2 Light"/>
          <w:sz w:val="12"/>
          <w:szCs w:val="12"/>
          <w:lang w:val="en-GB" w:eastAsia="ar-SA"/>
        </w:rPr>
        <w:br/>
        <w:t>Figures in brackets apply to models with automatic transmission</w:t>
      </w:r>
    </w:p>
    <w:p w:rsidR="00FB64AB" w:rsidRDefault="00FB64AB">
      <w:pPr>
        <w:tabs>
          <w:tab w:val="left" w:pos="3969"/>
        </w:tabs>
        <w:suppressAutoHyphens/>
        <w:spacing w:before="240"/>
        <w:rPr>
          <w:rFonts w:ascii="BMWType V2 Light" w:hAnsi="BMWType V2 Light" w:cs="BMWType V2 Light"/>
          <w:sz w:val="12"/>
          <w:szCs w:val="12"/>
          <w:lang w:val="en-GB" w:eastAsia="ar-SA"/>
        </w:rPr>
      </w:pPr>
      <w:proofErr w:type="gramStart"/>
      <w:r>
        <w:rPr>
          <w:rFonts w:ascii="BMWType V2 Light" w:hAnsi="BMWType V2 Light" w:cs="BMWType V2 Light"/>
          <w:sz w:val="12"/>
          <w:szCs w:val="12"/>
          <w:vertAlign w:val="superscript"/>
          <w:lang w:val="en-GB" w:eastAsia="ar-SA"/>
        </w:rPr>
        <w:t>1)</w:t>
      </w:r>
      <w:r>
        <w:rPr>
          <w:rFonts w:ascii="BMWType V2 Light" w:hAnsi="BMWType V2 Light" w:cs="BMWType V2 Light"/>
          <w:sz w:val="12"/>
          <w:szCs w:val="12"/>
          <w:lang w:val="en-GB" w:eastAsia="ar-SA"/>
        </w:rPr>
        <w:t>Oil</w:t>
      </w:r>
      <w:proofErr w:type="gramEnd"/>
      <w:r>
        <w:rPr>
          <w:rFonts w:ascii="BMWType V2 Light" w:hAnsi="BMWType V2 Light" w:cs="BMWType V2 Light"/>
          <w:sz w:val="12"/>
          <w:szCs w:val="12"/>
          <w:lang w:val="en-GB" w:eastAsia="ar-SA"/>
        </w:rPr>
        <w:t xml:space="preserve"> change</w:t>
      </w:r>
    </w:p>
    <w:p w:rsidR="00FB64AB" w:rsidRPr="003B29BD" w:rsidRDefault="00FB64AB">
      <w:pPr>
        <w:tabs>
          <w:tab w:val="left" w:pos="2410"/>
        </w:tabs>
        <w:spacing w:after="1480"/>
        <w:ind w:left="709" w:hanging="709"/>
        <w:rPr>
          <w:rFonts w:ascii="BMWType V2 Light" w:hAnsi="BMWType V2 Light" w:cs="BMWType V2 Light"/>
          <w:sz w:val="12"/>
          <w:szCs w:val="12"/>
          <w:lang w:val="en-GB" w:eastAsia="ar-SA"/>
        </w:rPr>
      </w:pPr>
    </w:p>
    <w:p w:rsidR="00FB64AB" w:rsidRDefault="00FB64AB">
      <w:pPr>
        <w:pageBreakBefore/>
        <w:framePr w:w="7910" w:h="2279" w:hRule="exact" w:wrap="notBeside" w:vAnchor="page" w:hAnchor="page" w:x="2751" w:y="602" w:anchorLock="1"/>
        <w:tabs>
          <w:tab w:val="left" w:pos="2410"/>
        </w:tabs>
        <w:spacing w:after="370"/>
        <w:rPr>
          <w:rFonts w:ascii="BMWType V2 Bold" w:hAnsi="BMWType V2 Bold" w:cs="BMWType V2 Bold"/>
          <w:sz w:val="36"/>
          <w:szCs w:val="36"/>
          <w:lang w:val="en-GB"/>
        </w:rPr>
      </w:pPr>
      <w:r>
        <w:rPr>
          <w:rFonts w:ascii="BMWType V2 Bold" w:hAnsi="BMWType V2 Bold" w:cs="BMWType V2 Bold"/>
          <w:color w:val="000000"/>
          <w:sz w:val="36"/>
          <w:szCs w:val="36"/>
          <w:lang w:val="en-GB"/>
        </w:rPr>
        <w:lastRenderedPageBreak/>
        <w:t>The new BMW 3 Series Gran Turismo.</w:t>
      </w:r>
      <w:r>
        <w:rPr>
          <w:rFonts w:ascii="BMWType V2 Bold" w:hAnsi="BMWType V2 Bold" w:cs="BMWType V2 Bold"/>
          <w:color w:val="000000"/>
          <w:sz w:val="36"/>
          <w:szCs w:val="36"/>
          <w:lang w:val="en-GB"/>
        </w:rPr>
        <w:br/>
      </w:r>
      <w:proofErr w:type="gramStart"/>
      <w:r>
        <w:rPr>
          <w:rFonts w:ascii="BMWType V2 Bold" w:hAnsi="BMWType V2 Bold" w:cs="BMWType V2 Bold"/>
          <w:color w:val="808080"/>
          <w:sz w:val="36"/>
          <w:szCs w:val="36"/>
          <w:lang w:val="en-GB"/>
        </w:rPr>
        <w:t>320i, 328i, 335i.</w:t>
      </w:r>
      <w:proofErr w:type="gramEnd"/>
    </w:p>
    <w:tbl>
      <w:tblPr>
        <w:tblW w:w="7380" w:type="dxa"/>
        <w:tblInd w:w="2"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908"/>
        <w:gridCol w:w="71"/>
        <w:gridCol w:w="475"/>
        <w:gridCol w:w="65"/>
        <w:gridCol w:w="1515"/>
        <w:gridCol w:w="106"/>
        <w:gridCol w:w="1246"/>
        <w:gridCol w:w="14"/>
        <w:gridCol w:w="226"/>
        <w:gridCol w:w="1745"/>
        <w:gridCol w:w="9"/>
      </w:tblGrid>
      <w:tr w:rsidR="00FB64AB" w:rsidRPr="00AA26A6">
        <w:trPr>
          <w:trHeight w:hRule="exact" w:val="395"/>
        </w:trPr>
        <w:tc>
          <w:tcPr>
            <w:tcW w:w="1908" w:type="dxa"/>
            <w:tcBorders>
              <w:left w:val="nil"/>
              <w:right w:val="nil"/>
            </w:tcBorders>
            <w:vAlign w:val="center"/>
          </w:tcPr>
          <w:p w:rsidR="00FB64AB" w:rsidRPr="00AA26A6" w:rsidRDefault="00FB64AB">
            <w:pPr>
              <w:snapToGrid w:val="0"/>
              <w:spacing w:line="180" w:lineRule="exact"/>
              <w:ind w:right="22"/>
              <w:rPr>
                <w:rFonts w:ascii="BMWType V2 Bold" w:hAnsi="BMWType V2 Bold" w:cs="BMWType V2 Bold"/>
                <w:sz w:val="14"/>
                <w:szCs w:val="14"/>
                <w:lang w:val="en-US"/>
              </w:rPr>
            </w:pPr>
          </w:p>
        </w:tc>
        <w:tc>
          <w:tcPr>
            <w:tcW w:w="546" w:type="dxa"/>
            <w:gridSpan w:val="2"/>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p>
        </w:tc>
        <w:tc>
          <w:tcPr>
            <w:tcW w:w="1580" w:type="dxa"/>
            <w:gridSpan w:val="2"/>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 xml:space="preserve">BMW 320i </w:t>
            </w:r>
          </w:p>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Gran Turismo</w:t>
            </w: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 xml:space="preserve">BMW 328i </w:t>
            </w:r>
          </w:p>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Gran Turismo</w:t>
            </w: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 xml:space="preserve">BMW 335i </w:t>
            </w:r>
          </w:p>
          <w:p w:rsidR="00FB64AB" w:rsidRPr="00AA26A6" w:rsidRDefault="00FB64AB">
            <w:pPr>
              <w:snapToGrid w:val="0"/>
              <w:spacing w:line="180" w:lineRule="exact"/>
              <w:ind w:right="22"/>
              <w:jc w:val="right"/>
              <w:rPr>
                <w:rFonts w:ascii="BMWType V2 Bold" w:hAnsi="BMWType V2 Bold" w:cs="BMWType V2 Bold"/>
                <w:sz w:val="14"/>
                <w:szCs w:val="14"/>
              </w:rPr>
            </w:pPr>
            <w:r w:rsidRPr="00AA26A6">
              <w:rPr>
                <w:rFonts w:ascii="BMWType V2 Bold" w:hAnsi="BMWType V2 Bold" w:cs="BMWType V2 Bold"/>
                <w:sz w:val="14"/>
                <w:szCs w:val="14"/>
              </w:rPr>
              <w:t>Gran Turismo</w:t>
            </w:r>
          </w:p>
        </w:tc>
      </w:tr>
      <w:tr w:rsidR="00FB64AB" w:rsidRPr="00AA26A6">
        <w:trPr>
          <w:trHeight w:hRule="exact" w:val="193"/>
        </w:trPr>
        <w:tc>
          <w:tcPr>
            <w:tcW w:w="1908" w:type="dxa"/>
            <w:tcBorders>
              <w:left w:val="nil"/>
              <w:right w:val="nil"/>
            </w:tcBorders>
            <w:vAlign w:val="center"/>
          </w:tcPr>
          <w:p w:rsidR="00FB64AB" w:rsidRPr="00AA26A6" w:rsidRDefault="00FB64AB">
            <w:pPr>
              <w:spacing w:line="180" w:lineRule="exact"/>
              <w:ind w:right="22"/>
              <w:rPr>
                <w:rFonts w:ascii="BMWType V2 Bold" w:hAnsi="BMWType V2 Bold" w:cs="BMWType V2 Bold"/>
                <w:sz w:val="14"/>
                <w:szCs w:val="14"/>
              </w:rPr>
            </w:pP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c>
          <w:tcPr>
            <w:tcW w:w="1754"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Body</w:t>
            </w:r>
          </w:p>
        </w:tc>
        <w:tc>
          <w:tcPr>
            <w:tcW w:w="546"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c>
          <w:tcPr>
            <w:tcW w:w="1754"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Noofdoors/seats</w:t>
            </w:r>
          </w:p>
        </w:tc>
        <w:tc>
          <w:tcPr>
            <w:tcW w:w="546" w:type="dxa"/>
            <w:gridSpan w:val="2"/>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 / 5</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 / 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 / 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Length/width/height (unladen)</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4824 / 1828 / 1508</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4824 / 1828 / 1508</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4824 / 1828 / 1508</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Wheelbase</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2920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2920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2920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Track, front/rear</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1541 / 1586</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1541 / 1586</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1541 / 1586</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Groundclearance</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mm</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165</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Turningcircle</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m</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11,8</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11,8</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11,8</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Fuel Tank capacity</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appltr</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Coolingsysteminclheater</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7,1 (7,7)</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7,2 (7,5)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6,9 (7,1)</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Engine oil</w:t>
            </w:r>
            <w:r w:rsidRPr="00AA26A6">
              <w:rPr>
                <w:rFonts w:ascii="BMWType V2 Light" w:hAnsi="BMWType V2 Light" w:cs="BMWType V2 Light"/>
                <w:sz w:val="14"/>
                <w:szCs w:val="14"/>
                <w:vertAlign w:val="superscript"/>
              </w:rPr>
              <w:t>1)</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ltr</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5,75</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6,5</w:t>
            </w:r>
          </w:p>
        </w:tc>
      </w:tr>
      <w:tr w:rsidR="00FB64AB" w:rsidRPr="00AA26A6">
        <w:trPr>
          <w:trHeight w:hRule="exact" w:val="214"/>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Weight, unladen, to DIN/EU</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1540 / 1615 (1560/1635)</w:t>
            </w:r>
          </w:p>
          <w:p w:rsidR="00FB64AB" w:rsidRPr="00AA26A6" w:rsidRDefault="00FB64AB">
            <w:pPr>
              <w:jc w:val="right"/>
              <w:rPr>
                <w:rFonts w:ascii="BMWType V2 Light" w:hAnsi="BMWType V2 Light" w:cs="BMWType V2 Light"/>
                <w:sz w:val="14"/>
                <w:szCs w:val="14"/>
              </w:rPr>
            </w:pP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1570 / 1645 (1595/1670)</w:t>
            </w:r>
          </w:p>
          <w:p w:rsidR="00FB64AB" w:rsidRPr="00AA26A6" w:rsidRDefault="00FB64AB">
            <w:pPr>
              <w:jc w:val="right"/>
              <w:rPr>
                <w:rFonts w:ascii="BMWType V2 Light" w:hAnsi="BMWType V2 Light" w:cs="BMWType V2 Light"/>
                <w:sz w:val="14"/>
                <w:szCs w:val="14"/>
              </w:rPr>
            </w:pP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1640 / 1715 (1650/1725)</w:t>
            </w:r>
          </w:p>
          <w:p w:rsidR="00FB64AB" w:rsidRPr="00AA26A6" w:rsidRDefault="00FB64AB">
            <w:pPr>
              <w:jc w:val="right"/>
              <w:rPr>
                <w:rFonts w:ascii="BMWType V2 Light" w:hAnsi="BMWType V2 Light" w:cs="BMWType V2 Light"/>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Max loadto DIN</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Max permissible</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2110 (2130)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2140 (2165)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2210 (2220)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Max axle load, front/rear</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935 / 1240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950 / 1260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1000 / 1265</w:t>
            </w:r>
          </w:p>
        </w:tc>
      </w:tr>
      <w:tr w:rsidR="00FB64AB" w:rsidRPr="00AA26A6">
        <w:trPr>
          <w:trHeight w:hRule="exact" w:val="376"/>
        </w:trPr>
        <w:tc>
          <w:tcPr>
            <w:tcW w:w="1908" w:type="dxa"/>
            <w:tcBorders>
              <w:top w:val="nil"/>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Max trailer load (12%),</w:t>
            </w:r>
          </w:p>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braked/</w:t>
            </w:r>
            <w:proofErr w:type="spellStart"/>
            <w:r w:rsidRPr="00AA26A6">
              <w:rPr>
                <w:rFonts w:ascii="BMWType V2 Light" w:hAnsi="BMWType V2 Light" w:cs="BMWType V2 Light"/>
                <w:sz w:val="14"/>
                <w:szCs w:val="14"/>
                <w:lang w:val="en-US"/>
              </w:rPr>
              <w:t>unbraked</w:t>
            </w:r>
            <w:proofErr w:type="spellEnd"/>
          </w:p>
        </w:tc>
        <w:tc>
          <w:tcPr>
            <w:tcW w:w="546" w:type="dxa"/>
            <w:gridSpan w:val="2"/>
            <w:tcBorders>
              <w:top w:val="nil"/>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gridSpan w:val="2"/>
            <w:tcBorders>
              <w:top w:val="nil"/>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1400 (1500) / 695</w:t>
            </w:r>
          </w:p>
        </w:tc>
        <w:tc>
          <w:tcPr>
            <w:tcW w:w="1592" w:type="dxa"/>
            <w:gridSpan w:val="4"/>
            <w:tcBorders>
              <w:top w:val="nil"/>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1600 / 745</w:t>
            </w:r>
          </w:p>
        </w:tc>
        <w:tc>
          <w:tcPr>
            <w:tcW w:w="1754" w:type="dxa"/>
            <w:gridSpan w:val="2"/>
            <w:tcBorders>
              <w:top w:val="nil"/>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1700 / 750</w:t>
            </w:r>
          </w:p>
        </w:tc>
      </w:tr>
      <w:tr w:rsidR="00FB64AB" w:rsidRPr="00AA26A6">
        <w:trPr>
          <w:trHeight w:hRule="exact" w:val="462"/>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Max </w:t>
            </w:r>
            <w:proofErr w:type="spellStart"/>
            <w:r w:rsidRPr="00AA26A6">
              <w:rPr>
                <w:rFonts w:ascii="BMWType V2 Light" w:hAnsi="BMWType V2 Light" w:cs="BMWType V2 Light"/>
                <w:sz w:val="14"/>
                <w:szCs w:val="14"/>
                <w:lang w:val="en-US"/>
              </w:rPr>
              <w:t>roofload</w:t>
            </w:r>
            <w:proofErr w:type="spellEnd"/>
            <w:r w:rsidRPr="00AA26A6">
              <w:rPr>
                <w:rFonts w:ascii="BMWType V2 Light" w:hAnsi="BMWType V2 Light" w:cs="BMWType V2 Light"/>
                <w:sz w:val="14"/>
                <w:szCs w:val="14"/>
                <w:lang w:val="en-US"/>
              </w:rPr>
              <w:t xml:space="preserve">/max </w:t>
            </w:r>
            <w:proofErr w:type="spellStart"/>
            <w:r w:rsidRPr="00AA26A6">
              <w:rPr>
                <w:rFonts w:ascii="BMWType V2 Light" w:hAnsi="BMWType V2 Light" w:cs="BMWType V2 Light"/>
                <w:sz w:val="14"/>
                <w:szCs w:val="14"/>
                <w:lang w:val="en-US"/>
              </w:rPr>
              <w:t>towbardownl</w:t>
            </w:r>
            <w:proofErr w:type="spellEnd"/>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kg</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75 / 75</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75 / 75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75 / 75</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Luggagecompcapacity</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ltr</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520 / 1600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520 / 1600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520 / 1600</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Air drag</w:t>
            </w:r>
          </w:p>
        </w:tc>
        <w:tc>
          <w:tcPr>
            <w:tcW w:w="546" w:type="dxa"/>
            <w:gridSpan w:val="2"/>
            <w:tcBorders>
              <w:left w:val="nil"/>
              <w:right w:val="nil"/>
            </w:tcBorders>
          </w:tcPr>
          <w:p w:rsidR="00FB64AB" w:rsidRPr="00AA26A6" w:rsidRDefault="00FB64AB">
            <w:pPr>
              <w:tabs>
                <w:tab w:val="center" w:pos="375"/>
                <w:tab w:val="right" w:pos="750"/>
              </w:tabs>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Cd  x A</w:t>
            </w: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0,29 x 2,31</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0,29 x 2,31</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0,30 x 2,31</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Power Unit</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Config</w:t>
            </w:r>
            <w:proofErr w:type="spellEnd"/>
            <w:r w:rsidRPr="00AA26A6">
              <w:rPr>
                <w:rFonts w:ascii="BMWType V2 Light" w:hAnsi="BMWType V2 Light" w:cs="BMWType V2 Light"/>
                <w:sz w:val="14"/>
                <w:szCs w:val="14"/>
                <w:lang w:val="en-US"/>
              </w:rPr>
              <w:t xml:space="preserve">/No of </w:t>
            </w:r>
            <w:proofErr w:type="spellStart"/>
            <w:r w:rsidRPr="00AA26A6">
              <w:rPr>
                <w:rFonts w:ascii="BMWType V2 Light" w:hAnsi="BMWType V2 Light" w:cs="BMWType V2 Light"/>
                <w:sz w:val="14"/>
                <w:szCs w:val="14"/>
                <w:lang w:val="en-US"/>
              </w:rPr>
              <w:t>cyls</w:t>
            </w:r>
            <w:proofErr w:type="spellEnd"/>
            <w:r w:rsidRPr="00AA26A6">
              <w:rPr>
                <w:rFonts w:ascii="BMWType V2 Light" w:hAnsi="BMWType V2 Light" w:cs="BMWType V2 Light"/>
                <w:sz w:val="14"/>
                <w:szCs w:val="14"/>
                <w:lang w:val="en-US"/>
              </w:rPr>
              <w:t xml:space="preserve">/valves </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58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In-line/ 4 / 4</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In-line / 4 / 4</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In-line / 6 / 4</w:t>
            </w:r>
          </w:p>
        </w:tc>
      </w:tr>
      <w:tr w:rsidR="00FB64AB" w:rsidRPr="0092461E">
        <w:trPr>
          <w:trHeight w:hRule="exact" w:val="577"/>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Engine technology</w:t>
            </w:r>
          </w:p>
        </w:tc>
        <w:tc>
          <w:tcPr>
            <w:tcW w:w="546"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gridSpan w:val="2"/>
            <w:tcBorders>
              <w:left w:val="nil"/>
              <w:right w:val="nil"/>
            </w:tcBorders>
            <w:vAlign w:val="center"/>
          </w:tcPr>
          <w:p w:rsidR="00FB64AB" w:rsidRPr="00AA26A6" w:rsidRDefault="00FB64AB">
            <w:pPr>
              <w:jc w:val="center"/>
              <w:rPr>
                <w:rFonts w:ascii="BMWType V2 Light" w:hAnsi="BMWType V2 Light" w:cs="BMWType V2 Light"/>
                <w:sz w:val="14"/>
                <w:szCs w:val="14"/>
              </w:rPr>
            </w:pPr>
          </w:p>
        </w:tc>
        <w:tc>
          <w:tcPr>
            <w:tcW w:w="3346" w:type="dxa"/>
            <w:gridSpan w:val="6"/>
            <w:tcBorders>
              <w:left w:val="nil"/>
              <w:right w:val="nil"/>
            </w:tcBorders>
            <w:vAlign w:val="center"/>
          </w:tcPr>
          <w:p w:rsidR="00FB64AB" w:rsidRPr="00AA26A6" w:rsidRDefault="00FB64AB">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BMW </w:t>
            </w:r>
            <w:proofErr w:type="spellStart"/>
            <w:r w:rsidRPr="00AA26A6">
              <w:rPr>
                <w:rFonts w:ascii="BMWType V2 Light" w:hAnsi="BMWType V2 Light" w:cs="BMWType V2 Light"/>
                <w:sz w:val="14"/>
                <w:szCs w:val="14"/>
                <w:lang w:val="en-US"/>
              </w:rPr>
              <w:t>TwinPower</w:t>
            </w:r>
            <w:proofErr w:type="spellEnd"/>
            <w:r w:rsidRPr="00AA26A6">
              <w:rPr>
                <w:rFonts w:ascii="BMWType V2 Light" w:hAnsi="BMWType V2 Light" w:cs="BMWType V2 Light"/>
                <w:sz w:val="14"/>
                <w:szCs w:val="14"/>
                <w:lang w:val="en-US"/>
              </w:rPr>
              <w:t xml:space="preserve"> Turbo technology with twin-scroll </w:t>
            </w:r>
            <w:proofErr w:type="spellStart"/>
            <w:r w:rsidRPr="00AA26A6">
              <w:rPr>
                <w:rFonts w:ascii="BMWType V2 Light" w:hAnsi="BMWType V2 Light" w:cs="BMWType V2 Light"/>
                <w:sz w:val="14"/>
                <w:szCs w:val="14"/>
                <w:lang w:val="en-US"/>
              </w:rPr>
              <w:t>turbocharging</w:t>
            </w:r>
            <w:proofErr w:type="spellEnd"/>
            <w:r w:rsidRPr="00AA26A6">
              <w:rPr>
                <w:rFonts w:ascii="BMWType V2 Light" w:hAnsi="BMWType V2 Light" w:cs="BMWType V2 Light"/>
                <w:sz w:val="14"/>
                <w:szCs w:val="14"/>
                <w:lang w:val="en-US"/>
              </w:rPr>
              <w:t xml:space="preserve">, High Precision Direct Petrol Injection </w:t>
            </w:r>
          </w:p>
          <w:p w:rsidR="00FB64AB" w:rsidRPr="00AA26A6" w:rsidRDefault="00FB64AB">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and fully variable valve control (VALVETRONIC)</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Capacity, effective</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cc</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1997</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1997</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2979</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Stroke / bore</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mm</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90,1 / 84,0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90,1 / 84,0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89,6 / 84,0</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Compression ratio</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:1</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11,0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10,0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10,2</w:t>
            </w:r>
          </w:p>
        </w:tc>
      </w:tr>
      <w:tr w:rsidR="00FB64AB" w:rsidRPr="00AA26A6">
        <w:trPr>
          <w:trHeight w:hRule="exact" w:val="193"/>
        </w:trPr>
        <w:tc>
          <w:tcPr>
            <w:tcW w:w="1908" w:type="dxa"/>
            <w:tcBorders>
              <w:left w:val="nil"/>
              <w:right w:val="nil"/>
            </w:tcBorders>
            <w:vAlign w:val="center"/>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Fuel</w:t>
            </w:r>
          </w:p>
        </w:tc>
        <w:tc>
          <w:tcPr>
            <w:tcW w:w="546"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580" w:type="dxa"/>
            <w:gridSpan w:val="2"/>
            <w:tcBorders>
              <w:left w:val="nil"/>
              <w:right w:val="nil"/>
            </w:tcBorders>
            <w:vAlign w:val="center"/>
          </w:tcPr>
          <w:p w:rsidR="00FB64AB" w:rsidRPr="00AA26A6" w:rsidRDefault="00FB64AB">
            <w:pPr>
              <w:tabs>
                <w:tab w:val="left" w:pos="1305"/>
              </w:tabs>
              <w:jc w:val="right"/>
              <w:rPr>
                <w:rFonts w:ascii="BMWType V2 Light" w:hAnsi="BMWType V2 Light" w:cs="BMWType V2 Light"/>
                <w:sz w:val="14"/>
                <w:szCs w:val="14"/>
              </w:rPr>
            </w:pPr>
            <w:r w:rsidRPr="00AA26A6">
              <w:rPr>
                <w:rFonts w:ascii="BMWType V2 Light" w:hAnsi="BMWType V2 Light" w:cs="BMWType V2 Light"/>
                <w:sz w:val="14"/>
                <w:szCs w:val="14"/>
              </w:rPr>
              <w:t>min. ROZ91</w:t>
            </w:r>
          </w:p>
        </w:tc>
        <w:tc>
          <w:tcPr>
            <w:tcW w:w="1592" w:type="dxa"/>
            <w:gridSpan w:val="4"/>
            <w:tcBorders>
              <w:left w:val="nil"/>
              <w:right w:val="nil"/>
            </w:tcBorders>
            <w:vAlign w:val="center"/>
          </w:tcPr>
          <w:p w:rsidR="00FB64AB" w:rsidRPr="00AA26A6" w:rsidRDefault="00FB64AB">
            <w:pPr>
              <w:tabs>
                <w:tab w:val="left" w:pos="1305"/>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min. ROZ 91</w:t>
            </w:r>
          </w:p>
        </w:tc>
        <w:tc>
          <w:tcPr>
            <w:tcW w:w="1754" w:type="dxa"/>
            <w:gridSpan w:val="2"/>
            <w:tcBorders>
              <w:left w:val="nil"/>
              <w:right w:val="nil"/>
            </w:tcBorders>
            <w:vAlign w:val="center"/>
          </w:tcPr>
          <w:p w:rsidR="00FB64AB" w:rsidRPr="00AA26A6" w:rsidRDefault="00FB64AB">
            <w:pPr>
              <w:tabs>
                <w:tab w:val="left" w:pos="1305"/>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min. ROZ 91</w:t>
            </w:r>
          </w:p>
        </w:tc>
      </w:tr>
      <w:tr w:rsidR="00FB64AB" w:rsidRPr="00AA26A6">
        <w:trPr>
          <w:trHeight w:hRule="exact" w:val="193"/>
        </w:trPr>
        <w:tc>
          <w:tcPr>
            <w:tcW w:w="1908" w:type="dxa"/>
            <w:tcBorders>
              <w:left w:val="nil"/>
              <w:right w:val="nil"/>
            </w:tcBorders>
            <w:vAlign w:val="bottom"/>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Max output</w:t>
            </w:r>
          </w:p>
        </w:tc>
        <w:tc>
          <w:tcPr>
            <w:tcW w:w="546" w:type="dxa"/>
            <w:gridSpan w:val="2"/>
            <w:tcBorders>
              <w:left w:val="nil"/>
              <w:right w:val="nil"/>
            </w:tcBorders>
            <w:vAlign w:val="bottom"/>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kW/hp</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135 / 184</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180 / 245</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225 / 306</w:t>
            </w:r>
          </w:p>
        </w:tc>
      </w:tr>
      <w:tr w:rsidR="00FB64AB" w:rsidRPr="00AA26A6">
        <w:trPr>
          <w:trHeight w:hRule="exact" w:val="193"/>
        </w:trPr>
        <w:tc>
          <w:tcPr>
            <w:tcW w:w="1908" w:type="dxa"/>
            <w:tcBorders>
              <w:left w:val="nil"/>
              <w:right w:val="nil"/>
            </w:tcBorders>
            <w:vAlign w:val="center"/>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at</w:t>
            </w:r>
          </w:p>
        </w:tc>
        <w:tc>
          <w:tcPr>
            <w:tcW w:w="546"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rpm</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5000-6250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5000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5800</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Max torque</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Nm/lb-ft</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270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350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400</w:t>
            </w:r>
          </w:p>
        </w:tc>
      </w:tr>
      <w:tr w:rsidR="00FB64AB" w:rsidRPr="00AA26A6">
        <w:trPr>
          <w:trHeight w:hRule="exact" w:val="193"/>
        </w:trPr>
        <w:tc>
          <w:tcPr>
            <w:tcW w:w="1908" w:type="dxa"/>
            <w:tcBorders>
              <w:left w:val="nil"/>
              <w:right w:val="nil"/>
            </w:tcBorders>
            <w:vAlign w:val="center"/>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 xml:space="preserve">at </w:t>
            </w:r>
          </w:p>
        </w:tc>
        <w:tc>
          <w:tcPr>
            <w:tcW w:w="546"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rpm</w:t>
            </w:r>
          </w:p>
        </w:tc>
        <w:tc>
          <w:tcPr>
            <w:tcW w:w="1580" w:type="dxa"/>
            <w:gridSpan w:val="2"/>
            <w:tcBorders>
              <w:left w:val="nil"/>
              <w:right w:val="nil"/>
            </w:tcBorders>
            <w:vAlign w:val="center"/>
          </w:tcPr>
          <w:p w:rsidR="00FB64AB" w:rsidRPr="00AA26A6" w:rsidRDefault="00FB64AB">
            <w:pPr>
              <w:jc w:val="right"/>
              <w:rPr>
                <w:rFonts w:ascii="BMWType V2 Light" w:hAnsi="BMWType V2 Light" w:cs="BMWType V2 Light"/>
                <w:sz w:val="14"/>
                <w:szCs w:val="14"/>
              </w:rPr>
            </w:pPr>
            <w:r w:rsidRPr="00AA26A6">
              <w:rPr>
                <w:rFonts w:ascii="BMWType V2 Light" w:hAnsi="BMWType V2 Light" w:cs="BMWType V2 Light"/>
                <w:sz w:val="14"/>
                <w:szCs w:val="14"/>
              </w:rPr>
              <w:t>1250 – 4500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1250-4800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1200-5000</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Bold" w:hAnsi="BMWType V2 Bold" w:cs="BMWType V2 Bold"/>
                <w:sz w:val="14"/>
                <w:szCs w:val="14"/>
                <w:lang w:val="en-GB"/>
              </w:rPr>
            </w:pP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Bold" w:hAnsi="BMWType V2 Bold" w:cs="BMWType V2 Bold"/>
                <w:sz w:val="14"/>
                <w:szCs w:val="14"/>
                <w:lang w:val="en-GB"/>
              </w:rPr>
            </w:pPr>
            <w:r w:rsidRPr="00AA26A6">
              <w:rPr>
                <w:rFonts w:ascii="BMWType V2 Bold" w:hAnsi="BMWType V2 Bold" w:cs="BMWType V2 Bold"/>
                <w:sz w:val="14"/>
                <w:szCs w:val="14"/>
                <w:lang w:val="en-GB"/>
              </w:rPr>
              <w:t>Electrical System</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r>
      <w:tr w:rsidR="00FB64AB" w:rsidRPr="00AA26A6">
        <w:trPr>
          <w:trHeigh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Battery / installation</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kern w:val="1"/>
                <w:sz w:val="14"/>
                <w:szCs w:val="14"/>
                <w:lang w:val="en-GB"/>
              </w:rPr>
            </w:pPr>
            <w:r w:rsidRPr="00AA26A6">
              <w:rPr>
                <w:rFonts w:ascii="BMWType V2 Light" w:hAnsi="BMWType V2 Light" w:cs="BMWType V2 Light"/>
                <w:sz w:val="14"/>
                <w:szCs w:val="14"/>
                <w:lang w:val="en-GB"/>
              </w:rPr>
              <w:t>Ah/</w:t>
            </w:r>
            <w:r w:rsidRPr="00AA26A6">
              <w:rPr>
                <w:rFonts w:ascii="BMWType V2 Light" w:hAnsi="BMWType V2 Light" w:cs="BMWType V2 Light"/>
                <w:kern w:val="1"/>
                <w:sz w:val="14"/>
                <w:szCs w:val="14"/>
                <w:lang w:val="en-GB"/>
              </w:rPr>
              <w:t>–</w:t>
            </w: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90 / Luggagecompartment</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90 / Luggagecompartment</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90 / Luggagecompartment</w:t>
            </w:r>
          </w:p>
        </w:tc>
      </w:tr>
      <w:tr w:rsidR="00FB64AB" w:rsidRPr="00AA26A6">
        <w:trPr>
          <w:trHeight w:hRule="exact" w:val="193"/>
        </w:trPr>
        <w:tc>
          <w:tcPr>
            <w:tcW w:w="1908" w:type="dxa"/>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Alternator</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A/W</w:t>
            </w: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170 / 2380</w:t>
            </w:r>
          </w:p>
        </w:tc>
        <w:tc>
          <w:tcPr>
            <w:tcW w:w="1592" w:type="dxa"/>
            <w:gridSpan w:val="4"/>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170 /2380</w:t>
            </w:r>
          </w:p>
        </w:tc>
        <w:tc>
          <w:tcPr>
            <w:tcW w:w="1754"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170 / 2380</w:t>
            </w:r>
          </w:p>
        </w:tc>
      </w:tr>
      <w:tr w:rsidR="00FB64AB" w:rsidRPr="00AA26A6">
        <w:trPr>
          <w:trHeight w:hRule="exact" w:val="193"/>
        </w:trPr>
        <w:tc>
          <w:tcPr>
            <w:tcW w:w="1908" w:type="dxa"/>
            <w:tcBorders>
              <w:left w:val="nil"/>
              <w:right w:val="nil"/>
            </w:tcBorders>
            <w:vAlign w:val="center"/>
          </w:tcPr>
          <w:p w:rsidR="00FB64AB" w:rsidRPr="00AA26A6" w:rsidRDefault="00FB64AB">
            <w:pPr>
              <w:spacing w:line="180" w:lineRule="exact"/>
              <w:ind w:right="22"/>
              <w:rPr>
                <w:rFonts w:ascii="BMWType V2 Bold" w:hAnsi="BMWType V2 Bold" w:cs="BMWType V2 Bold"/>
                <w:sz w:val="14"/>
                <w:szCs w:val="14"/>
              </w:rPr>
            </w:pP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80"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rPr>
            </w:pP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FF0000"/>
                <w:sz w:val="14"/>
                <w:szCs w:val="14"/>
              </w:rPr>
            </w:pPr>
          </w:p>
        </w:tc>
      </w:tr>
      <w:tr w:rsidR="00FB64AB" w:rsidRPr="00AA26A6">
        <w:trPr>
          <w:trHeight w:hRule="exact" w:val="193"/>
        </w:trPr>
        <w:tc>
          <w:tcPr>
            <w:tcW w:w="5626" w:type="dxa"/>
            <w:gridSpan w:val="9"/>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Driving Dynamics andSafety</w:t>
            </w:r>
          </w:p>
        </w:tc>
        <w:tc>
          <w:tcPr>
            <w:tcW w:w="1754"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r>
      <w:tr w:rsidR="00FB64AB" w:rsidRPr="0092461E">
        <w:trPr>
          <w:trHeight w:hRule="exact" w:val="416"/>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Suspension, front</w:t>
            </w:r>
            <w:r w:rsidRPr="00AA26A6">
              <w:rPr>
                <w:rFonts w:ascii="BMWType V2 Light" w:hAnsi="BMWType V2 Light" w:cs="BMWType V2 Light"/>
                <w:sz w:val="14"/>
                <w:szCs w:val="14"/>
                <w:lang w:val="en-US"/>
              </w:rPr>
              <w:tab/>
            </w:r>
            <w:r w:rsidRPr="00AA26A6">
              <w:rPr>
                <w:rFonts w:ascii="BMWType V2 Light" w:hAnsi="BMWType V2 Light" w:cs="BMWType V2 Light"/>
                <w:sz w:val="14"/>
                <w:szCs w:val="14"/>
                <w:lang w:val="en-US"/>
              </w:rPr>
              <w:tab/>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8"/>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Aluminium</w:t>
            </w:r>
            <w:proofErr w:type="spellEnd"/>
            <w:r w:rsidRPr="00AA26A6">
              <w:rPr>
                <w:rFonts w:ascii="BMWType V2 Light" w:hAnsi="BMWType V2 Light" w:cs="BMWType V2 Light"/>
                <w:sz w:val="14"/>
                <w:szCs w:val="14"/>
                <w:lang w:val="en-US"/>
              </w:rPr>
              <w:t xml:space="preserve"> double-joint spring strut axle with displaced camber, small positive steering roll radius, transverse force compensation, anti-dive</w:t>
            </w:r>
          </w:p>
        </w:tc>
      </w:tr>
      <w:tr w:rsidR="00FB64AB" w:rsidRPr="0092461E">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Suspension, rear</w:t>
            </w:r>
          </w:p>
        </w:tc>
        <w:tc>
          <w:tcPr>
            <w:tcW w:w="546"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rPr>
            </w:pPr>
          </w:p>
        </w:tc>
        <w:tc>
          <w:tcPr>
            <w:tcW w:w="4926" w:type="dxa"/>
            <w:gridSpan w:val="8"/>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Five-link axle in lightweight construction</w:t>
            </w:r>
          </w:p>
          <w:p w:rsidR="00FB64AB" w:rsidRPr="00AA26A6" w:rsidRDefault="00FB64AB">
            <w:pPr>
              <w:jc w:val="right"/>
              <w:rPr>
                <w:rFonts w:ascii="BMWType V2 Light" w:hAnsi="BMWType V2 Light" w:cs="BMWType V2 Light"/>
                <w:color w:val="00B0F0"/>
                <w:sz w:val="14"/>
                <w:szCs w:val="14"/>
                <w:lang w:val="en-US"/>
              </w:rPr>
            </w:pPr>
          </w:p>
        </w:tc>
      </w:tr>
      <w:tr w:rsidR="00FB64AB" w:rsidRPr="0092461E">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Brakes, front</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8"/>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Single-piston floating-</w:t>
            </w:r>
            <w:proofErr w:type="spellStart"/>
            <w:r w:rsidRPr="00AA26A6">
              <w:rPr>
                <w:rFonts w:ascii="BMWType V2 Light" w:hAnsi="BMWType V2 Light" w:cs="BMWType V2 Light"/>
                <w:sz w:val="14"/>
                <w:szCs w:val="14"/>
                <w:lang w:val="en-US"/>
              </w:rPr>
              <w:t>calliper</w:t>
            </w:r>
            <w:proofErr w:type="spellEnd"/>
            <w:r w:rsidRPr="00AA26A6">
              <w:rPr>
                <w:rFonts w:ascii="BMWType V2 Light" w:hAnsi="BMWType V2 Light" w:cs="BMWType V2 Light"/>
                <w:sz w:val="14"/>
                <w:szCs w:val="14"/>
                <w:lang w:val="en-US"/>
              </w:rPr>
              <w:t xml:space="preserve"> disc brakes / vented</w:t>
            </w:r>
          </w:p>
        </w:tc>
      </w:tr>
      <w:tr w:rsidR="00FB64AB" w:rsidRPr="0092461E">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Brakes, rear</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8"/>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Single-piston fixed-</w:t>
            </w:r>
            <w:proofErr w:type="spellStart"/>
            <w:r w:rsidRPr="00AA26A6">
              <w:rPr>
                <w:rFonts w:ascii="BMWType V2 Light" w:hAnsi="BMWType V2 Light" w:cs="BMWType V2 Light"/>
                <w:sz w:val="14"/>
                <w:szCs w:val="14"/>
                <w:lang w:val="en-US"/>
              </w:rPr>
              <w:t>calliper</w:t>
            </w:r>
            <w:proofErr w:type="spellEnd"/>
            <w:r w:rsidRPr="00AA26A6">
              <w:rPr>
                <w:rFonts w:ascii="BMWType V2 Light" w:hAnsi="BMWType V2 Light" w:cs="BMWType V2 Light"/>
                <w:sz w:val="14"/>
                <w:szCs w:val="14"/>
                <w:lang w:val="en-US"/>
              </w:rPr>
              <w:t xml:space="preserve"> disc brakes / vented</w:t>
            </w:r>
          </w:p>
        </w:tc>
      </w:tr>
      <w:tr w:rsidR="00FB64AB" w:rsidRPr="0092461E">
        <w:trPr>
          <w:trHeight w:hRule="exact" w:val="627"/>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Drivingstabilitysystems</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8"/>
            <w:tcBorders>
              <w:left w:val="nil"/>
              <w:right w:val="nil"/>
            </w:tcBorders>
            <w:vAlign w:val="center"/>
          </w:tcPr>
          <w:p w:rsidR="00FB64AB" w:rsidRPr="00AA26A6" w:rsidRDefault="00FB64AB">
            <w:pPr>
              <w:spacing w:line="180" w:lineRule="exact"/>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Standard: DSC incl. ABS and DTC (Dynamic Traction Control), CBC (Cornering Brake Control), DBC (Dynamic Brake Control), Dry Braking function, Fading Compensation, Start-Off Assistant</w:t>
            </w:r>
          </w:p>
        </w:tc>
      </w:tr>
      <w:tr w:rsidR="00FB64AB" w:rsidRPr="0092461E">
        <w:trPr>
          <w:trHeight w:hRule="exact" w:val="707"/>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Safetyequipment</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p w:rsidR="00FB64AB" w:rsidRPr="00AA26A6" w:rsidRDefault="00FB64AB">
            <w:pPr>
              <w:spacing w:line="180" w:lineRule="exact"/>
              <w:ind w:right="22"/>
              <w:jc w:val="right"/>
              <w:rPr>
                <w:rFonts w:ascii="BMWType V2 Light" w:hAnsi="BMWType V2 Light" w:cs="BMWType V2 Light"/>
                <w:sz w:val="14"/>
                <w:szCs w:val="14"/>
              </w:rPr>
            </w:pPr>
          </w:p>
        </w:tc>
        <w:tc>
          <w:tcPr>
            <w:tcW w:w="4926" w:type="dxa"/>
            <w:gridSpan w:val="8"/>
            <w:tcBorders>
              <w:left w:val="nil"/>
              <w:right w:val="nil"/>
            </w:tcBorders>
            <w:vAlign w:val="center"/>
          </w:tcPr>
          <w:p w:rsidR="00FB64AB" w:rsidRPr="00AA26A6" w:rsidRDefault="00FB64AB">
            <w:pPr>
              <w:ind w:right="9"/>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Standard: airbags for driver and front passenger, side airbags for driver and front passenger, head airbags for front and rear seats, three-point inertia-reel seatbelts on all seats with belt latch </w:t>
            </w:r>
            <w:proofErr w:type="spellStart"/>
            <w:r w:rsidRPr="00AA26A6">
              <w:rPr>
                <w:rFonts w:ascii="BMWType V2 Light" w:hAnsi="BMWType V2 Light" w:cs="BMWType V2 Light"/>
                <w:sz w:val="14"/>
                <w:szCs w:val="14"/>
                <w:lang w:val="en-US"/>
              </w:rPr>
              <w:t>tensioner</w:t>
            </w:r>
            <w:proofErr w:type="spellEnd"/>
            <w:r w:rsidRPr="00AA26A6">
              <w:rPr>
                <w:rFonts w:ascii="BMWType V2 Light" w:hAnsi="BMWType V2 Light" w:cs="BMWType V2 Light"/>
                <w:sz w:val="14"/>
                <w:szCs w:val="14"/>
                <w:lang w:val="en-US"/>
              </w:rPr>
              <w:t xml:space="preserve"> and belt force limiter at the front, crash-activated head restraints at the front, crash sensors, </w:t>
            </w:r>
            <w:proofErr w:type="spellStart"/>
            <w:r w:rsidRPr="00AA26A6">
              <w:rPr>
                <w:rFonts w:ascii="BMWType V2 Light" w:hAnsi="BMWType V2 Light" w:cs="BMWType V2 Light"/>
                <w:sz w:val="14"/>
                <w:szCs w:val="14"/>
                <w:lang w:val="en-US"/>
              </w:rPr>
              <w:t>Tyre</w:t>
            </w:r>
            <w:proofErr w:type="spellEnd"/>
            <w:r w:rsidRPr="00AA26A6">
              <w:rPr>
                <w:rFonts w:ascii="BMWType V2 Light" w:hAnsi="BMWType V2 Light" w:cs="BMWType V2 Light"/>
                <w:sz w:val="14"/>
                <w:szCs w:val="14"/>
                <w:lang w:val="en-US"/>
              </w:rPr>
              <w:t xml:space="preserve"> Defect Indicator</w:t>
            </w:r>
          </w:p>
        </w:tc>
      </w:tr>
      <w:tr w:rsidR="00FB64AB" w:rsidRPr="0092461E">
        <w:trPr>
          <w:gridAfter w:val="1"/>
          <w:wAfter w:w="9" w:type="dxa"/>
          <w:trHeight w:hRule="exact" w:val="347"/>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Steering</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4917" w:type="dxa"/>
            <w:gridSpan w:val="7"/>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 xml:space="preserve">Electric Power Steering (EPS), </w:t>
            </w:r>
          </w:p>
          <w:p w:rsidR="00FB64AB" w:rsidRPr="00AA26A6" w:rsidRDefault="00FB64AB">
            <w:pPr>
              <w:jc w:val="right"/>
              <w:rPr>
                <w:rFonts w:ascii="BMWType V2 Light" w:hAnsi="BMWType V2 Light" w:cs="BMWType V2 Light"/>
                <w:sz w:val="14"/>
                <w:szCs w:val="14"/>
                <w:lang w:val="en-GB"/>
              </w:rPr>
            </w:pPr>
            <w:proofErr w:type="gramStart"/>
            <w:r w:rsidRPr="00AA26A6">
              <w:rPr>
                <w:rFonts w:ascii="BMWType V2 Light" w:hAnsi="BMWType V2 Light" w:cs="BMWType V2 Light"/>
                <w:sz w:val="14"/>
                <w:szCs w:val="14"/>
                <w:lang w:val="en-GB"/>
              </w:rPr>
              <w:t>optional</w:t>
            </w:r>
            <w:proofErr w:type="gramEnd"/>
            <w:r w:rsidRPr="00AA26A6">
              <w:rPr>
                <w:rFonts w:ascii="BMWType V2 Light" w:hAnsi="BMWType V2 Light" w:cs="BMWType V2 Light"/>
                <w:sz w:val="14"/>
                <w:szCs w:val="14"/>
                <w:lang w:val="en-GB"/>
              </w:rPr>
              <w:t xml:space="preserve">: </w:t>
            </w:r>
            <w:proofErr w:type="spellStart"/>
            <w:r w:rsidRPr="00AA26A6">
              <w:rPr>
                <w:rFonts w:ascii="BMWType V2 Light" w:hAnsi="BMWType V2 Light" w:cs="BMWType V2 Light"/>
                <w:sz w:val="14"/>
                <w:szCs w:val="14"/>
                <w:lang w:val="en-GB"/>
              </w:rPr>
              <w:t>Servotronic</w:t>
            </w:r>
            <w:proofErr w:type="spellEnd"/>
            <w:r w:rsidRPr="00AA26A6">
              <w:rPr>
                <w:rFonts w:ascii="BMWType V2 Light" w:hAnsi="BMWType V2 Light" w:cs="BMWType V2 Light"/>
                <w:sz w:val="14"/>
                <w:szCs w:val="14"/>
                <w:lang w:val="en-GB"/>
              </w:rPr>
              <w:t xml:space="preserve"> Function, </w:t>
            </w:r>
            <w:r w:rsidRPr="00AA26A6">
              <w:rPr>
                <w:rFonts w:ascii="BMWType V2 Light" w:hAnsi="BMWType V2 Light" w:cs="BMWType V2 Light"/>
                <w:color w:val="000000"/>
                <w:sz w:val="14"/>
                <w:szCs w:val="14"/>
                <w:lang w:val="en-GB"/>
              </w:rPr>
              <w:t>Variable Sport Steering</w:t>
            </w:r>
            <w:r w:rsidRPr="00AA26A6">
              <w:rPr>
                <w:rFonts w:ascii="BMWType V2 Light" w:hAnsi="BMWType V2 Light" w:cs="BMWType V2 Light"/>
                <w:sz w:val="14"/>
                <w:szCs w:val="14"/>
                <w:lang w:val="en-US"/>
              </w:rPr>
              <w:t>).</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Steeringtransmission, overall</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580"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15,3</w:t>
            </w: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15,3</w:t>
            </w: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15,3</w:t>
            </w:r>
          </w:p>
        </w:tc>
      </w:tr>
      <w:tr w:rsidR="00FB64AB" w:rsidRPr="00AA26A6">
        <w:trPr>
          <w:trHeight w:hRule="exact" w:val="193"/>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Tyres, front/rear</w:t>
            </w:r>
          </w:p>
        </w:tc>
        <w:tc>
          <w:tcPr>
            <w:tcW w:w="546"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580"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225/55 R17 97V</w:t>
            </w:r>
          </w:p>
        </w:tc>
        <w:tc>
          <w:tcPr>
            <w:tcW w:w="1592" w:type="dxa"/>
            <w:gridSpan w:val="4"/>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225/55 R17 97W</w:t>
            </w:r>
          </w:p>
        </w:tc>
        <w:tc>
          <w:tcPr>
            <w:tcW w:w="1754" w:type="dxa"/>
            <w:gridSpan w:val="2"/>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225/55 R17 97W</w:t>
            </w:r>
          </w:p>
        </w:tc>
      </w:tr>
      <w:tr w:rsidR="00FB64AB" w:rsidRPr="00AA26A6">
        <w:trPr>
          <w:trHeight w:val="170"/>
        </w:trPr>
        <w:tc>
          <w:tcPr>
            <w:tcW w:w="1908" w:type="dxa"/>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Rims, front/rear</w:t>
            </w:r>
          </w:p>
        </w:tc>
        <w:tc>
          <w:tcPr>
            <w:tcW w:w="546"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p>
        </w:tc>
        <w:tc>
          <w:tcPr>
            <w:tcW w:w="158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8,0J x 17 Light Alloy</w:t>
            </w:r>
          </w:p>
        </w:tc>
        <w:tc>
          <w:tcPr>
            <w:tcW w:w="1592" w:type="dxa"/>
            <w:gridSpan w:val="4"/>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8,0J x 17 Light Alloy</w:t>
            </w:r>
          </w:p>
        </w:tc>
        <w:tc>
          <w:tcPr>
            <w:tcW w:w="1754"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8,0J x 17 Light Alloy</w:t>
            </w:r>
          </w:p>
        </w:tc>
      </w:tr>
      <w:tr w:rsidR="00FB64AB" w:rsidRPr="00AA26A6">
        <w:trPr>
          <w:trHeight w:hRule="exact" w:val="395"/>
        </w:trPr>
        <w:tc>
          <w:tcPr>
            <w:tcW w:w="1979" w:type="dxa"/>
            <w:gridSpan w:val="2"/>
            <w:tcBorders>
              <w:left w:val="nil"/>
              <w:right w:val="nil"/>
            </w:tcBorders>
          </w:tcPr>
          <w:p w:rsidR="00FB64AB" w:rsidRPr="00AA26A6" w:rsidRDefault="00FB64AB">
            <w:pPr>
              <w:pageBreakBefore/>
              <w:spacing w:line="180" w:lineRule="exact"/>
              <w:ind w:right="23"/>
              <w:rPr>
                <w:rFonts w:ascii="BMWType V2 Bold" w:hAnsi="BMWType V2 Bold" w:cs="BMWType V2 Bold"/>
                <w:sz w:val="14"/>
                <w:szCs w:val="14"/>
                <w:lang w:val="en-US"/>
              </w:rPr>
            </w:pPr>
          </w:p>
          <w:p w:rsidR="00FB64AB" w:rsidRPr="00AA26A6" w:rsidRDefault="00FB64AB">
            <w:pPr>
              <w:spacing w:line="180" w:lineRule="exact"/>
              <w:ind w:right="22"/>
              <w:rPr>
                <w:rFonts w:ascii="BMWType V2 Bold" w:hAnsi="BMWType V2 Bold" w:cs="BMWType V2 Bold"/>
                <w:sz w:val="14"/>
                <w:szCs w:val="14"/>
                <w:lang w:val="en-US"/>
              </w:rPr>
            </w:pPr>
          </w:p>
          <w:p w:rsidR="00FB64AB" w:rsidRPr="00AA26A6" w:rsidRDefault="00FB64AB">
            <w:pPr>
              <w:spacing w:line="180" w:lineRule="exact"/>
              <w:ind w:right="22"/>
              <w:rPr>
                <w:rFonts w:ascii="BMWType V2 Bold" w:hAnsi="BMWType V2 Bold" w:cs="BMWType V2 Bold"/>
                <w:sz w:val="14"/>
                <w:szCs w:val="14"/>
                <w:lang w:val="en-US"/>
              </w:rPr>
            </w:pPr>
          </w:p>
        </w:tc>
        <w:tc>
          <w:tcPr>
            <w:tcW w:w="540"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Bold" w:hAnsi="BMWType V2 Bold" w:cs="BMWType V2 Bold"/>
                <w:sz w:val="14"/>
                <w:szCs w:val="14"/>
              </w:rPr>
            </w:pPr>
            <w:r w:rsidRPr="00AA26A6">
              <w:rPr>
                <w:rFonts w:ascii="BMWType V2 Bold" w:hAnsi="BMWType V2 Bold" w:cs="BMWType V2 Bold"/>
                <w:sz w:val="14"/>
                <w:szCs w:val="14"/>
              </w:rPr>
              <w:t xml:space="preserve">BMW 320i </w:t>
            </w:r>
          </w:p>
          <w:p w:rsidR="00FB64AB" w:rsidRPr="00AA26A6" w:rsidRDefault="00FB64AB">
            <w:pPr>
              <w:spacing w:line="180" w:lineRule="exact"/>
              <w:ind w:right="22"/>
              <w:jc w:val="right"/>
              <w:rPr>
                <w:rFonts w:ascii="BMWType V2 Bold" w:hAnsi="BMWType V2 Bold" w:cs="BMWType V2 Bold"/>
                <w:sz w:val="14"/>
                <w:szCs w:val="14"/>
              </w:rPr>
            </w:pPr>
            <w:r w:rsidRPr="00AA26A6">
              <w:rPr>
                <w:rFonts w:ascii="BMWType V2 Bold" w:hAnsi="BMWType V2 Bold" w:cs="BMWType V2 Bold"/>
                <w:sz w:val="14"/>
                <w:szCs w:val="14"/>
              </w:rPr>
              <w:t>Gran Turismo</w:t>
            </w:r>
          </w:p>
        </w:tc>
        <w:tc>
          <w:tcPr>
            <w:tcW w:w="1246" w:type="dxa"/>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color w:val="000000"/>
                <w:sz w:val="14"/>
                <w:szCs w:val="14"/>
                <w:lang w:val="en-US"/>
              </w:rPr>
            </w:pPr>
            <w:r w:rsidRPr="00AA26A6">
              <w:rPr>
                <w:rFonts w:ascii="BMWType V2 Bold" w:hAnsi="BMWType V2 Bold" w:cs="BMWType V2 Bold"/>
                <w:color w:val="000000"/>
                <w:sz w:val="14"/>
                <w:szCs w:val="14"/>
                <w:lang w:val="en-US"/>
              </w:rPr>
              <w:t xml:space="preserve">BMW 328i </w:t>
            </w:r>
          </w:p>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color w:val="000000"/>
                <w:sz w:val="14"/>
                <w:szCs w:val="14"/>
                <w:lang w:val="en-US"/>
              </w:rPr>
              <w:t>Gran Turismo</w:t>
            </w:r>
          </w:p>
        </w:tc>
        <w:tc>
          <w:tcPr>
            <w:tcW w:w="1994" w:type="dxa"/>
            <w:gridSpan w:val="4"/>
            <w:tcBorders>
              <w:left w:val="nil"/>
              <w:right w:val="nil"/>
            </w:tcBorders>
            <w:vAlign w:val="center"/>
          </w:tcPr>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 xml:space="preserve">BMW 335i </w:t>
            </w:r>
          </w:p>
          <w:p w:rsidR="00FB64AB" w:rsidRPr="00AA26A6" w:rsidRDefault="00FB64AB">
            <w:pPr>
              <w:snapToGrid w:val="0"/>
              <w:spacing w:line="180" w:lineRule="exact"/>
              <w:ind w:right="22"/>
              <w:jc w:val="right"/>
              <w:rPr>
                <w:rFonts w:ascii="BMWType V2 Bold" w:hAnsi="BMWType V2 Bold" w:cs="BMWType V2 Bold"/>
                <w:sz w:val="14"/>
                <w:szCs w:val="14"/>
                <w:lang w:val="en-US"/>
              </w:rPr>
            </w:pPr>
            <w:r w:rsidRPr="00AA26A6">
              <w:rPr>
                <w:rFonts w:ascii="BMWType V2 Bold" w:hAnsi="BMWType V2 Bold" w:cs="BMWType V2 Bold"/>
                <w:sz w:val="14"/>
                <w:szCs w:val="14"/>
                <w:lang w:val="en-US"/>
              </w:rPr>
              <w:t>Gran Turismo</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lang w:val="en-US"/>
              </w:rPr>
            </w:pPr>
          </w:p>
        </w:tc>
        <w:tc>
          <w:tcPr>
            <w:tcW w:w="540"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621"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2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c>
          <w:tcPr>
            <w:tcW w:w="1994" w:type="dxa"/>
            <w:gridSpan w:val="4"/>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lang w:val="en-US"/>
              </w:rPr>
            </w:pP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BMW ConnectedDrive</w:t>
            </w:r>
          </w:p>
        </w:tc>
        <w:tc>
          <w:tcPr>
            <w:tcW w:w="540"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621" w:type="dxa"/>
            <w:gridSpan w:val="2"/>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246" w:type="dxa"/>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c>
          <w:tcPr>
            <w:tcW w:w="1994" w:type="dxa"/>
            <w:gridSpan w:val="4"/>
            <w:tcBorders>
              <w:left w:val="nil"/>
              <w:right w:val="nil"/>
            </w:tcBorders>
          </w:tcPr>
          <w:p w:rsidR="00FB64AB" w:rsidRPr="00AA26A6" w:rsidRDefault="00FB64AB">
            <w:pPr>
              <w:spacing w:line="180" w:lineRule="exact"/>
              <w:ind w:right="22"/>
              <w:jc w:val="right"/>
              <w:rPr>
                <w:rFonts w:ascii="BMWType V2 Bold" w:hAnsi="BMWType V2 Bold" w:cs="BMWType V2 Bold"/>
                <w:sz w:val="14"/>
                <w:szCs w:val="14"/>
              </w:rPr>
            </w:pPr>
          </w:p>
        </w:tc>
      </w:tr>
      <w:tr w:rsidR="00FB64AB" w:rsidRPr="00AA26A6">
        <w:trPr>
          <w:trHeight w:hRule="exact" w:val="36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Comfort</w:t>
            </w:r>
          </w:p>
        </w:tc>
        <w:tc>
          <w:tcPr>
            <w:tcW w:w="540" w:type="dxa"/>
            <w:gridSpan w:val="2"/>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4861" w:type="dxa"/>
            <w:gridSpan w:val="7"/>
            <w:tcBorders>
              <w:left w:val="nil"/>
              <w:right w:val="nil"/>
            </w:tcBorders>
            <w:vAlign w:val="center"/>
          </w:tcPr>
          <w:p w:rsidR="00FB64AB" w:rsidRPr="00AA26A6" w:rsidRDefault="00FB64AB" w:rsidP="00043D61">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Optional: BMW Assist incl. Enquiry Service, remote-</w:t>
            </w:r>
            <w:proofErr w:type="spellStart"/>
            <w:r w:rsidRPr="00AA26A6">
              <w:rPr>
                <w:rFonts w:ascii="BMWType V2 Light" w:hAnsi="BMWType V2 Light" w:cs="BMWType V2 Light"/>
                <w:sz w:val="14"/>
                <w:szCs w:val="14"/>
                <w:lang w:val="en-US"/>
              </w:rPr>
              <w:t>controlfunctionsand</w:t>
            </w:r>
            <w:proofErr w:type="spellEnd"/>
            <w:r w:rsidRPr="00AA26A6">
              <w:rPr>
                <w:rFonts w:ascii="BMWType V2 Light" w:hAnsi="BMWType V2 Light" w:cs="BMWType V2 Light"/>
                <w:sz w:val="14"/>
                <w:szCs w:val="14"/>
                <w:lang w:val="en-US"/>
              </w:rPr>
              <w:br/>
              <w:t xml:space="preserve">V-Info+ (Traffic Info plus), mobile </w:t>
            </w:r>
            <w:proofErr w:type="spellStart"/>
            <w:r w:rsidRPr="00AA26A6">
              <w:rPr>
                <w:rFonts w:ascii="BMWType V2 Light" w:hAnsi="BMWType V2 Light" w:cs="BMWType V2 Light"/>
                <w:sz w:val="14"/>
                <w:szCs w:val="14"/>
                <w:lang w:val="en-US"/>
              </w:rPr>
              <w:t>deviceintegration</w:t>
            </w:r>
            <w:proofErr w:type="spellEnd"/>
          </w:p>
        </w:tc>
      </w:tr>
      <w:tr w:rsidR="00FB64AB" w:rsidRPr="0092461E">
        <w:trPr>
          <w:trHeight w:hRule="exact" w:val="57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Infotainment</w:t>
            </w:r>
          </w:p>
        </w:tc>
        <w:tc>
          <w:tcPr>
            <w:tcW w:w="540" w:type="dxa"/>
            <w:gridSpan w:val="2"/>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4861" w:type="dxa"/>
            <w:gridSpan w:val="7"/>
            <w:tcBorders>
              <w:left w:val="nil"/>
              <w:right w:val="nil"/>
            </w:tcBorders>
            <w:vAlign w:val="center"/>
          </w:tcPr>
          <w:p w:rsidR="00FB64AB" w:rsidRPr="00AA26A6" w:rsidRDefault="00FB64AB" w:rsidP="00043D61">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Optional: internet access, BMW Online incl. Park Info, National Info, Google Local Search, News, Office functions, Bluetooth Audio Streaming and Online Update Music Tracks, Apps</w:t>
            </w:r>
          </w:p>
        </w:tc>
      </w:tr>
      <w:tr w:rsidR="00FB64AB" w:rsidRPr="0092461E">
        <w:trPr>
          <w:trHeight w:hRule="exact" w:val="977"/>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Safety</w:t>
            </w:r>
          </w:p>
        </w:tc>
        <w:tc>
          <w:tcPr>
            <w:tcW w:w="540" w:type="dxa"/>
            <w:gridSpan w:val="2"/>
            <w:tcBorders>
              <w:left w:val="nil"/>
              <w:right w:val="nil"/>
            </w:tcBorders>
          </w:tcPr>
          <w:p w:rsidR="00FB64AB" w:rsidRPr="00AA26A6" w:rsidRDefault="00FB64AB">
            <w:pPr>
              <w:spacing w:line="180" w:lineRule="exact"/>
              <w:ind w:right="22"/>
              <w:jc w:val="center"/>
              <w:rPr>
                <w:rFonts w:ascii="BMWType V2 Light" w:hAnsi="BMWType V2 Light" w:cs="BMWType V2 Light"/>
                <w:sz w:val="14"/>
                <w:szCs w:val="14"/>
              </w:rPr>
            </w:pPr>
          </w:p>
        </w:tc>
        <w:tc>
          <w:tcPr>
            <w:tcW w:w="4861" w:type="dxa"/>
            <w:gridSpan w:val="7"/>
            <w:tcBorders>
              <w:left w:val="nil"/>
              <w:right w:val="nil"/>
            </w:tcBorders>
            <w:vAlign w:val="center"/>
          </w:tcPr>
          <w:p w:rsidR="00FB64AB" w:rsidRPr="00AA26A6" w:rsidRDefault="00FB64AB" w:rsidP="00043D61">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Optional: Adaptive Headlights with turning lights, variable light distribution and adaptive headlight range adjustment, high beam assistance, park distance control, rear view camera, Surround View incl. Side View and Top View, BMW Head-Up Display, cruise control with brake function, Parking Assistant, Lane Chance Warning, Lane Departure Warning with Collision Warning, speed limit and no passing information, Active Protection</w:t>
            </w:r>
          </w:p>
        </w:tc>
      </w:tr>
      <w:tr w:rsidR="00FB64AB" w:rsidRPr="0092461E">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lang w:val="en-US"/>
              </w:rPr>
            </w:pP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621"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2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994" w:type="dxa"/>
            <w:gridSpan w:val="4"/>
            <w:tcBorders>
              <w:left w:val="nil"/>
              <w:right w:val="nil"/>
            </w:tcBorders>
          </w:tcPr>
          <w:p w:rsidR="00FB64AB" w:rsidRPr="00AA26A6" w:rsidRDefault="00FB64AB">
            <w:pPr>
              <w:spacing w:line="180" w:lineRule="exact"/>
              <w:ind w:right="22"/>
              <w:jc w:val="right"/>
              <w:rPr>
                <w:rFonts w:ascii="BMWType V2 Light" w:hAnsi="BMWType V2 Light" w:cs="BMWType V2 Light"/>
                <w:b/>
                <w:bCs/>
                <w:sz w:val="14"/>
                <w:szCs w:val="14"/>
                <w:lang w:val="en-US"/>
              </w:rPr>
            </w:pP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Transmission</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2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994" w:type="dxa"/>
            <w:gridSpan w:val="4"/>
            <w:tcBorders>
              <w:left w:val="nil"/>
              <w:right w:val="nil"/>
            </w:tcBorders>
          </w:tcPr>
          <w:p w:rsidR="00FB64AB" w:rsidRPr="00AA26A6" w:rsidRDefault="00FB64AB">
            <w:pPr>
              <w:spacing w:line="180" w:lineRule="exact"/>
              <w:ind w:right="22"/>
              <w:jc w:val="right"/>
              <w:rPr>
                <w:rFonts w:ascii="BMWType V2 Light" w:hAnsi="BMWType V2 Light" w:cs="BMWType V2 Light"/>
                <w:b/>
                <w:bCs/>
                <w:sz w:val="14"/>
                <w:szCs w:val="14"/>
              </w:rPr>
            </w:pPr>
          </w:p>
        </w:tc>
      </w:tr>
      <w:tr w:rsidR="00FB64AB" w:rsidRPr="00FB32B2">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Type oftransmission</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4861" w:type="dxa"/>
            <w:gridSpan w:val="7"/>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r w:rsidRPr="00AA26A6">
              <w:rPr>
                <w:rFonts w:ascii="BMWType V2 Light" w:hAnsi="BMWType V2 Light" w:cs="BMWType V2 Light"/>
                <w:sz w:val="14"/>
                <w:szCs w:val="14"/>
                <w:lang w:val="en-GB"/>
              </w:rPr>
              <w:t>Six-speed manual (optional: eight-speed-automatic)</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Gearratios</w:t>
            </w:r>
            <w:r w:rsidRPr="00AA26A6">
              <w:rPr>
                <w:rFonts w:ascii="BMWType V2 Light" w:hAnsi="BMWType V2 Light" w:cs="BMWType V2 Light"/>
                <w:sz w:val="14"/>
                <w:szCs w:val="14"/>
              </w:rPr>
              <w:tab/>
              <w:t>I</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4,323 (4,714)</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3,683 (4,174)</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4,110 (4,171)</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II</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2,459 (3,143)</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2,062 (3,143)</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2,315 (3,143)</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III</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1,659 (2,106)</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1,313 (2,106)</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1,542 (2,106)</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IV</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1,230 (1,667)</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1,000 (1,667)</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1,179 (1,667)</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1,000 (1,285)</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0,809 (1,285)</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1,000 (1,285)</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VI</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tabs>
                <w:tab w:val="left" w:pos="1260"/>
              </w:tabs>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0,849 (1,000)</w:t>
            </w: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0,677 (1,000)</w:t>
            </w:r>
          </w:p>
        </w:tc>
        <w:tc>
          <w:tcPr>
            <w:tcW w:w="1980" w:type="dxa"/>
            <w:gridSpan w:val="3"/>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0,846 (1,000)</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VII</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 (0,839)</w:t>
            </w: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 (0,839)</w:t>
            </w:r>
          </w:p>
        </w:tc>
        <w:tc>
          <w:tcPr>
            <w:tcW w:w="1980" w:type="dxa"/>
            <w:gridSpan w:val="3"/>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 (0,839)</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VIII</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tabs>
                <w:tab w:val="left" w:pos="1260"/>
              </w:tabs>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 (0,667)</w:t>
            </w: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 (0,667)</w:t>
            </w:r>
          </w:p>
        </w:tc>
        <w:tc>
          <w:tcPr>
            <w:tcW w:w="1980" w:type="dxa"/>
            <w:gridSpan w:val="3"/>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sz w:val="14"/>
                <w:szCs w:val="14"/>
              </w:rPr>
            </w:pPr>
            <w:r w:rsidRPr="00AA26A6">
              <w:rPr>
                <w:rFonts w:ascii="BMWType V2 Light" w:hAnsi="BMWType V2 Light" w:cs="BMWType V2 Light"/>
                <w:sz w:val="14"/>
                <w:szCs w:val="14"/>
              </w:rPr>
              <w:t>------ (0,667)</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1418"/>
              </w:tabs>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ab/>
              <w:t>Reverse</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3,938 (3,295)</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3,348 (3,295)</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3,727 (3,295)</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Final drive</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3,231 (3,154)</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3,909 (3,154)</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3,231 (3,077)</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rPr>
            </w:pP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980" w:type="dxa"/>
            <w:gridSpan w:val="3"/>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r>
      <w:tr w:rsidR="00FB64AB" w:rsidRPr="00AA26A6">
        <w:trPr>
          <w:trHeight w:hRule="exact" w:val="193"/>
        </w:trPr>
        <w:tc>
          <w:tcPr>
            <w:tcW w:w="1979" w:type="dxa"/>
            <w:gridSpan w:val="2"/>
            <w:tcBorders>
              <w:left w:val="nil"/>
              <w:right w:val="nil"/>
            </w:tcBorders>
          </w:tcPr>
          <w:p w:rsidR="00FB64AB" w:rsidRPr="00AA26A6" w:rsidRDefault="00FB64AB">
            <w:pPr>
              <w:snapToGrid w:val="0"/>
              <w:spacing w:line="180" w:lineRule="exact"/>
              <w:ind w:right="22"/>
              <w:rPr>
                <w:rFonts w:ascii="BMWType V2 Bold" w:hAnsi="BMWType V2 Bold" w:cs="BMWType V2 Bold"/>
                <w:sz w:val="14"/>
                <w:szCs w:val="14"/>
                <w:lang w:val="en-GB"/>
              </w:rPr>
            </w:pPr>
            <w:r w:rsidRPr="00AA26A6">
              <w:rPr>
                <w:rFonts w:ascii="BMWType V2 Bold" w:hAnsi="BMWType V2 Bold" w:cs="BMWType V2 Bold"/>
                <w:sz w:val="14"/>
                <w:szCs w:val="14"/>
                <w:lang w:val="en-GB"/>
              </w:rPr>
              <w:t>Performance</w:t>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b/>
                <w:bCs/>
                <w:color w:val="000000"/>
                <w:sz w:val="14"/>
                <w:szCs w:val="14"/>
              </w:rPr>
            </w:pPr>
          </w:p>
        </w:tc>
        <w:tc>
          <w:tcPr>
            <w:tcW w:w="1980" w:type="dxa"/>
            <w:gridSpan w:val="3"/>
            <w:tcBorders>
              <w:left w:val="nil"/>
              <w:right w:val="nil"/>
            </w:tcBorders>
            <w:vAlign w:val="center"/>
          </w:tcPr>
          <w:p w:rsidR="00FB64AB" w:rsidRPr="00AA26A6" w:rsidRDefault="00FB64AB">
            <w:pPr>
              <w:snapToGrid w:val="0"/>
              <w:spacing w:line="180" w:lineRule="exact"/>
              <w:ind w:right="22"/>
              <w:jc w:val="right"/>
              <w:rPr>
                <w:rFonts w:ascii="BMWType V2 Light" w:hAnsi="BMWType V2 Light" w:cs="BMWType V2 Light"/>
                <w:sz w:val="14"/>
                <w:szCs w:val="14"/>
              </w:rPr>
            </w:pPr>
          </w:p>
        </w:tc>
      </w:tr>
      <w:tr w:rsidR="00FB64AB" w:rsidRPr="00AA26A6">
        <w:trPr>
          <w:trHeight w:hRule="exact" w:val="193"/>
        </w:trPr>
        <w:tc>
          <w:tcPr>
            <w:tcW w:w="1979" w:type="dxa"/>
            <w:gridSpan w:val="2"/>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 xml:space="preserve">Power-to-weight ratio </w:t>
            </w:r>
            <w:r w:rsidRPr="00AA26A6">
              <w:rPr>
                <w:rFonts w:ascii="BMWType V2 Light" w:hAnsi="BMWType V2 Light" w:cs="BMWType V2 Light"/>
                <w:sz w:val="14"/>
                <w:szCs w:val="14"/>
                <w:lang w:val="en-GB"/>
              </w:rPr>
              <w:br/>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kg/kW</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11,4 (11,6)</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8,7 (8,9)</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7,3 (7,3)</w:t>
            </w:r>
          </w:p>
        </w:tc>
      </w:tr>
      <w:tr w:rsidR="00FB64AB" w:rsidRPr="00AA26A6">
        <w:trPr>
          <w:trHeight w:hRule="exact" w:val="193"/>
        </w:trPr>
        <w:tc>
          <w:tcPr>
            <w:tcW w:w="1979" w:type="dxa"/>
            <w:gridSpan w:val="2"/>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Output per litre</w:t>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kW/l</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67,6</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90,1</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75,5</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900"/>
              </w:tabs>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Acceleration</w:t>
            </w:r>
            <w:r w:rsidRPr="00AA26A6">
              <w:rPr>
                <w:rFonts w:ascii="BMWType V2 Light" w:hAnsi="BMWType V2 Light" w:cs="BMWType V2 Light"/>
                <w:sz w:val="14"/>
                <w:szCs w:val="14"/>
                <w:lang w:val="en-GB"/>
              </w:rPr>
              <w:tab/>
              <w:t>0</w:t>
            </w:r>
            <w:r w:rsidRPr="00AA26A6">
              <w:rPr>
                <w:rFonts w:ascii="BMWType V2 Light" w:hAnsi="BMWType V2 Light" w:cs="BMWType V2 Light"/>
                <w:kern w:val="1"/>
                <w:sz w:val="14"/>
                <w:szCs w:val="14"/>
                <w:lang w:val="en-GB"/>
              </w:rPr>
              <w:t>–</w:t>
            </w:r>
            <w:r w:rsidRPr="00AA26A6">
              <w:rPr>
                <w:rFonts w:ascii="BMWType V2 Light" w:hAnsi="BMWType V2 Light" w:cs="BMWType V2 Light"/>
                <w:sz w:val="14"/>
                <w:szCs w:val="14"/>
                <w:lang w:val="en-GB"/>
              </w:rPr>
              <w:t>100 km/h</w:t>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sec</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7,9 (7,9)</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6,1 (6,1)</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5,7 (5,4)</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900"/>
              </w:tabs>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rPr>
              <w:t>Standing-start km</w:t>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sec</w:t>
            </w:r>
          </w:p>
          <w:p w:rsidR="00FB64AB" w:rsidRPr="00AA26A6" w:rsidRDefault="00FB64AB">
            <w:pPr>
              <w:spacing w:line="180" w:lineRule="exact"/>
              <w:ind w:right="22"/>
              <w:jc w:val="right"/>
              <w:rPr>
                <w:rFonts w:ascii="BMWType V2 Light" w:hAnsi="BMWType V2 Light" w:cs="BMWType V2 Light"/>
                <w:sz w:val="14"/>
                <w:szCs w:val="14"/>
                <w:lang w:val="en-GB"/>
              </w:rPr>
            </w:pP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28,4 (28,7)</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25,9 (25,9)</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24,7 (24,8)</w:t>
            </w:r>
          </w:p>
        </w:tc>
      </w:tr>
      <w:tr w:rsidR="00FB64AB" w:rsidRPr="00AA26A6">
        <w:trPr>
          <w:trHeight w:hRule="exact" w:val="193"/>
        </w:trPr>
        <w:tc>
          <w:tcPr>
            <w:tcW w:w="1979" w:type="dxa"/>
            <w:gridSpan w:val="2"/>
            <w:tcBorders>
              <w:left w:val="nil"/>
              <w:right w:val="nil"/>
            </w:tcBorders>
          </w:tcPr>
          <w:p w:rsidR="00FB64AB" w:rsidRPr="00AA26A6" w:rsidRDefault="00FB64AB">
            <w:pPr>
              <w:tabs>
                <w:tab w:val="left" w:pos="900"/>
              </w:tabs>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In 4th/5th gear</w:t>
            </w:r>
            <w:r w:rsidRPr="00AA26A6">
              <w:rPr>
                <w:rFonts w:ascii="BMWType V2 Light" w:hAnsi="BMWType V2 Light" w:cs="BMWType V2 Light"/>
                <w:sz w:val="14"/>
                <w:szCs w:val="14"/>
                <w:lang w:val="en-GB"/>
              </w:rPr>
              <w:tab/>
              <w:t>80</w:t>
            </w:r>
            <w:r w:rsidRPr="00AA26A6">
              <w:rPr>
                <w:rFonts w:ascii="BMWType V2 Light" w:hAnsi="BMWType V2 Light" w:cs="BMWType V2 Light"/>
                <w:kern w:val="1"/>
                <w:sz w:val="14"/>
                <w:szCs w:val="14"/>
                <w:lang w:val="en-GB"/>
              </w:rPr>
              <w:t>–</w:t>
            </w:r>
            <w:r w:rsidRPr="00AA26A6">
              <w:rPr>
                <w:rFonts w:ascii="BMWType V2 Light" w:hAnsi="BMWType V2 Light" w:cs="BMWType V2 Light"/>
                <w:sz w:val="14"/>
                <w:szCs w:val="14"/>
                <w:lang w:val="en-GB"/>
              </w:rPr>
              <w:t xml:space="preserve">120 km/h </w:t>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sec</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8,1 / 9,8 (-)</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6,0 / 7,7 (-)</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5,8 / 6,5 (-)</w:t>
            </w:r>
          </w:p>
        </w:tc>
      </w:tr>
      <w:tr w:rsidR="00FB64AB" w:rsidRPr="00AA26A6">
        <w:trPr>
          <w:trHeight w:hRule="exact" w:val="193"/>
        </w:trPr>
        <w:tc>
          <w:tcPr>
            <w:tcW w:w="1979" w:type="dxa"/>
            <w:gridSpan w:val="2"/>
            <w:tcBorders>
              <w:left w:val="nil"/>
              <w:right w:val="nil"/>
            </w:tcBorders>
          </w:tcPr>
          <w:p w:rsidR="00FB64AB" w:rsidRPr="00AA26A6" w:rsidRDefault="00FB64AB">
            <w:pPr>
              <w:snapToGrid w:val="0"/>
              <w:spacing w:line="180" w:lineRule="exact"/>
              <w:ind w:right="22"/>
              <w:rPr>
                <w:rFonts w:ascii="BMWType V2 Light" w:hAnsi="BMWType V2 Light" w:cs="BMWType V2 Light"/>
                <w:sz w:val="14"/>
                <w:szCs w:val="14"/>
                <w:lang w:val="en-GB"/>
              </w:rPr>
            </w:pPr>
            <w:r w:rsidRPr="00AA26A6">
              <w:rPr>
                <w:rFonts w:ascii="BMWType V2 Light" w:hAnsi="BMWType V2 Light" w:cs="BMWType V2 Light"/>
                <w:sz w:val="14"/>
                <w:szCs w:val="14"/>
                <w:lang w:val="en-GB"/>
              </w:rPr>
              <w:t>Top speed</w:t>
            </w:r>
          </w:p>
        </w:tc>
        <w:tc>
          <w:tcPr>
            <w:tcW w:w="540" w:type="dxa"/>
            <w:gridSpan w:val="2"/>
            <w:tcBorders>
              <w:left w:val="nil"/>
              <w:right w:val="nil"/>
            </w:tcBorders>
          </w:tcPr>
          <w:p w:rsidR="00FB64AB" w:rsidRPr="00AA26A6" w:rsidRDefault="00FB64AB">
            <w:pPr>
              <w:snapToGrid w:val="0"/>
              <w:spacing w:line="180" w:lineRule="exact"/>
              <w:ind w:right="22"/>
              <w:jc w:val="right"/>
              <w:rPr>
                <w:rFonts w:ascii="BMWType V2 Light" w:hAnsi="BMWType V2 Light" w:cs="BMWType V2 Light"/>
                <w:sz w:val="14"/>
                <w:szCs w:val="14"/>
                <w:lang w:val="en-GB"/>
              </w:rPr>
            </w:pPr>
            <w:r w:rsidRPr="00AA26A6">
              <w:rPr>
                <w:rFonts w:ascii="BMWType V2 Light" w:hAnsi="BMWType V2 Light" w:cs="BMWType V2 Light"/>
                <w:sz w:val="14"/>
                <w:szCs w:val="14"/>
                <w:lang w:val="en-GB"/>
              </w:rPr>
              <w:t>km/h</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230 (229)</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250 (250)</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250 (250)</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rPr>
            </w:pP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p>
        </w:tc>
        <w:tc>
          <w:tcPr>
            <w:tcW w:w="1980" w:type="dxa"/>
            <w:gridSpan w:val="3"/>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rPr>
            </w:pPr>
            <w:r w:rsidRPr="00AA26A6">
              <w:rPr>
                <w:rFonts w:ascii="BMWType V2 Bold" w:hAnsi="BMWType V2 Bold" w:cs="BMWType V2 Bold"/>
                <w:sz w:val="14"/>
                <w:szCs w:val="14"/>
              </w:rPr>
              <w:t>BMW EfficientDynamics</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26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980" w:type="dxa"/>
            <w:gridSpan w:val="3"/>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r>
      <w:tr w:rsidR="00FB64AB" w:rsidRPr="00FB32B2">
        <w:trPr>
          <w:trHeight w:hRule="exact" w:val="954"/>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BMW EfficientDynamicsstandardfeatures</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4861" w:type="dxa"/>
            <w:gridSpan w:val="7"/>
            <w:tcBorders>
              <w:left w:val="nil"/>
              <w:right w:val="nil"/>
            </w:tcBorders>
            <w:vAlign w:val="center"/>
          </w:tcPr>
          <w:p w:rsidR="00FB64AB" w:rsidRPr="00AA26A6" w:rsidRDefault="00FB64AB">
            <w:pPr>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 xml:space="preserve">Brake Energy Regeneration, electromechanical power steering, Automatic Start/Stop function, Gear shift indicator (Manual Transmission) ECO PRO mode, intelligent lightweight construction, on-demand operation of ancillary units, map-regulated oil pump, detachable a/c compressor (BMW 320i Automatic Transmission), differential with optimized-warm-up </w:t>
            </w:r>
            <w:proofErr w:type="spellStart"/>
            <w:r w:rsidRPr="00AA26A6">
              <w:rPr>
                <w:rFonts w:ascii="BMWType V2 Light" w:hAnsi="BMWType V2 Light" w:cs="BMWType V2 Light"/>
                <w:sz w:val="14"/>
                <w:szCs w:val="14"/>
                <w:lang w:val="en-US"/>
              </w:rPr>
              <w:t>behaviour</w:t>
            </w:r>
            <w:proofErr w:type="spellEnd"/>
            <w:r w:rsidRPr="00AA26A6">
              <w:rPr>
                <w:rFonts w:ascii="BMWType V2 Light" w:hAnsi="BMWType V2 Light" w:cs="BMWType V2 Light"/>
                <w:sz w:val="14"/>
                <w:szCs w:val="14"/>
                <w:lang w:val="en-US"/>
              </w:rPr>
              <w:t xml:space="preserve">, </w:t>
            </w:r>
            <w:proofErr w:type="spellStart"/>
            <w:r w:rsidRPr="00AA26A6">
              <w:rPr>
                <w:rFonts w:ascii="BMWType V2 Light" w:hAnsi="BMWType V2 Light" w:cs="BMWType V2 Light"/>
                <w:sz w:val="14"/>
                <w:szCs w:val="14"/>
                <w:lang w:val="en-US"/>
              </w:rPr>
              <w:t>tyres</w:t>
            </w:r>
            <w:proofErr w:type="spellEnd"/>
            <w:r w:rsidRPr="00AA26A6">
              <w:rPr>
                <w:rFonts w:ascii="BMWType V2 Light" w:hAnsi="BMWType V2 Light" w:cs="BMWType V2 Light"/>
                <w:sz w:val="14"/>
                <w:szCs w:val="14"/>
                <w:lang w:val="en-US"/>
              </w:rPr>
              <w:t xml:space="preserve"> with reduced rolling resistance</w:t>
            </w:r>
          </w:p>
        </w:tc>
      </w:tr>
      <w:tr w:rsidR="00FB64AB" w:rsidRPr="00FB32B2">
        <w:trPr>
          <w:trHeight w:hRule="exact" w:val="283"/>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lang w:val="en-US"/>
              </w:rPr>
            </w:pP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621"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246" w:type="dxa"/>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994" w:type="dxa"/>
            <w:gridSpan w:val="4"/>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r>
      <w:tr w:rsidR="00FB64AB" w:rsidRPr="00FB32B2">
        <w:trPr>
          <w:trHeight w:hRule="exact" w:val="637"/>
        </w:trPr>
        <w:tc>
          <w:tcPr>
            <w:tcW w:w="1979" w:type="dxa"/>
            <w:gridSpan w:val="2"/>
            <w:tcBorders>
              <w:left w:val="nil"/>
              <w:right w:val="nil"/>
            </w:tcBorders>
          </w:tcPr>
          <w:p w:rsidR="00FB64AB" w:rsidRPr="00AA26A6" w:rsidRDefault="00FB64AB">
            <w:pPr>
              <w:spacing w:line="180" w:lineRule="exact"/>
              <w:ind w:right="22"/>
              <w:rPr>
                <w:rFonts w:ascii="BMWType V2 Bold" w:hAnsi="BMWType V2 Bold" w:cs="BMWType V2 Bold"/>
                <w:sz w:val="14"/>
                <w:szCs w:val="14"/>
                <w:vertAlign w:val="superscript"/>
                <w:lang w:val="en-US"/>
              </w:rPr>
            </w:pPr>
            <w:r w:rsidRPr="00AA26A6">
              <w:rPr>
                <w:rFonts w:ascii="BMWType V2 Bold" w:hAnsi="BMWType V2 Bold" w:cs="BMWType V2 Bold"/>
                <w:sz w:val="14"/>
                <w:szCs w:val="14"/>
                <w:lang w:val="en-US"/>
              </w:rPr>
              <w:t>Fuel Consumption</w:t>
            </w:r>
            <w:r w:rsidRPr="00AA26A6">
              <w:rPr>
                <w:rFonts w:ascii="BMWType V2 Bold" w:hAnsi="BMWType V2 Bold" w:cs="BMWType V2 Bold"/>
                <w:sz w:val="14"/>
                <w:szCs w:val="14"/>
                <w:lang w:val="en-US"/>
              </w:rPr>
              <w:br/>
              <w:t>in EU Cycle</w:t>
            </w:r>
            <w:r w:rsidRPr="00AA26A6">
              <w:rPr>
                <w:rFonts w:ascii="BMWType V2 Bold" w:hAnsi="BMWType V2 Bold" w:cs="BMWType V2 Bold"/>
                <w:sz w:val="14"/>
                <w:szCs w:val="14"/>
                <w:lang w:val="en-US"/>
              </w:rPr>
              <w:br/>
              <w:t>Standard Wheels:</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621"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26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c>
          <w:tcPr>
            <w:tcW w:w="1980" w:type="dxa"/>
            <w:gridSpan w:val="3"/>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Urban</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ltr</w:t>
            </w:r>
            <w:proofErr w:type="spellEnd"/>
            <w:r w:rsidRPr="00AA26A6">
              <w:rPr>
                <w:rFonts w:ascii="BMWType V2 Light" w:hAnsi="BMWType V2 Light" w:cs="BMWType V2 Light"/>
                <w:sz w:val="14"/>
                <w:szCs w:val="14"/>
                <w:lang w:val="en-US"/>
              </w:rPr>
              <w:t>/100 km</w:t>
            </w:r>
          </w:p>
        </w:tc>
        <w:tc>
          <w:tcPr>
            <w:tcW w:w="1621" w:type="dxa"/>
            <w:gridSpan w:val="2"/>
            <w:tcBorders>
              <w:left w:val="nil"/>
              <w:right w:val="nil"/>
            </w:tcBorders>
            <w:vAlign w:val="center"/>
          </w:tcPr>
          <w:p w:rsidR="00FB64AB" w:rsidRPr="00AA26A6" w:rsidRDefault="00FB64AB">
            <w:pPr>
              <w:tabs>
                <w:tab w:val="left" w:pos="1260"/>
              </w:tabs>
              <w:spacing w:line="180" w:lineRule="exact"/>
              <w:ind w:right="22"/>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8,7 (8,2)</w:t>
            </w:r>
          </w:p>
        </w:tc>
        <w:tc>
          <w:tcPr>
            <w:tcW w:w="1260" w:type="dxa"/>
            <w:gridSpan w:val="2"/>
            <w:tcBorders>
              <w:left w:val="nil"/>
              <w:right w:val="nil"/>
            </w:tcBorders>
            <w:vAlign w:val="center"/>
          </w:tcPr>
          <w:p w:rsidR="00FB64AB" w:rsidRPr="00AA26A6" w:rsidRDefault="00FB64AB">
            <w:pPr>
              <w:tabs>
                <w:tab w:val="left" w:pos="1260"/>
              </w:tabs>
              <w:snapToGrid w:val="0"/>
              <w:jc w:val="right"/>
              <w:rPr>
                <w:rFonts w:ascii="BMWType V2 Light" w:hAnsi="BMWType V2 Light" w:cs="BMWType V2 Light"/>
                <w:color w:val="000000"/>
                <w:sz w:val="14"/>
                <w:szCs w:val="14"/>
                <w:lang w:val="en-US"/>
              </w:rPr>
            </w:pPr>
            <w:r w:rsidRPr="00AA26A6">
              <w:rPr>
                <w:rFonts w:ascii="BMWType V2 Light" w:hAnsi="BMWType V2 Light" w:cs="BMWType V2 Light"/>
                <w:color w:val="000000"/>
                <w:sz w:val="14"/>
                <w:szCs w:val="14"/>
                <w:lang w:val="en-US"/>
              </w:rPr>
              <w:t>8,8 (8,3)</w:t>
            </w:r>
          </w:p>
        </w:tc>
        <w:tc>
          <w:tcPr>
            <w:tcW w:w="1980" w:type="dxa"/>
            <w:gridSpan w:val="3"/>
            <w:tcBorders>
              <w:left w:val="nil"/>
              <w:right w:val="nil"/>
            </w:tcBorders>
            <w:vAlign w:val="center"/>
          </w:tcPr>
          <w:p w:rsidR="00FB64AB" w:rsidRPr="00AA26A6" w:rsidRDefault="00FB64AB" w:rsidP="00B27391">
            <w:pPr>
              <w:tabs>
                <w:tab w:val="left" w:pos="1260"/>
              </w:tabs>
              <w:snapToGrid w:val="0"/>
              <w:jc w:val="right"/>
              <w:rPr>
                <w:rFonts w:ascii="BMWType V2 Light" w:hAnsi="BMWType V2 Light" w:cs="BMWType V2 Light"/>
                <w:color w:val="000000"/>
                <w:sz w:val="14"/>
                <w:szCs w:val="14"/>
                <w:lang w:val="en-US"/>
              </w:rPr>
            </w:pPr>
            <w:r w:rsidRPr="00AA26A6">
              <w:rPr>
                <w:rFonts w:ascii="BMWType V2 Light" w:hAnsi="BMWType V2 Light" w:cs="BMWType V2 Light"/>
                <w:color w:val="000000"/>
                <w:sz w:val="14"/>
                <w:szCs w:val="14"/>
                <w:lang w:val="en-US"/>
              </w:rPr>
              <w:t>11,3 (10,</w:t>
            </w:r>
            <w:r w:rsidR="00B27391" w:rsidRPr="00AA26A6">
              <w:rPr>
                <w:rFonts w:ascii="BMWType V2 Light" w:hAnsi="BMWType V2 Light" w:cs="BMWType V2 Light"/>
                <w:color w:val="000000"/>
                <w:sz w:val="14"/>
                <w:szCs w:val="14"/>
                <w:lang w:val="en-US"/>
              </w:rPr>
              <w:t>8</w:t>
            </w:r>
            <w:r w:rsidRPr="00AA26A6">
              <w:rPr>
                <w:rFonts w:ascii="BMWType V2 Light" w:hAnsi="BMWType V2 Light" w:cs="BMWType V2 Light"/>
                <w:color w:val="000000"/>
                <w:sz w:val="14"/>
                <w:szCs w:val="14"/>
                <w:lang w:val="en-US"/>
              </w:rPr>
              <w:t>)</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Extra-urban</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lang w:val="en-US"/>
              </w:rPr>
            </w:pPr>
            <w:proofErr w:type="spellStart"/>
            <w:r w:rsidRPr="00AA26A6">
              <w:rPr>
                <w:rFonts w:ascii="BMWType V2 Light" w:hAnsi="BMWType V2 Light" w:cs="BMWType V2 Light"/>
                <w:sz w:val="14"/>
                <w:szCs w:val="14"/>
                <w:lang w:val="en-US"/>
              </w:rPr>
              <w:t>ltr</w:t>
            </w:r>
            <w:proofErr w:type="spellEnd"/>
            <w:r w:rsidRPr="00AA26A6">
              <w:rPr>
                <w:rFonts w:ascii="BMWType V2 Light" w:hAnsi="BMWType V2 Light" w:cs="BMWType V2 Light"/>
                <w:sz w:val="14"/>
                <w:szCs w:val="14"/>
                <w:lang w:val="en-US"/>
              </w:rPr>
              <w:t>/100 km</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lang w:val="en-US"/>
              </w:rPr>
            </w:pPr>
            <w:r w:rsidRPr="00AA26A6">
              <w:rPr>
                <w:rFonts w:ascii="BMWType V2 Light" w:hAnsi="BMWType V2 Light" w:cs="BMWType V2 Light"/>
                <w:sz w:val="14"/>
                <w:szCs w:val="14"/>
                <w:lang w:val="en-US"/>
              </w:rPr>
              <w:t>5,3 (5,1)</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lang w:val="en-US"/>
              </w:rPr>
            </w:pPr>
            <w:r w:rsidRPr="00AA26A6">
              <w:rPr>
                <w:rFonts w:ascii="BMWType V2 Light" w:hAnsi="BMWType V2 Light" w:cs="BMWType V2 Light"/>
                <w:color w:val="000000"/>
                <w:sz w:val="14"/>
                <w:szCs w:val="14"/>
                <w:lang w:val="en-US"/>
              </w:rPr>
              <w:t>5,5 (5,3)</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lang w:val="en-US"/>
              </w:rPr>
            </w:pPr>
            <w:r w:rsidRPr="00AA26A6">
              <w:rPr>
                <w:rFonts w:ascii="BMWType V2 Light" w:hAnsi="BMWType V2 Light" w:cs="BMWType V2 Light"/>
                <w:color w:val="000000"/>
                <w:sz w:val="14"/>
                <w:szCs w:val="14"/>
                <w:lang w:val="en-US"/>
              </w:rPr>
              <w:t>6,2 (5,8)</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lang w:val="en-US"/>
              </w:rPr>
            </w:pPr>
            <w:r w:rsidRPr="00AA26A6">
              <w:rPr>
                <w:rFonts w:ascii="BMWType V2 Light" w:hAnsi="BMWType V2 Light" w:cs="BMWType V2 Light"/>
                <w:sz w:val="14"/>
                <w:szCs w:val="14"/>
                <w:lang w:val="en-US"/>
              </w:rPr>
              <w:t>Combined</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roofErr w:type="spellStart"/>
            <w:r w:rsidRPr="00AA26A6">
              <w:rPr>
                <w:rFonts w:ascii="BMWType V2 Light" w:hAnsi="BMWType V2 Light" w:cs="BMWType V2 Light"/>
                <w:sz w:val="14"/>
                <w:szCs w:val="14"/>
                <w:lang w:val="en-US"/>
              </w:rPr>
              <w:t>ltr</w:t>
            </w:r>
            <w:proofErr w:type="spellEnd"/>
            <w:r w:rsidRPr="00AA26A6">
              <w:rPr>
                <w:rFonts w:ascii="BMWType V2 Light" w:hAnsi="BMWType V2 Light" w:cs="BMWType V2 Light"/>
                <w:sz w:val="14"/>
                <w:szCs w:val="14"/>
                <w:lang w:val="en-US"/>
              </w:rPr>
              <w:t>/1</w:t>
            </w:r>
            <w:r w:rsidRPr="00AA26A6">
              <w:rPr>
                <w:rFonts w:ascii="BMWType V2 Light" w:hAnsi="BMWType V2 Light" w:cs="BMWType V2 Light"/>
                <w:sz w:val="14"/>
                <w:szCs w:val="14"/>
              </w:rPr>
              <w:t>00 km</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6,6 (6,2)</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6,7 (6,4)</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8,1 (7,7)</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CO</w:t>
            </w:r>
            <w:r w:rsidRPr="00AA26A6">
              <w:rPr>
                <w:rFonts w:ascii="BMWType V2 Light" w:hAnsi="BMWType V2 Light" w:cs="BMWType V2 Light"/>
                <w:sz w:val="14"/>
                <w:szCs w:val="14"/>
                <w:vertAlign w:val="subscript"/>
              </w:rPr>
              <w:t>2</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g/km</w:t>
            </w:r>
          </w:p>
        </w:tc>
        <w:tc>
          <w:tcPr>
            <w:tcW w:w="1621" w:type="dxa"/>
            <w:gridSpan w:val="2"/>
            <w:tcBorders>
              <w:left w:val="nil"/>
              <w:right w:val="nil"/>
            </w:tcBorders>
            <w:vAlign w:val="center"/>
          </w:tcPr>
          <w:p w:rsidR="00FB64AB" w:rsidRPr="00AA26A6" w:rsidRDefault="00FB64AB">
            <w:pPr>
              <w:spacing w:line="180" w:lineRule="exact"/>
              <w:ind w:right="22"/>
              <w:jc w:val="right"/>
              <w:rPr>
                <w:rFonts w:ascii="BMWType V2 Light" w:hAnsi="BMWType V2 Light" w:cs="BMWType V2 Light"/>
                <w:sz w:val="14"/>
                <w:szCs w:val="14"/>
              </w:rPr>
            </w:pPr>
            <w:r w:rsidRPr="00AA26A6">
              <w:rPr>
                <w:rFonts w:ascii="BMWType V2 Light" w:hAnsi="BMWType V2 Light" w:cs="BMWType V2 Light"/>
                <w:sz w:val="14"/>
                <w:szCs w:val="14"/>
              </w:rPr>
              <w:t>153 (145)</w:t>
            </w:r>
          </w:p>
        </w:tc>
        <w:tc>
          <w:tcPr>
            <w:tcW w:w="1260" w:type="dxa"/>
            <w:gridSpan w:val="2"/>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156 (149)</w:t>
            </w:r>
          </w:p>
        </w:tc>
        <w:tc>
          <w:tcPr>
            <w:tcW w:w="1980" w:type="dxa"/>
            <w:gridSpan w:val="3"/>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188 (178)</w:t>
            </w:r>
          </w:p>
        </w:tc>
      </w:tr>
      <w:tr w:rsidR="00FB64AB" w:rsidRPr="00AA26A6">
        <w:trPr>
          <w:trHeight w:hRule="exact" w:val="193"/>
        </w:trPr>
        <w:tc>
          <w:tcPr>
            <w:tcW w:w="1979" w:type="dxa"/>
            <w:gridSpan w:val="2"/>
            <w:tcBorders>
              <w:left w:val="nil"/>
              <w:right w:val="nil"/>
            </w:tcBorders>
          </w:tcPr>
          <w:p w:rsidR="00FB64AB" w:rsidRPr="00AA26A6" w:rsidRDefault="00FB64AB">
            <w:pPr>
              <w:spacing w:line="180" w:lineRule="exact"/>
              <w:ind w:right="22"/>
              <w:rPr>
                <w:rFonts w:ascii="BMWType V2 Light" w:hAnsi="BMWType V2 Light" w:cs="BMWType V2 Light"/>
                <w:sz w:val="14"/>
                <w:szCs w:val="14"/>
              </w:rPr>
            </w:pPr>
            <w:r w:rsidRPr="00AA26A6">
              <w:rPr>
                <w:rFonts w:ascii="BMWType V2 Light" w:hAnsi="BMWType V2 Light" w:cs="BMWType V2 Light"/>
                <w:sz w:val="14"/>
                <w:szCs w:val="14"/>
              </w:rPr>
              <w:t>Emission rating</w:t>
            </w:r>
          </w:p>
        </w:tc>
        <w:tc>
          <w:tcPr>
            <w:tcW w:w="540" w:type="dxa"/>
            <w:gridSpan w:val="2"/>
            <w:tcBorders>
              <w:left w:val="nil"/>
              <w:right w:val="nil"/>
            </w:tcBorders>
          </w:tcPr>
          <w:p w:rsidR="00FB64AB" w:rsidRPr="00AA26A6" w:rsidRDefault="00FB64AB">
            <w:pPr>
              <w:spacing w:line="180" w:lineRule="exact"/>
              <w:ind w:right="22"/>
              <w:jc w:val="right"/>
              <w:rPr>
                <w:rFonts w:ascii="BMWType V2 Light" w:hAnsi="BMWType V2 Light" w:cs="BMWType V2 Light"/>
                <w:sz w:val="14"/>
                <w:szCs w:val="14"/>
              </w:rPr>
            </w:pPr>
          </w:p>
        </w:tc>
        <w:tc>
          <w:tcPr>
            <w:tcW w:w="1621" w:type="dxa"/>
            <w:gridSpan w:val="2"/>
            <w:tcBorders>
              <w:left w:val="nil"/>
              <w:right w:val="nil"/>
            </w:tcBorders>
            <w:vAlign w:val="center"/>
          </w:tcPr>
          <w:p w:rsidR="00FB64AB" w:rsidRPr="00AA26A6" w:rsidRDefault="00FB64AB">
            <w:pPr>
              <w:snapToGrid w:val="0"/>
              <w:jc w:val="right"/>
              <w:rPr>
                <w:rFonts w:ascii="BMWType V2 Light" w:hAnsi="BMWType V2 Light" w:cs="BMWType V2 Light"/>
                <w:sz w:val="14"/>
                <w:szCs w:val="14"/>
              </w:rPr>
            </w:pPr>
            <w:r w:rsidRPr="00AA26A6">
              <w:rPr>
                <w:rFonts w:ascii="BMWType V2 Light" w:hAnsi="BMWType V2 Light" w:cs="BMWType V2 Light"/>
                <w:sz w:val="14"/>
                <w:szCs w:val="14"/>
              </w:rPr>
              <w:t>EU6</w:t>
            </w:r>
          </w:p>
        </w:tc>
        <w:tc>
          <w:tcPr>
            <w:tcW w:w="1246" w:type="dxa"/>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EU6</w:t>
            </w:r>
          </w:p>
        </w:tc>
        <w:tc>
          <w:tcPr>
            <w:tcW w:w="1994" w:type="dxa"/>
            <w:gridSpan w:val="4"/>
            <w:tcBorders>
              <w:left w:val="nil"/>
              <w:right w:val="nil"/>
            </w:tcBorders>
            <w:vAlign w:val="center"/>
          </w:tcPr>
          <w:p w:rsidR="00FB64AB" w:rsidRPr="00AA26A6" w:rsidRDefault="00FB64AB">
            <w:pPr>
              <w:snapToGrid w:val="0"/>
              <w:jc w:val="right"/>
              <w:rPr>
                <w:rFonts w:ascii="BMWType V2 Light" w:hAnsi="BMWType V2 Light" w:cs="BMWType V2 Light"/>
                <w:color w:val="000000"/>
                <w:sz w:val="14"/>
                <w:szCs w:val="14"/>
              </w:rPr>
            </w:pPr>
            <w:r w:rsidRPr="00AA26A6">
              <w:rPr>
                <w:rFonts w:ascii="BMWType V2 Light" w:hAnsi="BMWType V2 Light" w:cs="BMWType V2 Light"/>
                <w:color w:val="000000"/>
                <w:sz w:val="14"/>
                <w:szCs w:val="14"/>
              </w:rPr>
              <w:t>EU5</w:t>
            </w:r>
          </w:p>
        </w:tc>
      </w:tr>
    </w:tbl>
    <w:p w:rsidR="00FB64AB" w:rsidRDefault="00FB64AB">
      <w:pPr>
        <w:tabs>
          <w:tab w:val="left" w:pos="3969"/>
        </w:tabs>
        <w:spacing w:before="240"/>
        <w:rPr>
          <w:rFonts w:ascii="BMWType V2 Light" w:hAnsi="BMWType V2 Light" w:cs="BMWType V2 Light"/>
          <w:sz w:val="12"/>
          <w:szCs w:val="12"/>
          <w:lang w:val="en-GB" w:eastAsia="ar-SA"/>
        </w:rPr>
      </w:pPr>
      <w:r>
        <w:rPr>
          <w:rFonts w:ascii="BMWType V2 Light" w:hAnsi="BMWType V2 Light" w:cs="BMWType V2 Light"/>
          <w:sz w:val="12"/>
          <w:szCs w:val="12"/>
          <w:lang w:val="en-GB" w:eastAsia="ar-SA"/>
        </w:rPr>
        <w:t xml:space="preserve">Specifications apply to ACEA markets/data relevant to homologation apply in part only to Germany (weight) </w:t>
      </w:r>
    </w:p>
    <w:p w:rsidR="00FB64AB" w:rsidRDefault="00FB64AB">
      <w:pPr>
        <w:tabs>
          <w:tab w:val="left" w:pos="3969"/>
        </w:tabs>
        <w:suppressAutoHyphens/>
        <w:spacing w:after="240"/>
        <w:rPr>
          <w:rFonts w:ascii="BMWType V2 Light" w:hAnsi="BMWType V2 Light" w:cs="BMWType V2 Light"/>
          <w:sz w:val="12"/>
          <w:szCs w:val="12"/>
          <w:lang w:val="en-GB" w:eastAsia="ar-SA"/>
        </w:rPr>
      </w:pPr>
      <w:r>
        <w:rPr>
          <w:rFonts w:ascii="BMWType V2 Light" w:hAnsi="BMWType V2 Light" w:cs="BMWType V2 Light"/>
          <w:sz w:val="12"/>
          <w:szCs w:val="12"/>
          <w:lang w:val="en-GB" w:eastAsia="ar-SA"/>
        </w:rPr>
        <w:t>Figures in brackets apply to models with automatic transmission</w:t>
      </w:r>
    </w:p>
    <w:p w:rsidR="00FB64AB" w:rsidRDefault="00FB64AB">
      <w:pPr>
        <w:tabs>
          <w:tab w:val="left" w:pos="3969"/>
        </w:tabs>
        <w:suppressAutoHyphens/>
        <w:rPr>
          <w:rFonts w:ascii="BMWType V2 Light" w:hAnsi="BMWType V2 Light" w:cs="BMWType V2 Light"/>
          <w:sz w:val="12"/>
          <w:szCs w:val="12"/>
          <w:lang w:val="en-GB" w:eastAsia="ar-SA"/>
        </w:rPr>
      </w:pPr>
      <w:proofErr w:type="gramStart"/>
      <w:r>
        <w:rPr>
          <w:rFonts w:ascii="BMWType V2 Light" w:hAnsi="BMWType V2 Light" w:cs="BMWType V2 Light"/>
          <w:sz w:val="12"/>
          <w:szCs w:val="12"/>
          <w:vertAlign w:val="superscript"/>
          <w:lang w:val="en-GB" w:eastAsia="ar-SA"/>
        </w:rPr>
        <w:t>1)</w:t>
      </w:r>
      <w:r>
        <w:rPr>
          <w:rFonts w:ascii="BMWType V2 Light" w:hAnsi="BMWType V2 Light" w:cs="BMWType V2 Light"/>
          <w:sz w:val="12"/>
          <w:szCs w:val="12"/>
          <w:lang w:val="en-GB" w:eastAsia="ar-SA"/>
        </w:rPr>
        <w:t>Oil</w:t>
      </w:r>
      <w:proofErr w:type="gramEnd"/>
      <w:r>
        <w:rPr>
          <w:rFonts w:ascii="BMWType V2 Light" w:hAnsi="BMWType V2 Light" w:cs="BMWType V2 Light"/>
          <w:sz w:val="12"/>
          <w:szCs w:val="12"/>
          <w:lang w:val="en-GB" w:eastAsia="ar-SA"/>
        </w:rPr>
        <w:t xml:space="preserve"> change</w:t>
      </w:r>
    </w:p>
    <w:p w:rsidR="00FB64AB" w:rsidRPr="003B29BD" w:rsidRDefault="00FB64AB">
      <w:pPr>
        <w:tabs>
          <w:tab w:val="left" w:pos="2410"/>
        </w:tabs>
        <w:spacing w:after="1480"/>
        <w:ind w:left="709" w:hanging="709"/>
        <w:rPr>
          <w:rFonts w:ascii="BMWType V2 Light" w:hAnsi="BMWType V2 Light" w:cs="BMWType V2 Light"/>
          <w:sz w:val="12"/>
          <w:szCs w:val="12"/>
          <w:lang w:val="en-GB" w:eastAsia="ar-SA"/>
        </w:rPr>
      </w:pPr>
    </w:p>
    <w:p w:rsidR="00FB64AB" w:rsidRDefault="00726F84">
      <w:pPr>
        <w:pageBreakBefore/>
        <w:framePr w:w="7910" w:h="2279" w:hRule="exact" w:wrap="notBeside" w:vAnchor="page" w:hAnchor="page" w:x="2751" w:y="602" w:anchorLock="1"/>
        <w:tabs>
          <w:tab w:val="left" w:pos="2410"/>
        </w:tabs>
        <w:spacing w:after="370"/>
        <w:ind w:left="709" w:hanging="709"/>
        <w:rPr>
          <w:rFonts w:ascii="BMWType V2 Bold" w:hAnsi="BMWType V2 Bold" w:cs="BMWType V2 Bold"/>
          <w:sz w:val="36"/>
          <w:szCs w:val="36"/>
          <w:lang w:val="en-GB"/>
        </w:rPr>
      </w:pPr>
      <w:r>
        <w:rPr>
          <w:noProof/>
          <w:lang w:val="en-ZA" w:eastAsia="en-ZA"/>
        </w:rPr>
        <w:lastRenderedPageBreak/>
        <w:drawing>
          <wp:anchor distT="0" distB="0" distL="114300" distR="114300" simplePos="0" relativeHeight="251658240"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0" name="Bild 10"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eibung: Beschreibung: Bmw2fa3ptest"/>
                    <pic:cNvPicPr>
                      <a:picLocks noChangeAspect="1" noChangeArrowheads="1"/>
                    </pic:cNvPicPr>
                  </pic:nvPicPr>
                  <pic:blipFill>
                    <a:blip r:embed="rId11"/>
                    <a:srcRect/>
                    <a:stretch>
                      <a:fillRect/>
                    </a:stretch>
                  </pic:blipFill>
                  <pic:spPr bwMode="auto">
                    <a:xfrm>
                      <a:off x="0" y="0"/>
                      <a:ext cx="609600" cy="609600"/>
                    </a:xfrm>
                    <a:prstGeom prst="rect">
                      <a:avLst/>
                    </a:prstGeom>
                    <a:noFill/>
                  </pic:spPr>
                </pic:pic>
              </a:graphicData>
            </a:graphic>
          </wp:anchor>
        </w:drawing>
      </w:r>
      <w:r w:rsidR="00FB64AB">
        <w:rPr>
          <w:rFonts w:ascii="BMWType V2 Bold" w:hAnsi="BMWType V2 Bold" w:cs="BMWType V2 Bold"/>
          <w:sz w:val="36"/>
          <w:szCs w:val="36"/>
          <w:lang w:val="en-GB"/>
        </w:rPr>
        <w:t>8.</w:t>
      </w:r>
      <w:r w:rsidR="00FB64AB">
        <w:rPr>
          <w:rFonts w:ascii="BMWType V2 Bold" w:hAnsi="BMWType V2 Bold" w:cs="BMWType V2 Bold"/>
          <w:b/>
          <w:bCs/>
          <w:sz w:val="36"/>
          <w:szCs w:val="36"/>
          <w:lang w:val="en-GB"/>
        </w:rPr>
        <w:tab/>
      </w:r>
      <w:r w:rsidR="00FB64AB">
        <w:rPr>
          <w:rFonts w:ascii="BMWType V2 Bold" w:hAnsi="BMWType V2 Bold" w:cs="BMWType V2 Bold"/>
          <w:color w:val="000000"/>
          <w:sz w:val="36"/>
          <w:szCs w:val="36"/>
          <w:lang w:val="en-GB"/>
        </w:rPr>
        <w:t>Output and torque diagrams.</w:t>
      </w:r>
      <w:r w:rsidR="00FB64AB">
        <w:rPr>
          <w:rFonts w:ascii="BMWType V2 Bold" w:hAnsi="BMWType V2 Bold" w:cs="BMWType V2 Bold"/>
          <w:color w:val="000000"/>
          <w:sz w:val="36"/>
          <w:szCs w:val="36"/>
          <w:lang w:val="en-GB"/>
        </w:rPr>
        <w:br/>
        <w:t>The new BMW 3 Series Gran Turismo.</w:t>
      </w:r>
      <w:r w:rsidR="00FB64AB">
        <w:rPr>
          <w:rFonts w:ascii="BMWType V2 Bold" w:hAnsi="BMWType V2 Bold" w:cs="BMWType V2 Bold"/>
          <w:color w:val="000000"/>
          <w:sz w:val="36"/>
          <w:szCs w:val="36"/>
          <w:lang w:val="en-GB"/>
        </w:rPr>
        <w:br/>
      </w:r>
      <w:r w:rsidR="00043D61">
        <w:rPr>
          <w:rFonts w:ascii="BMWType V2 Bold" w:hAnsi="BMWType V2 Bold" w:cs="BMWType V2 Bold"/>
          <w:color w:val="808080"/>
          <w:sz w:val="36"/>
          <w:szCs w:val="36"/>
          <w:lang w:val="en-GB"/>
        </w:rPr>
        <w:t>320</w:t>
      </w:r>
      <w:r w:rsidR="00FB64AB">
        <w:rPr>
          <w:rFonts w:ascii="BMWType V2 Bold" w:hAnsi="BMWType V2 Bold" w:cs="BMWType V2 Bold"/>
          <w:color w:val="808080"/>
          <w:sz w:val="36"/>
          <w:szCs w:val="36"/>
          <w:lang w:val="en-GB"/>
        </w:rPr>
        <w:t>d.</w:t>
      </w:r>
    </w:p>
    <w:p w:rsidR="00FB64AB" w:rsidRPr="003B29BD" w:rsidRDefault="00726F84" w:rsidP="003B29BD">
      <w:pPr>
        <w:tabs>
          <w:tab w:val="left" w:pos="2410"/>
        </w:tabs>
        <w:rPr>
          <w:rFonts w:ascii="BMWType V2 Bold" w:hAnsi="BMWType V2 Bold" w:cs="BMWType V2 Bold"/>
          <w:lang w:val="en-GB"/>
        </w:rPr>
      </w:pPr>
      <w:r>
        <w:rPr>
          <w:noProof/>
          <w:lang w:val="en-ZA" w:eastAsia="en-ZA"/>
        </w:rPr>
        <w:drawing>
          <wp:anchor distT="67056" distB="25908" distL="248412" distR="418716" simplePos="0" relativeHeight="251663360" behindDoc="0" locked="0" layoutInCell="1" allowOverlap="1">
            <wp:simplePos x="0" y="0"/>
            <wp:positionH relativeFrom="column">
              <wp:posOffset>-226060</wp:posOffset>
            </wp:positionH>
            <wp:positionV relativeFrom="paragraph">
              <wp:posOffset>841375</wp:posOffset>
            </wp:positionV>
            <wp:extent cx="5681345" cy="7108190"/>
            <wp:effectExtent l="19050" t="0" r="0" b="0"/>
            <wp:wrapNone/>
            <wp:docPr id="12" name="Diagram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17"/>
                    <pic:cNvPicPr>
                      <a:picLocks noChangeArrowheads="1"/>
                    </pic:cNvPicPr>
                  </pic:nvPicPr>
                  <pic:blipFill>
                    <a:blip r:embed="rId13"/>
                    <a:srcRect/>
                    <a:stretch>
                      <a:fillRect/>
                    </a:stretch>
                  </pic:blipFill>
                  <pic:spPr bwMode="auto">
                    <a:xfrm>
                      <a:off x="0" y="0"/>
                      <a:ext cx="5681345" cy="7108190"/>
                    </a:xfrm>
                    <a:prstGeom prst="rect">
                      <a:avLst/>
                    </a:prstGeom>
                    <a:noFill/>
                  </pic:spPr>
                </pic:pic>
              </a:graphicData>
            </a:graphic>
          </wp:anchor>
        </w:drawing>
      </w:r>
    </w:p>
    <w:p w:rsidR="00FB64AB" w:rsidRDefault="00FB64AB">
      <w:pPr>
        <w:pageBreakBefore/>
        <w:framePr w:w="7910" w:h="2279" w:hRule="exact" w:wrap="notBeside" w:vAnchor="page" w:hAnchor="page" w:x="2751" w:y="602" w:anchorLock="1"/>
        <w:tabs>
          <w:tab w:val="left" w:pos="2410"/>
        </w:tabs>
        <w:rPr>
          <w:rFonts w:ascii="BMWType V2 Bold" w:hAnsi="BMWType V2 Bold" w:cs="BMWType V2 Bold"/>
          <w:sz w:val="36"/>
          <w:szCs w:val="36"/>
          <w:lang w:val="en-GB"/>
        </w:rPr>
      </w:pPr>
      <w:r>
        <w:rPr>
          <w:rFonts w:ascii="BMWType V2 Bold" w:hAnsi="BMWType V2 Bold" w:cs="BMWType V2 Bold"/>
          <w:color w:val="000000"/>
          <w:sz w:val="36"/>
          <w:szCs w:val="36"/>
          <w:lang w:val="en-GB"/>
        </w:rPr>
        <w:lastRenderedPageBreak/>
        <w:t>The new BMW 3 Series Gran Turismo.</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320i.</w:t>
      </w:r>
    </w:p>
    <w:p w:rsidR="00FB64AB" w:rsidRDefault="00726F84" w:rsidP="003B29BD">
      <w:pPr>
        <w:pageBreakBefore/>
        <w:tabs>
          <w:tab w:val="left" w:pos="2410"/>
        </w:tabs>
        <w:spacing w:after="1480"/>
        <w:rPr>
          <w:rFonts w:ascii="BMWType V2 Bold" w:hAnsi="BMWType V2 Bold" w:cs="BMWType V2 Bold"/>
          <w:sz w:val="36"/>
          <w:szCs w:val="36"/>
          <w:lang w:val="en-GB"/>
        </w:rPr>
      </w:pPr>
      <w:r>
        <w:rPr>
          <w:noProof/>
          <w:lang w:val="en-ZA" w:eastAsia="en-ZA"/>
        </w:rPr>
        <w:drawing>
          <wp:anchor distT="91440" distB="29346" distL="333756" distR="429181" simplePos="0" relativeHeight="251664384" behindDoc="0" locked="0" layoutInCell="1" allowOverlap="1">
            <wp:simplePos x="0" y="0"/>
            <wp:positionH relativeFrom="column">
              <wp:posOffset>-229235</wp:posOffset>
            </wp:positionH>
            <wp:positionV relativeFrom="paragraph">
              <wp:posOffset>859790</wp:posOffset>
            </wp:positionV>
            <wp:extent cx="5694045" cy="7077710"/>
            <wp:effectExtent l="19050" t="0" r="1905" b="0"/>
            <wp:wrapNone/>
            <wp:docPr id="13" name="Diagram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20"/>
                    <pic:cNvPicPr>
                      <a:picLocks noChangeArrowheads="1"/>
                    </pic:cNvPicPr>
                  </pic:nvPicPr>
                  <pic:blipFill>
                    <a:blip r:embed="rId14"/>
                    <a:srcRect/>
                    <a:stretch>
                      <a:fillRect/>
                    </a:stretch>
                  </pic:blipFill>
                  <pic:spPr bwMode="auto">
                    <a:xfrm>
                      <a:off x="0" y="0"/>
                      <a:ext cx="5694045" cy="7077710"/>
                    </a:xfrm>
                    <a:prstGeom prst="rect">
                      <a:avLst/>
                    </a:prstGeom>
                    <a:noFill/>
                  </pic:spPr>
                </pic:pic>
              </a:graphicData>
            </a:graphic>
          </wp:anchor>
        </w:drawing>
      </w:r>
    </w:p>
    <w:p w:rsidR="00FB64AB" w:rsidRDefault="00FB64AB">
      <w:pPr>
        <w:pageBreakBefore/>
        <w:framePr w:w="7910" w:h="2279" w:hRule="exact" w:wrap="notBeside" w:vAnchor="page" w:hAnchor="page" w:x="2751" w:y="602" w:anchorLock="1"/>
        <w:tabs>
          <w:tab w:val="left" w:pos="2410"/>
        </w:tabs>
        <w:spacing w:after="370"/>
        <w:rPr>
          <w:rFonts w:ascii="BMWType V2 Bold" w:hAnsi="BMWType V2 Bold" w:cs="BMWType V2 Bold"/>
          <w:sz w:val="36"/>
          <w:szCs w:val="36"/>
          <w:lang w:val="en-GB"/>
        </w:rPr>
      </w:pPr>
      <w:r>
        <w:rPr>
          <w:rFonts w:ascii="BMWType V2 Bold" w:hAnsi="BMWType V2 Bold" w:cs="BMWType V2 Bold"/>
          <w:color w:val="000000"/>
          <w:sz w:val="36"/>
          <w:szCs w:val="36"/>
          <w:lang w:val="en-GB"/>
        </w:rPr>
        <w:lastRenderedPageBreak/>
        <w:t>The new BMW 3 Series Gran Turismo.</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328i.</w:t>
      </w:r>
    </w:p>
    <w:p w:rsidR="00FB64AB" w:rsidRDefault="00726F84" w:rsidP="003B29BD">
      <w:pPr>
        <w:pageBreakBefore/>
        <w:tabs>
          <w:tab w:val="left" w:pos="2410"/>
        </w:tabs>
        <w:spacing w:after="1480"/>
        <w:rPr>
          <w:rFonts w:ascii="BMWType V2 Bold" w:hAnsi="BMWType V2 Bold" w:cs="BMWType V2 Bold"/>
          <w:sz w:val="36"/>
          <w:szCs w:val="36"/>
          <w:lang w:val="en-GB"/>
        </w:rPr>
      </w:pPr>
      <w:r>
        <w:rPr>
          <w:noProof/>
          <w:lang w:val="en-ZA" w:eastAsia="en-ZA"/>
        </w:rPr>
        <w:drawing>
          <wp:anchor distT="91440" distB="25908" distL="327660" distR="444246" simplePos="0" relativeHeight="251660288" behindDoc="0" locked="0" layoutInCell="1" allowOverlap="1">
            <wp:simplePos x="0" y="0"/>
            <wp:positionH relativeFrom="column">
              <wp:posOffset>-237490</wp:posOffset>
            </wp:positionH>
            <wp:positionV relativeFrom="paragraph">
              <wp:posOffset>861060</wp:posOffset>
            </wp:positionV>
            <wp:extent cx="5571490" cy="7083425"/>
            <wp:effectExtent l="19050" t="0" r="0" b="0"/>
            <wp:wrapNone/>
            <wp:docPr id="14" name="Diagram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9"/>
                    <pic:cNvPicPr>
                      <a:picLocks noChangeArrowheads="1"/>
                    </pic:cNvPicPr>
                  </pic:nvPicPr>
                  <pic:blipFill>
                    <a:blip r:embed="rId15"/>
                    <a:srcRect/>
                    <a:stretch>
                      <a:fillRect/>
                    </a:stretch>
                  </pic:blipFill>
                  <pic:spPr bwMode="auto">
                    <a:xfrm>
                      <a:off x="0" y="0"/>
                      <a:ext cx="5571490" cy="7083425"/>
                    </a:xfrm>
                    <a:prstGeom prst="rect">
                      <a:avLst/>
                    </a:prstGeom>
                    <a:noFill/>
                  </pic:spPr>
                </pic:pic>
              </a:graphicData>
            </a:graphic>
          </wp:anchor>
        </w:drawing>
      </w:r>
    </w:p>
    <w:p w:rsidR="00FB64AB" w:rsidRDefault="00FB64AB">
      <w:pPr>
        <w:pageBreakBefore/>
        <w:framePr w:w="7910" w:h="2279" w:hRule="exact" w:wrap="notBeside" w:vAnchor="page" w:hAnchor="page" w:x="2751" w:y="602" w:anchorLock="1"/>
        <w:tabs>
          <w:tab w:val="left" w:pos="2410"/>
        </w:tabs>
        <w:spacing w:after="370"/>
        <w:rPr>
          <w:rFonts w:ascii="BMWType V2 Bold" w:hAnsi="BMWType V2 Bold" w:cs="BMWType V2 Bold"/>
          <w:sz w:val="36"/>
          <w:szCs w:val="36"/>
          <w:lang w:val="en-GB"/>
        </w:rPr>
      </w:pPr>
      <w:r>
        <w:rPr>
          <w:rFonts w:ascii="BMWType V2 Bold" w:hAnsi="BMWType V2 Bold" w:cs="BMWType V2 Bold"/>
          <w:color w:val="000000"/>
          <w:sz w:val="36"/>
          <w:szCs w:val="36"/>
          <w:lang w:val="en-GB"/>
        </w:rPr>
        <w:lastRenderedPageBreak/>
        <w:t>The new BMW 3 Series Gran Turismo.</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335i.</w:t>
      </w:r>
    </w:p>
    <w:p w:rsidR="00FB64AB" w:rsidRDefault="00726F84" w:rsidP="003B29BD">
      <w:pPr>
        <w:pageBreakBefore/>
        <w:tabs>
          <w:tab w:val="left" w:pos="2410"/>
        </w:tabs>
        <w:spacing w:after="1480"/>
        <w:rPr>
          <w:rFonts w:ascii="BMWType V2 Bold" w:hAnsi="BMWType V2 Bold" w:cs="BMWType V2 Bold"/>
          <w:sz w:val="36"/>
          <w:szCs w:val="36"/>
          <w:lang w:val="en-GB"/>
        </w:rPr>
      </w:pPr>
      <w:r>
        <w:rPr>
          <w:noProof/>
          <w:lang w:val="en-ZA" w:eastAsia="en-ZA"/>
        </w:rPr>
        <w:drawing>
          <wp:anchor distT="67056" distB="25908" distL="156972" distR="357756" simplePos="0" relativeHeight="251661312" behindDoc="0" locked="0" layoutInCell="1" allowOverlap="1">
            <wp:simplePos x="0" y="0"/>
            <wp:positionH relativeFrom="column">
              <wp:posOffset>-317500</wp:posOffset>
            </wp:positionH>
            <wp:positionV relativeFrom="paragraph">
              <wp:posOffset>841375</wp:posOffset>
            </wp:positionV>
            <wp:extent cx="5833745" cy="7108190"/>
            <wp:effectExtent l="19050" t="0" r="0" b="0"/>
            <wp:wrapNone/>
            <wp:docPr id="15" name="Diagram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14"/>
                    <pic:cNvPicPr>
                      <a:picLocks noChangeArrowheads="1"/>
                    </pic:cNvPicPr>
                  </pic:nvPicPr>
                  <pic:blipFill>
                    <a:blip r:embed="rId16"/>
                    <a:srcRect/>
                    <a:stretch>
                      <a:fillRect/>
                    </a:stretch>
                  </pic:blipFill>
                  <pic:spPr bwMode="auto">
                    <a:xfrm>
                      <a:off x="0" y="0"/>
                      <a:ext cx="5833745" cy="7108190"/>
                    </a:xfrm>
                    <a:prstGeom prst="rect">
                      <a:avLst/>
                    </a:prstGeom>
                    <a:noFill/>
                  </pic:spPr>
                </pic:pic>
              </a:graphicData>
            </a:graphic>
          </wp:anchor>
        </w:drawing>
      </w:r>
    </w:p>
    <w:p w:rsidR="00FB64AB" w:rsidRDefault="00726F84">
      <w:pPr>
        <w:pageBreakBefore/>
        <w:framePr w:w="7910" w:h="2279" w:hRule="exact" w:wrap="notBeside" w:vAnchor="page" w:hAnchor="page" w:x="2751" w:y="602" w:anchorLock="1"/>
        <w:tabs>
          <w:tab w:val="left" w:pos="2410"/>
        </w:tabs>
        <w:spacing w:after="370"/>
        <w:ind w:left="709" w:hanging="709"/>
        <w:rPr>
          <w:rFonts w:ascii="BMWType V2 Bold" w:hAnsi="BMWType V2 Bold" w:cs="BMWType V2 Bold"/>
          <w:sz w:val="36"/>
          <w:szCs w:val="36"/>
          <w:lang w:val="en-GB"/>
        </w:rPr>
      </w:pPr>
      <w:r>
        <w:rPr>
          <w:noProof/>
          <w:lang w:val="en-ZA" w:eastAsia="en-ZA"/>
        </w:rPr>
        <w:lastRenderedPageBreak/>
        <w:drawing>
          <wp:anchor distT="0" distB="0" distL="114300" distR="114300" simplePos="0" relativeHeight="251659264"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6" name="Bild 16"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eibung: Beschreibung: Bmw2fa3ptest"/>
                    <pic:cNvPicPr>
                      <a:picLocks noChangeAspect="1" noChangeArrowheads="1"/>
                    </pic:cNvPicPr>
                  </pic:nvPicPr>
                  <pic:blipFill>
                    <a:blip r:embed="rId11"/>
                    <a:srcRect/>
                    <a:stretch>
                      <a:fillRect/>
                    </a:stretch>
                  </pic:blipFill>
                  <pic:spPr bwMode="auto">
                    <a:xfrm>
                      <a:off x="0" y="0"/>
                      <a:ext cx="609600" cy="609600"/>
                    </a:xfrm>
                    <a:prstGeom prst="rect">
                      <a:avLst/>
                    </a:prstGeom>
                    <a:noFill/>
                  </pic:spPr>
                </pic:pic>
              </a:graphicData>
            </a:graphic>
          </wp:anchor>
        </w:drawing>
      </w:r>
      <w:r w:rsidR="00FB64AB">
        <w:rPr>
          <w:rFonts w:ascii="BMWType V2 Bold" w:hAnsi="BMWType V2 Bold" w:cs="BMWType V2 Bold"/>
          <w:sz w:val="36"/>
          <w:szCs w:val="36"/>
          <w:lang w:val="en-GB"/>
        </w:rPr>
        <w:t>9.</w:t>
      </w:r>
      <w:r w:rsidR="00FB64AB">
        <w:rPr>
          <w:rFonts w:ascii="BMWType V2 Bold" w:hAnsi="BMWType V2 Bold" w:cs="BMWType V2 Bold"/>
          <w:b/>
          <w:bCs/>
          <w:sz w:val="36"/>
          <w:szCs w:val="36"/>
          <w:lang w:val="en-GB"/>
        </w:rPr>
        <w:tab/>
      </w:r>
      <w:r w:rsidR="00FB64AB">
        <w:rPr>
          <w:rFonts w:ascii="BMWType V2 Bold" w:hAnsi="BMWType V2 Bold" w:cs="BMWType V2 Bold"/>
          <w:color w:val="000000"/>
          <w:sz w:val="36"/>
          <w:szCs w:val="36"/>
          <w:lang w:val="en-GB"/>
        </w:rPr>
        <w:t>Exterior and interior dimensions.</w:t>
      </w:r>
    </w:p>
    <w:p w:rsidR="00FB64AB" w:rsidRDefault="00726F84">
      <w:pPr>
        <w:spacing w:after="330" w:line="330" w:lineRule="atLeast"/>
        <w:ind w:right="1077"/>
        <w:rPr>
          <w:rFonts w:ascii="BMWType V2 Light" w:hAnsi="BMWType V2 Light" w:cs="BMWType V2 Light"/>
          <w:color w:val="000000"/>
          <w:lang w:val="en-GB"/>
        </w:rPr>
      </w:pPr>
      <w:r>
        <w:rPr>
          <w:rFonts w:ascii="BMWType V2 Light" w:hAnsi="BMWType V2 Light" w:cs="BMWType V2 Light"/>
          <w:noProof/>
          <w:color w:val="000000"/>
          <w:lang w:val="en-ZA" w:eastAsia="en-ZA"/>
        </w:rPr>
        <w:drawing>
          <wp:anchor distT="0" distB="0" distL="114300" distR="114300" simplePos="0" relativeHeight="251665408" behindDoc="0" locked="0" layoutInCell="1" allowOverlap="1">
            <wp:simplePos x="0" y="0"/>
            <wp:positionH relativeFrom="column">
              <wp:posOffset>9525</wp:posOffset>
            </wp:positionH>
            <wp:positionV relativeFrom="paragraph">
              <wp:posOffset>504190</wp:posOffset>
            </wp:positionV>
            <wp:extent cx="5048250" cy="7200900"/>
            <wp:effectExtent l="19050" t="0" r="0" b="0"/>
            <wp:wrapNone/>
            <wp:docPr id="19" name="Grafik 14" descr="finedata_A0157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inedata_A0157396.jpg"/>
                    <pic:cNvPicPr>
                      <a:picLocks noChangeAspect="1" noChangeArrowheads="1"/>
                    </pic:cNvPicPr>
                  </pic:nvPicPr>
                  <pic:blipFill>
                    <a:blip r:embed="rId17"/>
                    <a:srcRect/>
                    <a:stretch>
                      <a:fillRect/>
                    </a:stretch>
                  </pic:blipFill>
                  <pic:spPr bwMode="auto">
                    <a:xfrm>
                      <a:off x="0" y="0"/>
                      <a:ext cx="5048250" cy="7200900"/>
                    </a:xfrm>
                    <a:prstGeom prst="rect">
                      <a:avLst/>
                    </a:prstGeom>
                    <a:noFill/>
                  </pic:spPr>
                </pic:pic>
              </a:graphicData>
            </a:graphic>
          </wp:anchor>
        </w:drawing>
      </w:r>
    </w:p>
    <w:sectPr w:rsidR="00FB64AB" w:rsidSect="00FB64AB">
      <w:headerReference w:type="default" r:id="rId18"/>
      <w:headerReference w:type="first" r:id="rId19"/>
      <w:pgSz w:w="11906" w:h="16838" w:code="9"/>
      <w:pgMar w:top="1503" w:right="1700"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7A0" w:rsidRDefault="00C237A0">
      <w:r>
        <w:separator/>
      </w:r>
    </w:p>
  </w:endnote>
  <w:endnote w:type="continuationSeparator" w:id="0">
    <w:p w:rsidR="00C237A0" w:rsidRDefault="00C23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7A0" w:rsidRDefault="00C237A0">
      <w:r>
        <w:separator/>
      </w:r>
    </w:p>
  </w:footnote>
  <w:footnote w:type="continuationSeparator" w:id="0">
    <w:p w:rsidR="00C237A0" w:rsidRDefault="00C23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A0" w:rsidRDefault="00C237A0">
    <w:pPr>
      <w:pStyle w:val="Header"/>
      <w:framePr w:w="1134" w:h="1294" w:hRule="exact" w:wrap="notBeside" w:vAnchor="page" w:hAnchor="page" w:x="1135" w:y="568"/>
      <w:spacing w:line="170" w:lineRule="exact"/>
      <w:rPr>
        <w:sz w:val="16"/>
        <w:szCs w:val="16"/>
      </w:rPr>
    </w:pPr>
    <w:r>
      <w:rPr>
        <w:rStyle w:val="PageNumber"/>
        <w:rFonts w:ascii="BMWType V2 Bold" w:hAnsi="BMWType V2 Bold" w:cs="BMWType V2 Bold"/>
        <w:b/>
        <w:bCs/>
        <w:sz w:val="16"/>
        <w:szCs w:val="16"/>
      </w:rPr>
      <w:t>BMW</w:t>
    </w:r>
    <w:r>
      <w:rPr>
        <w:rStyle w:val="PageNumber"/>
        <w:rFonts w:ascii="BMWType V2 Bold" w:hAnsi="BMWType V2 Bold" w:cs="BMWType V2 Bold"/>
        <w:b/>
        <w:bCs/>
        <w:sz w:val="16"/>
        <w:szCs w:val="16"/>
      </w:rPr>
      <w:br/>
    </w:r>
    <w:r>
      <w:rPr>
        <w:rStyle w:val="PageNumber"/>
        <w:rFonts w:ascii="BMWType V2 Bold" w:hAnsi="BMWType V2 Bold" w:cs="BMWType V2 Bold"/>
        <w:b/>
        <w:bCs/>
        <w:color w:val="808080"/>
        <w:sz w:val="16"/>
        <w:szCs w:val="16"/>
      </w:rPr>
      <w:t>Media</w:t>
    </w:r>
    <w:r>
      <w:rPr>
        <w:rStyle w:val="PageNumber"/>
        <w:rFonts w:ascii="BMWType V2 Bold" w:hAnsi="BMWType V2 Bold" w:cs="BMWType V2 Bold"/>
        <w:b/>
        <w:bCs/>
        <w:color w:val="808080"/>
        <w:sz w:val="16"/>
        <w:szCs w:val="16"/>
      </w:rPr>
      <w:br/>
      <w:t>information</w:t>
    </w:r>
    <w:r>
      <w:rPr>
        <w:rStyle w:val="PageNumber"/>
        <w:rFonts w:ascii="BMWType V2 Bold" w:hAnsi="BMWType V2 Bold" w:cs="BMWType V2 Bold"/>
        <w:b/>
        <w:bCs/>
        <w:color w:val="808080"/>
        <w:sz w:val="16"/>
        <w:szCs w:val="16"/>
      </w:rPr>
      <w:br/>
    </w:r>
    <w:r>
      <w:rPr>
        <w:rStyle w:val="PageNumber"/>
        <w:rFonts w:ascii="BMWType V2 Bold" w:hAnsi="BMWType V2 Bold" w:cs="BMWType V2 Bold"/>
        <w:b/>
        <w:bCs/>
        <w:sz w:val="16"/>
        <w:szCs w:val="16"/>
      </w:rPr>
      <w:br/>
    </w:r>
    <w:r>
      <w:rPr>
        <w:rStyle w:val="PageNumber"/>
        <w:rFonts w:ascii="BMWType V2 Light" w:hAnsi="BMWType V2 Light" w:cs="BMWType V2 Light"/>
        <w:sz w:val="16"/>
        <w:szCs w:val="16"/>
      </w:rPr>
      <w:t>06/2013</w:t>
    </w:r>
    <w:r>
      <w:rPr>
        <w:rStyle w:val="PageNumber"/>
        <w:rFonts w:ascii="BMWType V2 Light" w:hAnsi="BMWType V2 Light" w:cs="BMWType V2 Light"/>
        <w:sz w:val="16"/>
        <w:szCs w:val="16"/>
      </w:rPr>
      <w:br/>
      <w:t xml:space="preserve">Page </w:t>
    </w:r>
    <w:r w:rsidR="00471DFE">
      <w:rPr>
        <w:rStyle w:val="PageNumber"/>
        <w:rFonts w:ascii="BMWType V2 Light" w:hAnsi="BMWType V2 Light" w:cs="BMWType V2 Light"/>
        <w:sz w:val="16"/>
        <w:szCs w:val="16"/>
      </w:rPr>
      <w:fldChar w:fldCharType="begin"/>
    </w:r>
    <w:r>
      <w:rPr>
        <w:rStyle w:val="PageNumber"/>
        <w:rFonts w:ascii="BMWType V2 Light" w:hAnsi="BMWType V2 Light" w:cs="BMWType V2 Light"/>
        <w:sz w:val="16"/>
        <w:szCs w:val="16"/>
      </w:rPr>
      <w:instrText xml:space="preserve">PAGE  </w:instrText>
    </w:r>
    <w:r w:rsidR="00471DFE">
      <w:rPr>
        <w:rStyle w:val="PageNumber"/>
        <w:rFonts w:ascii="BMWType V2 Light" w:hAnsi="BMWType V2 Light" w:cs="BMWType V2 Light"/>
        <w:sz w:val="16"/>
        <w:szCs w:val="16"/>
      </w:rPr>
      <w:fldChar w:fldCharType="separate"/>
    </w:r>
    <w:r w:rsidR="00280FB3">
      <w:rPr>
        <w:rStyle w:val="PageNumber"/>
        <w:rFonts w:ascii="BMWType V2 Light" w:hAnsi="BMWType V2 Light" w:cs="BMWType V2 Light"/>
        <w:noProof/>
        <w:sz w:val="16"/>
        <w:szCs w:val="16"/>
      </w:rPr>
      <w:t>2</w:t>
    </w:r>
    <w:r w:rsidR="00471DFE">
      <w:rPr>
        <w:rStyle w:val="PageNumber"/>
        <w:rFonts w:ascii="BMWType V2 Light" w:hAnsi="BMWType V2 Light" w:cs="BMWType V2 Light"/>
        <w:sz w:val="16"/>
        <w:szCs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7A0" w:rsidRDefault="00C237A0">
    <w:pPr>
      <w:pStyle w:val="Header"/>
      <w:framePr w:w="1134" w:h="1134" w:hRule="exact" w:wrap="notBeside" w:vAnchor="page" w:hAnchor="page" w:x="1135" w:y="568"/>
      <w:spacing w:line="170" w:lineRule="exact"/>
      <w:rPr>
        <w:rStyle w:val="PageNumber"/>
        <w:rFonts w:ascii="BMWType V2 Bold" w:hAnsi="BMWType V2 Bold" w:cs="BMWType V2 Bold"/>
        <w:sz w:val="16"/>
        <w:szCs w:val="16"/>
      </w:rPr>
    </w:pPr>
    <w:r>
      <w:rPr>
        <w:rStyle w:val="PageNumber"/>
        <w:rFonts w:ascii="BMWType V2 Bold" w:hAnsi="BMWType V2 Bold" w:cs="BMWType V2 Bold"/>
        <w:b/>
        <w:bCs/>
        <w:sz w:val="16"/>
        <w:szCs w:val="16"/>
      </w:rPr>
      <w:t>BMW</w:t>
    </w:r>
    <w:r>
      <w:rPr>
        <w:rStyle w:val="PageNumber"/>
        <w:rFonts w:ascii="BMWType V2 Bold" w:hAnsi="BMWType V2 Bold" w:cs="BMWType V2 Bold"/>
        <w:b/>
        <w:bCs/>
        <w:sz w:val="16"/>
        <w:szCs w:val="16"/>
      </w:rPr>
      <w:br/>
    </w:r>
    <w:r>
      <w:rPr>
        <w:rStyle w:val="PageNumber"/>
        <w:rFonts w:ascii="BMWType V2 Bold" w:hAnsi="BMWType V2 Bold" w:cs="BMWType V2 Bold"/>
        <w:b/>
        <w:bCs/>
        <w:color w:val="808080"/>
        <w:sz w:val="16"/>
        <w:szCs w:val="16"/>
      </w:rPr>
      <w:t>Media</w:t>
    </w:r>
    <w:r>
      <w:rPr>
        <w:rStyle w:val="PageNumber"/>
        <w:rFonts w:ascii="BMWType V2 Bold" w:hAnsi="BMWType V2 Bold" w:cs="BMWType V2 Bold"/>
        <w:b/>
        <w:bCs/>
        <w:color w:val="808080"/>
        <w:sz w:val="16"/>
        <w:szCs w:val="16"/>
      </w:rPr>
      <w:br/>
      <w:t>information</w:t>
    </w:r>
    <w:r>
      <w:rPr>
        <w:rStyle w:val="PageNumber"/>
        <w:rFonts w:ascii="BMWType V2 Bold" w:hAnsi="BMWType V2 Bold" w:cs="BMWType V2 Bold"/>
        <w:b/>
        <w:bCs/>
        <w:color w:val="808080"/>
        <w:sz w:val="16"/>
        <w:szCs w:val="16"/>
      </w:rPr>
      <w:br/>
    </w:r>
    <w:r>
      <w:rPr>
        <w:rStyle w:val="PageNumber"/>
        <w:rFonts w:ascii="BMWType V2 Bold" w:hAnsi="BMWType V2 Bold" w:cs="BMWType V2 Bold"/>
        <w:b/>
        <w:bCs/>
        <w:sz w:val="16"/>
        <w:szCs w:val="16"/>
      </w:rPr>
      <w:br/>
    </w:r>
    <w:r>
      <w:rPr>
        <w:rStyle w:val="PageNumber"/>
        <w:rFonts w:ascii="BMWType V2 Light" w:hAnsi="BMWType V2 Light" w:cs="BMWType V2 Light"/>
        <w:sz w:val="16"/>
        <w:szCs w:val="16"/>
      </w:rPr>
      <w:t>06/2013</w:t>
    </w:r>
    <w:r>
      <w:rPr>
        <w:rStyle w:val="PageNumber"/>
        <w:rFonts w:ascii="BMWType V2 Light" w:hAnsi="BMWType V2 Light" w:cs="BMWType V2 Light"/>
        <w:sz w:val="16"/>
        <w:szCs w:val="16"/>
      </w:rPr>
      <w:br/>
      <w:t xml:space="preserve">Page </w:t>
    </w:r>
    <w:r w:rsidR="00471DFE">
      <w:rPr>
        <w:rStyle w:val="PageNumber"/>
        <w:rFonts w:ascii="BMWType V2 Light" w:hAnsi="BMWType V2 Light" w:cs="BMWType V2 Light"/>
        <w:sz w:val="16"/>
        <w:szCs w:val="16"/>
      </w:rPr>
      <w:fldChar w:fldCharType="begin"/>
    </w:r>
    <w:r>
      <w:rPr>
        <w:rStyle w:val="PageNumber"/>
        <w:rFonts w:ascii="BMWType V2 Light" w:hAnsi="BMWType V2 Light" w:cs="BMWType V2 Light"/>
        <w:sz w:val="16"/>
        <w:szCs w:val="16"/>
      </w:rPr>
      <w:instrText xml:space="preserve">PAGE  </w:instrText>
    </w:r>
    <w:r w:rsidR="00471DFE">
      <w:rPr>
        <w:rStyle w:val="PageNumber"/>
        <w:rFonts w:ascii="BMWType V2 Light" w:hAnsi="BMWType V2 Light" w:cs="BMWType V2 Light"/>
        <w:sz w:val="16"/>
        <w:szCs w:val="16"/>
      </w:rPr>
      <w:fldChar w:fldCharType="separate"/>
    </w:r>
    <w:r w:rsidR="00280FB3">
      <w:rPr>
        <w:rStyle w:val="PageNumber"/>
        <w:rFonts w:ascii="BMWType V2 Light" w:hAnsi="BMWType V2 Light" w:cs="BMWType V2 Light"/>
        <w:noProof/>
        <w:sz w:val="16"/>
        <w:szCs w:val="16"/>
      </w:rPr>
      <w:t>1</w:t>
    </w:r>
    <w:r w:rsidR="00471DFE">
      <w:rPr>
        <w:rStyle w:val="PageNumber"/>
        <w:rFonts w:ascii="BMWType V2 Light" w:hAnsi="BMWType V2 Light" w:cs="BMWType V2 Light"/>
        <w:sz w:val="16"/>
        <w:szCs w:val="16"/>
      </w:rPr>
      <w:fldChar w:fldCharType="end"/>
    </w:r>
  </w:p>
  <w:p w:rsidR="00C237A0" w:rsidRDefault="00C237A0">
    <w:pPr>
      <w:pStyle w:val="Flietext-Top"/>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6">
    <w:nsid w:val="477E66E3"/>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D9F1E42"/>
    <w:multiLevelType w:val="multilevel"/>
    <w:tmpl w:val="65EA5E76"/>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9">
    <w:nsid w:val="53330CEA"/>
    <w:multiLevelType w:val="multilevel"/>
    <w:tmpl w:val="13CA90AC"/>
    <w:lvl w:ilvl="0">
      <w:start w:val="3"/>
      <w:numFmt w:val="decimal"/>
      <w:lvlText w:val="%1"/>
      <w:lvlJc w:val="left"/>
      <w:pPr>
        <w:tabs>
          <w:tab w:val="num" w:pos="555"/>
        </w:tabs>
        <w:ind w:left="555" w:hanging="555"/>
      </w:pPr>
      <w:rPr>
        <w:rFonts w:ascii="Times New Roman" w:hAnsi="Times New Roman" w:cs="Times New Roman" w:hint="default"/>
      </w:rPr>
    </w:lvl>
    <w:lvl w:ilvl="1">
      <w:numFmt w:val="none"/>
      <w:lvlText w:val=""/>
      <w:lvlJc w:val="left"/>
      <w:pPr>
        <w:tabs>
          <w:tab w:val="num" w:pos="360"/>
        </w:tabs>
      </w:pPr>
      <w:rPr>
        <w:rFonts w:ascii="Times New Roman" w:hAnsi="Times New Roman" w:cs="Times New Roman"/>
      </w:rPr>
    </w:lvl>
    <w:lvl w:ilvl="2">
      <w:start w:val="1"/>
      <w:numFmt w:val="decimal"/>
      <w:lvlText w:val="%1.%2.%3"/>
      <w:lvlJc w:val="left"/>
      <w:pPr>
        <w:tabs>
          <w:tab w:val="num" w:pos="1080"/>
        </w:tabs>
        <w:ind w:left="1080" w:hanging="1080"/>
      </w:pPr>
      <w:rPr>
        <w:rFonts w:ascii="Times New Roman" w:hAnsi="Times New Roman" w:cs="Times New Roman" w:hint="default"/>
      </w:rPr>
    </w:lvl>
    <w:lvl w:ilvl="3">
      <w:start w:val="1"/>
      <w:numFmt w:val="decimal"/>
      <w:lvlText w:val="%1.%2.%3.%4"/>
      <w:lvlJc w:val="left"/>
      <w:pPr>
        <w:tabs>
          <w:tab w:val="num" w:pos="1440"/>
        </w:tabs>
        <w:ind w:left="1440" w:hanging="1440"/>
      </w:pPr>
      <w:rPr>
        <w:rFonts w:ascii="Times New Roman" w:hAnsi="Times New Roman" w:cs="Times New Roman" w:hint="default"/>
      </w:rPr>
    </w:lvl>
    <w:lvl w:ilvl="4">
      <w:start w:val="1"/>
      <w:numFmt w:val="decimal"/>
      <w:lvlText w:val="%1.%2.%3.%4.%5"/>
      <w:lvlJc w:val="left"/>
      <w:pPr>
        <w:tabs>
          <w:tab w:val="num" w:pos="1800"/>
        </w:tabs>
        <w:ind w:left="1800" w:hanging="1800"/>
      </w:pPr>
      <w:rPr>
        <w:rFonts w:ascii="Times New Roman" w:hAnsi="Times New Roman" w:cs="Times New Roman" w:hint="default"/>
      </w:rPr>
    </w:lvl>
    <w:lvl w:ilvl="5">
      <w:start w:val="1"/>
      <w:numFmt w:val="decimal"/>
      <w:lvlText w:val="%1.%2.%3.%4.%5.%6"/>
      <w:lvlJc w:val="left"/>
      <w:pPr>
        <w:tabs>
          <w:tab w:val="num" w:pos="2160"/>
        </w:tabs>
        <w:ind w:left="2160" w:hanging="2160"/>
      </w:pPr>
      <w:rPr>
        <w:rFonts w:ascii="Times New Roman" w:hAnsi="Times New Roman" w:cs="Times New Roman" w:hint="default"/>
      </w:rPr>
    </w:lvl>
    <w:lvl w:ilvl="6">
      <w:start w:val="1"/>
      <w:numFmt w:val="decimal"/>
      <w:lvlText w:val="%1.%2.%3.%4.%5.%6.%7"/>
      <w:lvlJc w:val="left"/>
      <w:pPr>
        <w:tabs>
          <w:tab w:val="num" w:pos="2520"/>
        </w:tabs>
        <w:ind w:left="2520" w:hanging="2520"/>
      </w:pPr>
      <w:rPr>
        <w:rFonts w:ascii="Times New Roman" w:hAnsi="Times New Roman" w:cs="Times New Roman" w:hint="default"/>
      </w:rPr>
    </w:lvl>
    <w:lvl w:ilvl="7">
      <w:start w:val="1"/>
      <w:numFmt w:val="decimal"/>
      <w:lvlText w:val="%1.%2.%3.%4.%5.%6.%7.%8"/>
      <w:lvlJc w:val="left"/>
      <w:pPr>
        <w:tabs>
          <w:tab w:val="num" w:pos="2880"/>
        </w:tabs>
        <w:ind w:left="2880" w:hanging="2880"/>
      </w:pPr>
      <w:rPr>
        <w:rFonts w:ascii="Times New Roman" w:hAnsi="Times New Roman" w:cs="Times New Roman" w:hint="default"/>
      </w:rPr>
    </w:lvl>
    <w:lvl w:ilvl="8">
      <w:start w:val="1"/>
      <w:numFmt w:val="decimal"/>
      <w:lvlText w:val="%1.%2.%3.%4.%5.%6.%7.%8.%9"/>
      <w:lvlJc w:val="left"/>
      <w:pPr>
        <w:tabs>
          <w:tab w:val="num" w:pos="3240"/>
        </w:tabs>
        <w:ind w:left="3240" w:hanging="3240"/>
      </w:pPr>
      <w:rPr>
        <w:rFonts w:ascii="Times New Roman" w:hAnsi="Times New Roman" w:cs="Times New Roman" w:hint="default"/>
      </w:rPr>
    </w:lvl>
  </w:abstractNum>
  <w:abstractNum w:abstractNumId="2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nsid w:val="5C0A44E2"/>
    <w:multiLevelType w:val="multilevel"/>
    <w:tmpl w:val="375C0DA2"/>
    <w:lvl w:ilvl="0">
      <w:start w:val="2"/>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3">
    <w:nsid w:val="5C9A4C0A"/>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F377370"/>
    <w:multiLevelType w:val="hybridMultilevel"/>
    <w:tmpl w:val="D73A886A"/>
    <w:lvl w:ilvl="0" w:tplc="04070011">
      <w:start w:val="1"/>
      <w:numFmt w:val="decimal"/>
      <w:lvlText w:val="%1)"/>
      <w:lvlJc w:val="left"/>
      <w:pPr>
        <w:tabs>
          <w:tab w:val="num" w:pos="720"/>
        </w:tabs>
        <w:ind w:left="720" w:hanging="360"/>
      </w:pPr>
      <w:rPr>
        <w:rFonts w:ascii="Times New Roman" w:hAnsi="Times New Roman" w:cs="Times New Roman"/>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77651D2C"/>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num w:numId="1">
    <w:abstractNumId w:val="9"/>
  </w:num>
  <w:num w:numId="2">
    <w:abstractNumId w:val="9"/>
  </w:num>
  <w:num w:numId="3">
    <w:abstractNumId w:val="9"/>
  </w:num>
  <w:num w:numId="4">
    <w:abstractNumId w:val="22"/>
  </w:num>
  <w:num w:numId="5">
    <w:abstractNumId w:val="27"/>
  </w:num>
  <w:num w:numId="6">
    <w:abstractNumId w:val="15"/>
  </w:num>
  <w:num w:numId="7">
    <w:abstractNumId w:val="13"/>
  </w:num>
  <w:num w:numId="8">
    <w:abstractNumId w:val="17"/>
  </w:num>
  <w:num w:numId="9">
    <w:abstractNumId w:val="18"/>
  </w:num>
  <w:num w:numId="10">
    <w:abstractNumId w:val="12"/>
  </w:num>
  <w:num w:numId="11">
    <w:abstractNumId w:val="9"/>
  </w:num>
  <w:num w:numId="12">
    <w:abstractNumId w:val="7"/>
  </w:num>
  <w:num w:numId="13">
    <w:abstractNumId w:val="10"/>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6"/>
  </w:num>
  <w:num w:numId="24">
    <w:abstractNumId w:val="24"/>
  </w:num>
  <w:num w:numId="25">
    <w:abstractNumId w:val="19"/>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25"/>
  </w:num>
  <w:num w:numId="30">
    <w:abstractNumId w:val="20"/>
  </w:num>
  <w:num w:numId="31">
    <w:abstractNumId w:val="21"/>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0"/>
  <w:hyphenationZone w:val="425"/>
  <w:doNotHyphenateCaps/>
  <w:characterSpacingControl w:val="doNotCompress"/>
  <w:doNotValidateAgainstSchema/>
  <w:doNotDemarcateInvalidXml/>
  <w:footnotePr>
    <w:footnote w:id="-1"/>
    <w:footnote w:id="0"/>
  </w:footnotePr>
  <w:endnotePr>
    <w:endnote w:id="-1"/>
    <w:endnote w:id="0"/>
  </w:endnotePr>
  <w:compat/>
  <w:rsids>
    <w:rsidRoot w:val="00FB64AB"/>
    <w:rsid w:val="00004E5D"/>
    <w:rsid w:val="00043D61"/>
    <w:rsid w:val="000B4870"/>
    <w:rsid w:val="000F5B5A"/>
    <w:rsid w:val="001A3E9D"/>
    <w:rsid w:val="001C16DD"/>
    <w:rsid w:val="001E0796"/>
    <w:rsid w:val="00244BD1"/>
    <w:rsid w:val="00280FB3"/>
    <w:rsid w:val="003729ED"/>
    <w:rsid w:val="003B29BD"/>
    <w:rsid w:val="00432796"/>
    <w:rsid w:val="00450AD9"/>
    <w:rsid w:val="00471DFE"/>
    <w:rsid w:val="005E2CA2"/>
    <w:rsid w:val="00630C9E"/>
    <w:rsid w:val="006665A6"/>
    <w:rsid w:val="0067747C"/>
    <w:rsid w:val="00726F84"/>
    <w:rsid w:val="00757140"/>
    <w:rsid w:val="00781D96"/>
    <w:rsid w:val="007A7866"/>
    <w:rsid w:val="00852443"/>
    <w:rsid w:val="0092461E"/>
    <w:rsid w:val="00941E4D"/>
    <w:rsid w:val="00AA26A6"/>
    <w:rsid w:val="00B27391"/>
    <w:rsid w:val="00B92923"/>
    <w:rsid w:val="00C035C5"/>
    <w:rsid w:val="00C237A0"/>
    <w:rsid w:val="00C87E53"/>
    <w:rsid w:val="00D52E04"/>
    <w:rsid w:val="00D75D1B"/>
    <w:rsid w:val="00D82DC9"/>
    <w:rsid w:val="00E241C6"/>
    <w:rsid w:val="00E90812"/>
    <w:rsid w:val="00EF6DC2"/>
    <w:rsid w:val="00F21351"/>
    <w:rsid w:val="00F33F9F"/>
    <w:rsid w:val="00F723D0"/>
    <w:rsid w:val="00FB32B2"/>
    <w:rsid w:val="00FB64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96"/>
    <w:rPr>
      <w:rFonts w:ascii="BMWTypeLight" w:hAnsi="BMWTypeLight" w:cs="BMWTypeLight"/>
      <w:sz w:val="22"/>
      <w:szCs w:val="22"/>
    </w:rPr>
  </w:style>
  <w:style w:type="paragraph" w:styleId="Heading1">
    <w:name w:val="heading 1"/>
    <w:basedOn w:val="Normal"/>
    <w:next w:val="Normal"/>
    <w:link w:val="Heading1Char"/>
    <w:uiPriority w:val="99"/>
    <w:qFormat/>
    <w:rsid w:val="001E07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64AB"/>
    <w:rPr>
      <w:rFonts w:ascii="Cambria" w:eastAsia="Times New Roman" w:hAnsi="Cambria" w:cs="Times New Roman"/>
      <w:b/>
      <w:bCs/>
      <w:kern w:val="32"/>
      <w:sz w:val="32"/>
      <w:szCs w:val="32"/>
      <w:lang w:val="de-DE" w:eastAsia="de-DE"/>
    </w:rPr>
  </w:style>
  <w:style w:type="paragraph" w:customStyle="1" w:styleId="00Grundtext">
    <w:name w:val="00_Grundtext"/>
    <w:uiPriority w:val="99"/>
    <w:rsid w:val="001E0796"/>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uiPriority w:val="99"/>
    <w:rsid w:val="001E0796"/>
    <w:rPr>
      <w:vertAlign w:val="superscript"/>
    </w:rPr>
  </w:style>
  <w:style w:type="character" w:customStyle="1" w:styleId="00Tiefgestellt">
    <w:name w:val="00_Tiefgestellt"/>
    <w:uiPriority w:val="99"/>
    <w:rsid w:val="001E0796"/>
    <w:rPr>
      <w:vertAlign w:val="subscript"/>
    </w:rPr>
  </w:style>
  <w:style w:type="character" w:customStyle="1" w:styleId="00Grau">
    <w:name w:val="00_Grau"/>
    <w:uiPriority w:val="99"/>
    <w:rsid w:val="001E0796"/>
    <w:rPr>
      <w:color w:val="808080"/>
    </w:rPr>
  </w:style>
  <w:style w:type="character" w:customStyle="1" w:styleId="00Medieninformationen">
    <w:name w:val="00_Medieninformationen"/>
    <w:uiPriority w:val="99"/>
    <w:rsid w:val="001E0796"/>
    <w:rPr>
      <w:b/>
      <w:bCs/>
      <w:color w:val="808080"/>
    </w:rPr>
  </w:style>
  <w:style w:type="character" w:customStyle="1" w:styleId="00Bold">
    <w:name w:val="00_Bold"/>
    <w:uiPriority w:val="99"/>
    <w:rsid w:val="001E0796"/>
    <w:rPr>
      <w:b/>
      <w:bCs/>
    </w:rPr>
  </w:style>
  <w:style w:type="character" w:customStyle="1" w:styleId="00Light">
    <w:name w:val="00_Light"/>
    <w:uiPriority w:val="99"/>
    <w:rsid w:val="001E0796"/>
  </w:style>
  <w:style w:type="paragraph" w:customStyle="1" w:styleId="01Liste">
    <w:name w:val="01_Liste"/>
    <w:uiPriority w:val="99"/>
    <w:rsid w:val="001E0796"/>
    <w:pPr>
      <w:numPr>
        <w:numId w:val="13"/>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uiPriority w:val="99"/>
    <w:rsid w:val="001E0796"/>
    <w:pPr>
      <w:keepNext/>
      <w:spacing w:line="330" w:lineRule="exact"/>
      <w:ind w:right="1049"/>
    </w:pPr>
    <w:rPr>
      <w:rFonts w:ascii="BMWTypeLight" w:hAnsi="BMWTypeLight" w:cs="BMWTypeLight"/>
      <w:b/>
      <w:bCs/>
      <w:color w:val="000000"/>
      <w:kern w:val="16"/>
      <w:sz w:val="22"/>
      <w:szCs w:val="22"/>
    </w:rPr>
  </w:style>
  <w:style w:type="paragraph" w:customStyle="1" w:styleId="03Kapitel">
    <w:name w:val="03_Kapitel"/>
    <w:uiPriority w:val="99"/>
    <w:rsid w:val="001E0796"/>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paragraph" w:customStyle="1" w:styleId="04Unterkapitel">
    <w:name w:val="04_Unterkapitel"/>
    <w:basedOn w:val="03Kapitel"/>
    <w:uiPriority w:val="99"/>
    <w:rsid w:val="001E0796"/>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1E0796"/>
    <w:pPr>
      <w:tabs>
        <w:tab w:val="left" w:pos="567"/>
        <w:tab w:val="right" w:leader="dot" w:pos="8505"/>
      </w:tabs>
      <w:spacing w:after="330" w:line="330" w:lineRule="exact"/>
      <w:ind w:left="567" w:hanging="567"/>
    </w:pPr>
    <w:rPr>
      <w:rFonts w:ascii="BMWTypeLight" w:hAnsi="BMWTypeLight" w:cs="BMWTypeLight"/>
      <w:b/>
      <w:bCs/>
      <w:color w:val="000000"/>
      <w:kern w:val="16"/>
      <w:sz w:val="22"/>
      <w:szCs w:val="22"/>
    </w:rPr>
  </w:style>
  <w:style w:type="paragraph" w:customStyle="1" w:styleId="06Hinweis">
    <w:name w:val="06_Hinweis"/>
    <w:uiPriority w:val="99"/>
    <w:rsid w:val="001E0796"/>
    <w:pPr>
      <w:spacing w:after="330" w:line="210" w:lineRule="exact"/>
    </w:pPr>
    <w:rPr>
      <w:rFonts w:ascii="BMWTypeLight" w:hAnsi="BMWTypeLight" w:cs="BMWTypeLight"/>
      <w:color w:val="000000"/>
      <w:kern w:val="16"/>
      <w:sz w:val="16"/>
      <w:szCs w:val="16"/>
    </w:rPr>
  </w:style>
  <w:style w:type="paragraph" w:customStyle="1" w:styleId="Informationen">
    <w:name w:val="Informationen"/>
    <w:uiPriority w:val="99"/>
    <w:rsid w:val="001E0796"/>
    <w:pPr>
      <w:framePr w:w="1134" w:h="1134" w:hRule="exact" w:wrap="notBeside" w:vAnchor="page" w:hAnchor="page" w:x="1135" w:y="568"/>
      <w:spacing w:after="170"/>
    </w:pPr>
    <w:rPr>
      <w:rFonts w:ascii="BMWTypeLight" w:hAnsi="BMWTypeLight" w:cs="BMWTypeLight"/>
      <w:sz w:val="16"/>
      <w:szCs w:val="16"/>
    </w:rPr>
  </w:style>
  <w:style w:type="paragraph" w:styleId="Header">
    <w:name w:val="header"/>
    <w:basedOn w:val="Normal"/>
    <w:link w:val="HeaderChar"/>
    <w:uiPriority w:val="99"/>
    <w:rsid w:val="001E0796"/>
    <w:pPr>
      <w:tabs>
        <w:tab w:val="center" w:pos="4536"/>
        <w:tab w:val="right" w:pos="9072"/>
      </w:tabs>
    </w:pPr>
  </w:style>
  <w:style w:type="character" w:customStyle="1" w:styleId="HeaderChar">
    <w:name w:val="Header Char"/>
    <w:link w:val="Header"/>
    <w:uiPriority w:val="99"/>
    <w:rsid w:val="001E0796"/>
    <w:rPr>
      <w:rFonts w:ascii="BMWTypeLight" w:hAnsi="BMWTypeLight" w:cs="BMWTypeLight"/>
      <w:sz w:val="22"/>
      <w:szCs w:val="22"/>
    </w:rPr>
  </w:style>
  <w:style w:type="paragraph" w:styleId="Footer">
    <w:name w:val="footer"/>
    <w:basedOn w:val="Normal"/>
    <w:link w:val="FooterChar"/>
    <w:uiPriority w:val="99"/>
    <w:rsid w:val="001E0796"/>
    <w:pPr>
      <w:tabs>
        <w:tab w:val="center" w:pos="4536"/>
        <w:tab w:val="right" w:pos="9072"/>
      </w:tabs>
    </w:pPr>
  </w:style>
  <w:style w:type="character" w:customStyle="1" w:styleId="FooterChar">
    <w:name w:val="Footer Char"/>
    <w:link w:val="Footer"/>
    <w:uiPriority w:val="99"/>
    <w:rsid w:val="001E0796"/>
    <w:rPr>
      <w:rFonts w:ascii="BMWTypeLight" w:hAnsi="BMWTypeLight" w:cs="BMWTypeLight"/>
      <w:sz w:val="22"/>
      <w:szCs w:val="22"/>
    </w:rPr>
  </w:style>
  <w:style w:type="paragraph" w:styleId="TOC1">
    <w:name w:val="toc 1"/>
    <w:basedOn w:val="Normal"/>
    <w:next w:val="Normal"/>
    <w:autoRedefine/>
    <w:uiPriority w:val="99"/>
    <w:rsid w:val="001E0796"/>
  </w:style>
  <w:style w:type="paragraph" w:styleId="TOC2">
    <w:name w:val="toc 2"/>
    <w:basedOn w:val="Normal"/>
    <w:next w:val="Normal"/>
    <w:autoRedefine/>
    <w:uiPriority w:val="99"/>
    <w:rsid w:val="001E0796"/>
    <w:pPr>
      <w:ind w:left="220"/>
    </w:pPr>
  </w:style>
  <w:style w:type="character" w:styleId="Hyperlink">
    <w:name w:val="Hyperlink"/>
    <w:uiPriority w:val="99"/>
    <w:rsid w:val="001E0796"/>
    <w:rPr>
      <w:rFonts w:ascii="Times New Roman" w:hAnsi="Times New Roman" w:cs="Times New Roman"/>
      <w:color w:val="0000FF"/>
      <w:u w:val="single"/>
    </w:rPr>
  </w:style>
  <w:style w:type="paragraph" w:customStyle="1" w:styleId="Unterzeile3-Zeilig">
    <w:name w:val="Unterzeile 3-Zeilig"/>
    <w:basedOn w:val="Normal"/>
    <w:uiPriority w:val="99"/>
    <w:rsid w:val="001E0796"/>
    <w:pPr>
      <w:pageBreakBefore/>
      <w:spacing w:after="1290" w:line="370" w:lineRule="exact"/>
      <w:ind w:right="1531"/>
    </w:pPr>
    <w:rPr>
      <w:b/>
      <w:bCs/>
      <w:color w:val="808080"/>
      <w:sz w:val="36"/>
      <w:szCs w:val="36"/>
    </w:rPr>
  </w:style>
  <w:style w:type="paragraph" w:customStyle="1" w:styleId="Flietext">
    <w:name w:val="Fließtext"/>
    <w:basedOn w:val="Heading1"/>
    <w:uiPriority w:val="99"/>
    <w:rsid w:val="001E0796"/>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Normal"/>
    <w:uiPriority w:val="99"/>
    <w:rsid w:val="001E0796"/>
    <w:pPr>
      <w:pageBreakBefore/>
      <w:spacing w:after="2330" w:line="370" w:lineRule="exact"/>
      <w:ind w:right="1531"/>
    </w:pPr>
    <w:rPr>
      <w:b/>
      <w:bCs/>
      <w:color w:val="000000"/>
      <w:sz w:val="36"/>
      <w:szCs w:val="36"/>
    </w:rPr>
  </w:style>
  <w:style w:type="paragraph" w:customStyle="1" w:styleId="Flietext-Top">
    <w:name w:val="Fließtext-Top"/>
    <w:uiPriority w:val="99"/>
    <w:rsid w:val="001E0796"/>
    <w:pPr>
      <w:keepNext/>
      <w:spacing w:line="330" w:lineRule="exact"/>
      <w:ind w:right="1134"/>
    </w:pPr>
    <w:rPr>
      <w:rFonts w:ascii="BMWTypeLight" w:hAnsi="BMWTypeLight"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uiPriority w:val="99"/>
    <w:rsid w:val="001E0796"/>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Normal"/>
    <w:uiPriority w:val="99"/>
    <w:rsid w:val="001E0796"/>
    <w:pPr>
      <w:spacing w:after="330" w:line="330" w:lineRule="atLeast"/>
      <w:ind w:right="1134"/>
    </w:pPr>
    <w:rPr>
      <w:color w:val="000000"/>
      <w:kern w:val="16"/>
    </w:rPr>
  </w:style>
  <w:style w:type="paragraph" w:customStyle="1" w:styleId="StandardLateinBMWTypeLight11p">
    <w:name w:val="Standard + (Latein) BMWTypeLight11p"/>
    <w:basedOn w:val="Normal"/>
    <w:uiPriority w:val="99"/>
    <w:rsid w:val="001E0796"/>
    <w:pPr>
      <w:spacing w:after="330" w:line="330" w:lineRule="exact"/>
      <w:ind w:right="1134"/>
    </w:pPr>
    <w:rPr>
      <w:color w:val="000000"/>
    </w:rPr>
  </w:style>
  <w:style w:type="character" w:styleId="FollowedHyperlink">
    <w:name w:val="FollowedHyperlink"/>
    <w:uiPriority w:val="99"/>
    <w:rsid w:val="001E0796"/>
    <w:rPr>
      <w:rFonts w:ascii="Times New Roman" w:hAnsi="Times New Roman" w:cs="Times New Roman"/>
      <w:color w:val="800080"/>
      <w:u w:val="single"/>
    </w:rPr>
  </w:style>
  <w:style w:type="character" w:styleId="PageNumber">
    <w:name w:val="page number"/>
    <w:uiPriority w:val="99"/>
    <w:rsid w:val="001E0796"/>
    <w:rPr>
      <w:rFonts w:ascii="Times New Roman" w:hAnsi="Times New Roman" w:cs="Times New Roman"/>
    </w:rPr>
  </w:style>
  <w:style w:type="paragraph" w:customStyle="1" w:styleId="Grundtext">
    <w:name w:val="Grundtext"/>
    <w:autoRedefine/>
    <w:uiPriority w:val="99"/>
    <w:rsid w:val="001E0796"/>
    <w:pPr>
      <w:spacing w:after="330" w:line="330" w:lineRule="exact"/>
      <w:ind w:right="1134"/>
    </w:pPr>
    <w:rPr>
      <w:rFonts w:ascii="BMWType V2 Light" w:hAnsi="BMWType V2 Light" w:cs="BMWType V2 Light"/>
      <w:sz w:val="22"/>
      <w:szCs w:val="22"/>
    </w:rPr>
  </w:style>
  <w:style w:type="paragraph" w:styleId="DocumentMap">
    <w:name w:val="Document Map"/>
    <w:basedOn w:val="Normal"/>
    <w:link w:val="DocumentMapChar"/>
    <w:uiPriority w:val="99"/>
    <w:rsid w:val="001E079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B64AB"/>
    <w:rPr>
      <w:rFonts w:ascii="Times New Roman" w:hAnsi="Times New Roman" w:cs="Times New Roman"/>
      <w:sz w:val="0"/>
      <w:szCs w:val="0"/>
      <w:lang w:val="de-DE" w:eastAsia="de-DE"/>
    </w:rPr>
  </w:style>
  <w:style w:type="character" w:customStyle="1" w:styleId="Flietext-TopZchn2">
    <w:name w:val="Fließtext-Top Zchn2"/>
    <w:uiPriority w:val="99"/>
    <w:rsid w:val="001E0796"/>
    <w:rPr>
      <w:rFonts w:ascii="Times New Roman" w:hAnsi="Times New Roman" w:cs="Times New Roman"/>
      <w:b/>
      <w:bCs/>
      <w:color w:val="000000"/>
      <w:kern w:val="16"/>
      <w:sz w:val="22"/>
      <w:szCs w:val="22"/>
      <w:lang w:val="de-DE" w:eastAsia="de-DE"/>
    </w:rPr>
  </w:style>
  <w:style w:type="paragraph" w:styleId="ListBullet">
    <w:name w:val="List Bullet"/>
    <w:basedOn w:val="Normal"/>
    <w:autoRedefine/>
    <w:uiPriority w:val="99"/>
    <w:rsid w:val="001E0796"/>
    <w:pPr>
      <w:tabs>
        <w:tab w:val="num" w:pos="360"/>
      </w:tabs>
      <w:ind w:left="360" w:hanging="360"/>
    </w:pPr>
  </w:style>
  <w:style w:type="paragraph" w:styleId="BodyText">
    <w:name w:val="Body Text"/>
    <w:basedOn w:val="Normal"/>
    <w:link w:val="BodyTextChar"/>
    <w:uiPriority w:val="99"/>
    <w:rsid w:val="001E0796"/>
    <w:pPr>
      <w:spacing w:after="120"/>
    </w:pPr>
  </w:style>
  <w:style w:type="character" w:customStyle="1" w:styleId="BodyTextChar">
    <w:name w:val="Body Text Char"/>
    <w:link w:val="BodyText"/>
    <w:uiPriority w:val="99"/>
    <w:semiHidden/>
    <w:rsid w:val="00FB64AB"/>
    <w:rPr>
      <w:rFonts w:ascii="BMWTypeLight" w:hAnsi="BMWTypeLight" w:cs="BMWTypeLight"/>
      <w:lang w:val="de-DE" w:eastAsia="de-DE"/>
    </w:rPr>
  </w:style>
  <w:style w:type="character" w:customStyle="1" w:styleId="KapitelberschriftZchn">
    <w:name w:val="Kapitelüberschrift Zchn"/>
    <w:uiPriority w:val="99"/>
    <w:rsid w:val="001E0796"/>
    <w:rPr>
      <w:rFonts w:ascii="Times New Roman" w:hAnsi="Times New Roman" w:cs="Times New Roman"/>
      <w:b/>
      <w:bCs/>
      <w:color w:val="000000"/>
      <w:kern w:val="16"/>
      <w:sz w:val="36"/>
      <w:szCs w:val="36"/>
      <w:lang w:val="de-DE" w:eastAsia="de-DE"/>
    </w:rPr>
  </w:style>
  <w:style w:type="paragraph" w:customStyle="1" w:styleId="Kapitelberschrift">
    <w:name w:val="Kapitelüberschrift"/>
    <w:uiPriority w:val="99"/>
    <w:rsid w:val="001E0796"/>
    <w:pPr>
      <w:spacing w:line="370" w:lineRule="exact"/>
    </w:pPr>
    <w:rPr>
      <w:rFonts w:ascii="BMWTypeLight" w:hAnsi="BMWTypeLight" w:cs="BMWTypeLight"/>
      <w:b/>
      <w:bCs/>
      <w:color w:val="000000"/>
      <w:kern w:val="16"/>
      <w:sz w:val="36"/>
      <w:szCs w:val="36"/>
    </w:rPr>
  </w:style>
  <w:style w:type="paragraph" w:customStyle="1" w:styleId="Tabellekleindaten">
    <w:name w:val="Tabelle_klein_daten"/>
    <w:basedOn w:val="Normal"/>
    <w:uiPriority w:val="99"/>
    <w:rsid w:val="001E0796"/>
    <w:pPr>
      <w:spacing w:line="190" w:lineRule="exact"/>
      <w:jc w:val="right"/>
    </w:pPr>
    <w:rPr>
      <w:rFonts w:ascii="BMW Helvetica Light" w:hAnsi="BMW Helvetica Light" w:cs="BMW Helvetica Light"/>
      <w:color w:val="000000"/>
      <w:kern w:val="28"/>
      <w:sz w:val="14"/>
      <w:szCs w:val="14"/>
    </w:rPr>
  </w:style>
  <w:style w:type="paragraph" w:customStyle="1" w:styleId="Sprechblasentext1">
    <w:name w:val="Sprechblasentext1"/>
    <w:basedOn w:val="Normal"/>
    <w:uiPriority w:val="99"/>
    <w:rsid w:val="001E0796"/>
    <w:rPr>
      <w:rFonts w:ascii="Tahoma" w:hAnsi="Tahoma" w:cs="Tahoma"/>
      <w:sz w:val="16"/>
      <w:szCs w:val="16"/>
    </w:rPr>
  </w:style>
  <w:style w:type="paragraph" w:customStyle="1" w:styleId="StandardBMWTypeV2Light">
    <w:name w:val="Standard + BMWType V2 Light"/>
    <w:basedOn w:val="StandardLateinBMWTypeLight11p"/>
    <w:uiPriority w:val="99"/>
    <w:rsid w:val="001E0796"/>
    <w:rPr>
      <w:rFonts w:ascii="BMWType V2 Light" w:hAnsi="BMWType V2 Light" w:cs="BMWType V2 Light"/>
    </w:rPr>
  </w:style>
  <w:style w:type="character" w:customStyle="1" w:styleId="StandardBMWTypeV2LightZchn">
    <w:name w:val="Standard + BMWType V2 Light Zchn"/>
    <w:uiPriority w:val="99"/>
    <w:rsid w:val="001E0796"/>
    <w:rPr>
      <w:rFonts w:ascii="BMWType V2 Light" w:hAnsi="BMWType V2 Light" w:cs="BMWType V2 Light"/>
      <w:color w:val="000000"/>
      <w:sz w:val="22"/>
      <w:szCs w:val="22"/>
      <w:lang w:val="de-DE" w:eastAsia="de-DE"/>
    </w:rPr>
  </w:style>
  <w:style w:type="paragraph" w:customStyle="1" w:styleId="a-grundtext">
    <w:name w:val="a-grundtext"/>
    <w:uiPriority w:val="99"/>
    <w:rsid w:val="001E0796"/>
    <w:pPr>
      <w:spacing w:after="330" w:line="330" w:lineRule="exact"/>
      <w:ind w:right="1049"/>
    </w:pPr>
    <w:rPr>
      <w:rFonts w:ascii="BMWTypeLight" w:hAnsi="BMWTypeLight" w:cs="BMWTypeLight"/>
      <w:color w:val="000000"/>
      <w:kern w:val="16"/>
      <w:sz w:val="22"/>
      <w:szCs w:val="22"/>
    </w:rPr>
  </w:style>
  <w:style w:type="character" w:customStyle="1" w:styleId="z-hochgestellt">
    <w:name w:val="z-hochgestellt"/>
    <w:uiPriority w:val="99"/>
    <w:rsid w:val="001E0796"/>
    <w:rPr>
      <w:vertAlign w:val="superscript"/>
    </w:rPr>
  </w:style>
  <w:style w:type="character" w:customStyle="1" w:styleId="z-tiefgestellt">
    <w:name w:val="z-tiefgestellt"/>
    <w:uiPriority w:val="99"/>
    <w:rsid w:val="001E0796"/>
    <w:rPr>
      <w:vertAlign w:val="subscript"/>
    </w:rPr>
  </w:style>
  <w:style w:type="character" w:customStyle="1" w:styleId="GrundtextZchn">
    <w:name w:val="Grundtext Zchn"/>
    <w:uiPriority w:val="99"/>
    <w:rsid w:val="001E0796"/>
    <w:rPr>
      <w:rFonts w:ascii="BMWType V2 Light" w:hAnsi="BMWType V2 Light" w:cs="BMWType V2 Light"/>
      <w:sz w:val="22"/>
      <w:szCs w:val="22"/>
      <w:lang w:val="de-DE" w:eastAsia="de-DE"/>
    </w:rPr>
  </w:style>
  <w:style w:type="character" w:customStyle="1" w:styleId="Flietext-TopZchn1">
    <w:name w:val="Fließtext-Top Zchn1"/>
    <w:uiPriority w:val="99"/>
    <w:rsid w:val="001E0796"/>
    <w:rPr>
      <w:rFonts w:ascii="BMWTypeLight" w:hAnsi="BMWTypeLight" w:cs="BMWTypeLight"/>
      <w:b/>
      <w:bCs/>
      <w:color w:val="000000"/>
      <w:kern w:val="16"/>
      <w:sz w:val="22"/>
      <w:szCs w:val="22"/>
      <w:lang w:val="de-DE" w:eastAsia="de-DE"/>
    </w:rPr>
  </w:style>
  <w:style w:type="paragraph" w:customStyle="1" w:styleId="a-abschnitt">
    <w:name w:val="a-abschnitt"/>
    <w:uiPriority w:val="99"/>
    <w:rsid w:val="001E0796"/>
    <w:pPr>
      <w:keepNext/>
      <w:spacing w:line="330" w:lineRule="exact"/>
      <w:ind w:right="1049"/>
    </w:pPr>
    <w:rPr>
      <w:rFonts w:ascii="BMWTypeLight" w:hAnsi="BMWTypeLight" w:cs="BMWTypeLight"/>
      <w:b/>
      <w:bCs/>
      <w:color w:val="000000"/>
      <w:kern w:val="16"/>
      <w:sz w:val="22"/>
      <w:szCs w:val="22"/>
    </w:rPr>
  </w:style>
  <w:style w:type="character" w:customStyle="1" w:styleId="f21">
    <w:name w:val="f21"/>
    <w:uiPriority w:val="99"/>
    <w:rsid w:val="001E0796"/>
    <w:rPr>
      <w:rFonts w:ascii="BMWType V2 Light" w:hAnsi="BMWType V2 Light" w:cs="BMWType V2 Light"/>
      <w:color w:val="000000"/>
      <w:sz w:val="22"/>
      <w:szCs w:val="22"/>
    </w:rPr>
  </w:style>
  <w:style w:type="paragraph" w:styleId="BalloonText">
    <w:name w:val="Balloon Text"/>
    <w:basedOn w:val="Normal"/>
    <w:link w:val="BalloonTextChar"/>
    <w:uiPriority w:val="99"/>
    <w:rsid w:val="001E0796"/>
    <w:rPr>
      <w:rFonts w:ascii="Tahoma" w:hAnsi="Tahoma" w:cs="Tahoma"/>
      <w:sz w:val="16"/>
      <w:szCs w:val="16"/>
    </w:rPr>
  </w:style>
  <w:style w:type="character" w:customStyle="1" w:styleId="BalloonTextChar">
    <w:name w:val="Balloon Text Char"/>
    <w:link w:val="BalloonText"/>
    <w:uiPriority w:val="99"/>
    <w:semiHidden/>
    <w:rsid w:val="00FB64AB"/>
    <w:rPr>
      <w:rFonts w:ascii="Times New Roman" w:hAnsi="Times New Roman" w:cs="Times New Roman"/>
      <w:sz w:val="0"/>
      <w:szCs w:val="0"/>
      <w:lang w:val="de-DE" w:eastAsia="de-DE"/>
    </w:rPr>
  </w:style>
  <w:style w:type="character" w:customStyle="1" w:styleId="SprechblasentextZchn">
    <w:name w:val="Sprechblasentext Zchn"/>
    <w:uiPriority w:val="99"/>
    <w:rsid w:val="001E0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a9409a03ca1d9dfad86a9f34079d74b3">
  <xsd:schema xmlns:xsd="http://www.w3.org/2001/XMLSchema" xmlns:p="http://schemas.microsoft.com/office/2006/metadata/properties" targetNamespace="http://schemas.microsoft.com/office/2006/metadata/properties" ma:root="true" ma:fieldsID="c08c3cc9e248c2b66293e7a21c1bee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9EC7-9A1B-47E3-B3E5-FB1B43E0C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EADC12-F68D-4D95-B810-555C28D695F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D91B74BC-59F9-4248-B594-DB3C0525E294}">
  <ds:schemaRefs>
    <ds:schemaRef ds:uri="http://schemas.microsoft.com/sharepoint/v3/contenttype/forms"/>
  </ds:schemaRefs>
</ds:datastoreItem>
</file>

<file path=customXml/itemProps4.xml><?xml version="1.0" encoding="utf-8"?>
<ds:datastoreItem xmlns:ds="http://schemas.openxmlformats.org/officeDocument/2006/customXml" ds:itemID="{09637E9E-F56D-4942-BF33-7B29978A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36</Pages>
  <Words>10088</Words>
  <Characters>55232</Characters>
  <Application>Microsoft Office Word</Application>
  <DocSecurity>0</DocSecurity>
  <Lines>460</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65190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11</cp:revision>
  <cp:lastPrinted>2013-02-01T13:34:00Z</cp:lastPrinted>
  <dcterms:created xsi:type="dcterms:W3CDTF">2013-05-27T15:35:00Z</dcterms:created>
  <dcterms:modified xsi:type="dcterms:W3CDTF">2013-06-14T14:26:00Z</dcterms:modified>
</cp:coreProperties>
</file>